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2FE" w:rsidRPr="007644CF" w:rsidRDefault="00CE72FE" w:rsidP="007644CF">
      <w:pPr>
        <w:spacing w:after="0" w:line="240" w:lineRule="auto"/>
        <w:ind w:left="6237"/>
        <w:jc w:val="both"/>
        <w:rPr>
          <w:rFonts w:ascii="Times New Roman" w:hAnsi="Times New Roman"/>
          <w:sz w:val="24"/>
          <w:szCs w:val="24"/>
          <w:lang w:val="uk-UA"/>
        </w:rPr>
      </w:pPr>
      <w:r w:rsidRPr="007644CF">
        <w:rPr>
          <w:rFonts w:ascii="Times New Roman" w:hAnsi="Times New Roman"/>
          <w:sz w:val="24"/>
          <w:szCs w:val="24"/>
          <w:lang w:val="uk-UA"/>
        </w:rPr>
        <w:t>ЗАТВЕРДЖЕНО</w:t>
      </w:r>
    </w:p>
    <w:p w:rsidR="00CE72FE" w:rsidRPr="007644CF" w:rsidRDefault="00CE72FE" w:rsidP="007644CF">
      <w:pPr>
        <w:spacing w:after="0" w:line="240" w:lineRule="auto"/>
        <w:ind w:left="6237"/>
        <w:jc w:val="both"/>
        <w:rPr>
          <w:rFonts w:ascii="Times New Roman" w:hAnsi="Times New Roman"/>
          <w:sz w:val="24"/>
          <w:szCs w:val="24"/>
          <w:lang w:val="uk-UA"/>
        </w:rPr>
      </w:pPr>
      <w:r w:rsidRPr="007644CF">
        <w:rPr>
          <w:rFonts w:ascii="Times New Roman" w:hAnsi="Times New Roman"/>
          <w:sz w:val="24"/>
          <w:szCs w:val="24"/>
          <w:lang w:val="uk-UA"/>
        </w:rPr>
        <w:t>Рішенням Броварської міської ради</w:t>
      </w:r>
    </w:p>
    <w:p w:rsidR="007644CF" w:rsidRPr="007644CF" w:rsidRDefault="002A7ED1" w:rsidP="007644CF">
      <w:pPr>
        <w:spacing w:after="0" w:line="240" w:lineRule="auto"/>
        <w:ind w:left="6237"/>
        <w:jc w:val="both"/>
        <w:rPr>
          <w:rFonts w:ascii="Times New Roman" w:hAnsi="Times New Roman"/>
          <w:sz w:val="24"/>
          <w:szCs w:val="24"/>
          <w:lang w:val="uk-UA"/>
        </w:rPr>
      </w:pPr>
      <w:r>
        <w:rPr>
          <w:rFonts w:ascii="Times New Roman" w:hAnsi="Times New Roman"/>
          <w:sz w:val="24"/>
          <w:szCs w:val="24"/>
          <w:lang w:val="uk-UA"/>
        </w:rPr>
        <w:t>в</w:t>
      </w:r>
      <w:r w:rsidR="007644CF" w:rsidRPr="007644CF">
        <w:rPr>
          <w:rFonts w:ascii="Times New Roman" w:hAnsi="Times New Roman"/>
          <w:sz w:val="24"/>
          <w:szCs w:val="24"/>
          <w:lang w:val="uk-UA"/>
        </w:rPr>
        <w:t>ід</w:t>
      </w:r>
      <w:r>
        <w:rPr>
          <w:rFonts w:ascii="Times New Roman" w:hAnsi="Times New Roman"/>
          <w:sz w:val="24"/>
          <w:szCs w:val="24"/>
          <w:lang w:val="uk-UA"/>
        </w:rPr>
        <w:t xml:space="preserve">16 серпня </w:t>
      </w:r>
      <w:r w:rsidR="007644CF" w:rsidRPr="007644CF">
        <w:rPr>
          <w:rFonts w:ascii="Times New Roman" w:hAnsi="Times New Roman"/>
          <w:sz w:val="24"/>
          <w:szCs w:val="24"/>
          <w:lang w:val="uk-UA"/>
        </w:rPr>
        <w:t xml:space="preserve"> 2018 року</w:t>
      </w:r>
    </w:p>
    <w:p w:rsidR="007644CF" w:rsidRPr="00C026C4" w:rsidRDefault="007644CF" w:rsidP="007644CF">
      <w:pPr>
        <w:spacing w:after="0" w:line="240" w:lineRule="auto"/>
        <w:ind w:left="6237"/>
        <w:jc w:val="both"/>
        <w:rPr>
          <w:rFonts w:ascii="Times New Roman" w:hAnsi="Times New Roman"/>
          <w:sz w:val="20"/>
          <w:szCs w:val="20"/>
          <w:lang w:val="uk-UA"/>
        </w:rPr>
      </w:pPr>
      <w:r w:rsidRPr="007644CF">
        <w:rPr>
          <w:rFonts w:ascii="Times New Roman" w:hAnsi="Times New Roman"/>
          <w:sz w:val="24"/>
          <w:szCs w:val="24"/>
          <w:lang w:val="uk-UA"/>
        </w:rPr>
        <w:t xml:space="preserve">№ </w:t>
      </w:r>
      <w:r w:rsidR="002A7ED1">
        <w:rPr>
          <w:rFonts w:ascii="Times New Roman" w:hAnsi="Times New Roman"/>
          <w:sz w:val="24"/>
          <w:szCs w:val="24"/>
          <w:lang w:val="uk-UA"/>
        </w:rPr>
        <w:t>1010-44-07</w:t>
      </w:r>
    </w:p>
    <w:p w:rsidR="007644CF" w:rsidRPr="00C026C4" w:rsidRDefault="007644CF" w:rsidP="00ED23F2">
      <w:pPr>
        <w:spacing w:after="0" w:line="240" w:lineRule="auto"/>
        <w:ind w:left="5103"/>
        <w:jc w:val="right"/>
        <w:rPr>
          <w:rFonts w:ascii="Times New Roman" w:hAnsi="Times New Roman"/>
          <w:sz w:val="20"/>
          <w:szCs w:val="20"/>
          <w:lang w:val="uk-UA"/>
        </w:rPr>
      </w:pPr>
    </w:p>
    <w:p w:rsidR="00CE72FE" w:rsidRPr="007644CF" w:rsidRDefault="00CE72FE" w:rsidP="00ED23F2">
      <w:pPr>
        <w:spacing w:after="0" w:line="240" w:lineRule="auto"/>
        <w:rPr>
          <w:rFonts w:ascii="Times New Roman" w:hAnsi="Times New Roman"/>
          <w:sz w:val="28"/>
          <w:szCs w:val="28"/>
          <w:lang w:val="uk-UA"/>
        </w:rPr>
      </w:pPr>
    </w:p>
    <w:p w:rsidR="00CE72FE" w:rsidRPr="00931F0C" w:rsidRDefault="00CE72FE" w:rsidP="00CE72FE">
      <w:pPr>
        <w:spacing w:after="0" w:line="240" w:lineRule="auto"/>
        <w:jc w:val="both"/>
        <w:rPr>
          <w:rFonts w:ascii="Times New Roman" w:hAnsi="Times New Roman"/>
          <w:sz w:val="28"/>
          <w:szCs w:val="28"/>
          <w:lang w:val="uk-UA"/>
        </w:rPr>
      </w:pPr>
    </w:p>
    <w:p w:rsidR="00CE72FE" w:rsidRPr="00931F0C" w:rsidRDefault="00CE72FE" w:rsidP="00CE72FE">
      <w:pPr>
        <w:spacing w:after="0" w:line="240" w:lineRule="auto"/>
        <w:jc w:val="both"/>
        <w:rPr>
          <w:rFonts w:ascii="Times New Roman" w:hAnsi="Times New Roman"/>
          <w:sz w:val="28"/>
          <w:szCs w:val="28"/>
          <w:lang w:val="uk-UA"/>
        </w:rPr>
      </w:pPr>
    </w:p>
    <w:p w:rsidR="00CE72FE" w:rsidRPr="00931F0C" w:rsidRDefault="00CE72FE" w:rsidP="00CE72FE">
      <w:pPr>
        <w:spacing w:after="0" w:line="240" w:lineRule="auto"/>
        <w:jc w:val="both"/>
        <w:rPr>
          <w:rFonts w:ascii="Times New Roman" w:hAnsi="Times New Roman"/>
          <w:sz w:val="28"/>
          <w:szCs w:val="28"/>
          <w:lang w:val="uk-UA"/>
        </w:rPr>
      </w:pPr>
    </w:p>
    <w:p w:rsidR="00CE72FE" w:rsidRPr="00931F0C" w:rsidRDefault="00CE72FE" w:rsidP="00CE72FE">
      <w:pPr>
        <w:spacing w:after="0" w:line="240" w:lineRule="auto"/>
        <w:jc w:val="both"/>
        <w:rPr>
          <w:rFonts w:ascii="Times New Roman" w:hAnsi="Times New Roman"/>
          <w:sz w:val="28"/>
          <w:szCs w:val="28"/>
          <w:lang w:val="uk-UA"/>
        </w:rPr>
      </w:pPr>
    </w:p>
    <w:p w:rsidR="00CE72FE" w:rsidRPr="00931F0C" w:rsidRDefault="00CE72FE" w:rsidP="00CE72FE">
      <w:pPr>
        <w:spacing w:after="0" w:line="240" w:lineRule="auto"/>
        <w:rPr>
          <w:rFonts w:ascii="Times New Roman" w:hAnsi="Times New Roman"/>
          <w:sz w:val="28"/>
          <w:szCs w:val="28"/>
          <w:lang w:val="uk-UA"/>
        </w:rPr>
      </w:pPr>
    </w:p>
    <w:p w:rsidR="00CE72FE" w:rsidRPr="00931F0C" w:rsidRDefault="00CE72FE" w:rsidP="00CE72FE">
      <w:pPr>
        <w:spacing w:after="0" w:line="240" w:lineRule="auto"/>
        <w:rPr>
          <w:rFonts w:ascii="Times New Roman" w:hAnsi="Times New Roman"/>
          <w:sz w:val="28"/>
          <w:szCs w:val="28"/>
          <w:lang w:val="uk-UA"/>
        </w:rPr>
      </w:pPr>
    </w:p>
    <w:p w:rsidR="00CE72FE" w:rsidRPr="00931F0C" w:rsidRDefault="00CE72FE" w:rsidP="00CE72FE">
      <w:pPr>
        <w:spacing w:after="0" w:line="240" w:lineRule="auto"/>
        <w:rPr>
          <w:rFonts w:ascii="Times New Roman" w:hAnsi="Times New Roman"/>
          <w:sz w:val="28"/>
          <w:szCs w:val="28"/>
          <w:lang w:val="uk-UA"/>
        </w:rPr>
      </w:pPr>
    </w:p>
    <w:p w:rsidR="00CE72FE" w:rsidRPr="00931F0C" w:rsidRDefault="00CE72FE" w:rsidP="00CE72FE">
      <w:pPr>
        <w:spacing w:after="0" w:line="240" w:lineRule="auto"/>
        <w:rPr>
          <w:rFonts w:ascii="Times New Roman" w:hAnsi="Times New Roman"/>
          <w:sz w:val="28"/>
          <w:szCs w:val="28"/>
          <w:lang w:val="uk-UA"/>
        </w:rPr>
      </w:pPr>
    </w:p>
    <w:p w:rsidR="00CE72FE" w:rsidRPr="00931F0C" w:rsidRDefault="00CE72FE" w:rsidP="00CE72FE">
      <w:pPr>
        <w:spacing w:after="0" w:line="240" w:lineRule="auto"/>
        <w:rPr>
          <w:rFonts w:ascii="Times New Roman" w:hAnsi="Times New Roman"/>
          <w:sz w:val="28"/>
          <w:szCs w:val="28"/>
          <w:lang w:val="uk-UA"/>
        </w:rPr>
      </w:pPr>
    </w:p>
    <w:p w:rsidR="00CE72FE" w:rsidRPr="00931F0C" w:rsidRDefault="00CE72FE" w:rsidP="00CE72FE">
      <w:pPr>
        <w:spacing w:after="0" w:line="240" w:lineRule="auto"/>
        <w:jc w:val="center"/>
        <w:rPr>
          <w:rFonts w:ascii="Times New Roman" w:hAnsi="Times New Roman"/>
          <w:b/>
          <w:sz w:val="28"/>
          <w:szCs w:val="28"/>
        </w:rPr>
      </w:pPr>
      <w:r w:rsidRPr="00931F0C">
        <w:rPr>
          <w:rFonts w:ascii="Times New Roman" w:hAnsi="Times New Roman"/>
          <w:b/>
          <w:sz w:val="28"/>
          <w:szCs w:val="28"/>
        </w:rPr>
        <w:t>СТАТУТ</w:t>
      </w:r>
    </w:p>
    <w:p w:rsidR="00CE72FE" w:rsidRPr="00931F0C" w:rsidRDefault="00CE72FE" w:rsidP="00CE72FE">
      <w:pPr>
        <w:spacing w:after="0" w:line="240" w:lineRule="auto"/>
        <w:jc w:val="center"/>
        <w:rPr>
          <w:rFonts w:ascii="Times New Roman" w:hAnsi="Times New Roman"/>
          <w:b/>
          <w:sz w:val="28"/>
          <w:szCs w:val="28"/>
        </w:rPr>
      </w:pPr>
      <w:r w:rsidRPr="00931F0C">
        <w:rPr>
          <w:rFonts w:ascii="Times New Roman" w:hAnsi="Times New Roman"/>
          <w:b/>
          <w:sz w:val="28"/>
          <w:szCs w:val="28"/>
        </w:rPr>
        <w:t xml:space="preserve">КОМУНАЛЬНОГО </w:t>
      </w:r>
      <w:proofErr w:type="gramStart"/>
      <w:r w:rsidRPr="00931F0C">
        <w:rPr>
          <w:rFonts w:ascii="Times New Roman" w:hAnsi="Times New Roman"/>
          <w:b/>
          <w:sz w:val="28"/>
          <w:szCs w:val="28"/>
        </w:rPr>
        <w:t>П</w:t>
      </w:r>
      <w:proofErr w:type="gramEnd"/>
      <w:r w:rsidRPr="00931F0C">
        <w:rPr>
          <w:rFonts w:ascii="Times New Roman" w:hAnsi="Times New Roman"/>
          <w:b/>
          <w:sz w:val="28"/>
          <w:szCs w:val="28"/>
        </w:rPr>
        <w:t>ІДПРИЄМСТВА</w:t>
      </w:r>
      <w:r w:rsidRPr="00931F0C">
        <w:rPr>
          <w:rFonts w:ascii="Times New Roman" w:hAnsi="Times New Roman"/>
          <w:b/>
          <w:sz w:val="28"/>
          <w:szCs w:val="28"/>
          <w:lang w:val="uk-UA"/>
        </w:rPr>
        <w:t xml:space="preserve"> БРОВАР</w:t>
      </w:r>
      <w:r w:rsidRPr="00931F0C">
        <w:rPr>
          <w:rFonts w:ascii="Times New Roman" w:hAnsi="Times New Roman"/>
          <w:b/>
          <w:sz w:val="28"/>
          <w:szCs w:val="28"/>
        </w:rPr>
        <w:t>СЬКОЇ МІСЬКОЇ РАДИ</w:t>
      </w:r>
    </w:p>
    <w:p w:rsidR="00CE72FE" w:rsidRPr="00931F0C" w:rsidRDefault="00CE72FE" w:rsidP="00CE72FE">
      <w:pPr>
        <w:spacing w:after="0" w:line="240" w:lineRule="auto"/>
        <w:jc w:val="center"/>
        <w:rPr>
          <w:rFonts w:ascii="Times New Roman" w:hAnsi="Times New Roman"/>
          <w:b/>
          <w:sz w:val="28"/>
          <w:szCs w:val="28"/>
          <w:lang w:val="uk-UA"/>
        </w:rPr>
      </w:pPr>
    </w:p>
    <w:p w:rsidR="00A509F5" w:rsidRDefault="00CE72FE" w:rsidP="00CE72FE">
      <w:pPr>
        <w:spacing w:after="0" w:line="240" w:lineRule="auto"/>
        <w:jc w:val="center"/>
        <w:rPr>
          <w:rFonts w:ascii="Times New Roman" w:hAnsi="Times New Roman"/>
          <w:b/>
          <w:sz w:val="28"/>
          <w:szCs w:val="28"/>
          <w:lang w:val="uk-UA"/>
        </w:rPr>
      </w:pPr>
      <w:r w:rsidRPr="00931F0C">
        <w:rPr>
          <w:rFonts w:ascii="Times New Roman" w:hAnsi="Times New Roman"/>
          <w:b/>
          <w:sz w:val="28"/>
          <w:szCs w:val="28"/>
        </w:rPr>
        <w:t xml:space="preserve">"МУНІЦИПАЛЬНА </w:t>
      </w:r>
      <w:r w:rsidRPr="00931F0C">
        <w:rPr>
          <w:rFonts w:ascii="Times New Roman" w:hAnsi="Times New Roman"/>
          <w:b/>
          <w:sz w:val="28"/>
          <w:szCs w:val="28"/>
          <w:lang w:val="uk-UA"/>
        </w:rPr>
        <w:t>ВАРТА</w:t>
      </w:r>
      <w:r w:rsidRPr="00931F0C">
        <w:rPr>
          <w:rFonts w:ascii="Times New Roman" w:hAnsi="Times New Roman"/>
          <w:b/>
          <w:sz w:val="28"/>
          <w:szCs w:val="28"/>
        </w:rPr>
        <w:t>"</w:t>
      </w:r>
      <w:r w:rsidR="00016782" w:rsidRPr="00931F0C">
        <w:rPr>
          <w:rFonts w:ascii="Times New Roman" w:hAnsi="Times New Roman"/>
          <w:b/>
          <w:sz w:val="28"/>
          <w:szCs w:val="28"/>
          <w:lang w:val="uk-UA"/>
        </w:rPr>
        <w:t xml:space="preserve"> </w:t>
      </w:r>
    </w:p>
    <w:p w:rsidR="00CE72FE" w:rsidRPr="00931F0C" w:rsidRDefault="00016782" w:rsidP="00CE72FE">
      <w:pPr>
        <w:spacing w:after="0" w:line="240" w:lineRule="auto"/>
        <w:jc w:val="center"/>
        <w:rPr>
          <w:rFonts w:ascii="Times New Roman" w:hAnsi="Times New Roman"/>
          <w:b/>
          <w:sz w:val="28"/>
          <w:szCs w:val="28"/>
          <w:lang w:val="uk-UA"/>
        </w:rPr>
      </w:pPr>
      <w:r w:rsidRPr="00931F0C">
        <w:rPr>
          <w:rFonts w:ascii="Times New Roman" w:hAnsi="Times New Roman"/>
          <w:b/>
          <w:sz w:val="28"/>
          <w:szCs w:val="28"/>
          <w:lang w:val="uk-UA"/>
        </w:rPr>
        <w:t>(нова редакція)</w:t>
      </w:r>
    </w:p>
    <w:p w:rsidR="00CE72FE" w:rsidRPr="00931F0C" w:rsidRDefault="00CE72FE" w:rsidP="00CE72FE">
      <w:pPr>
        <w:spacing w:after="0" w:line="240" w:lineRule="auto"/>
        <w:rPr>
          <w:rFonts w:ascii="Times New Roman" w:hAnsi="Times New Roman"/>
          <w:sz w:val="28"/>
          <w:szCs w:val="28"/>
        </w:rPr>
      </w:pPr>
    </w:p>
    <w:p w:rsidR="00CE72FE" w:rsidRPr="00931F0C" w:rsidRDefault="00CE72FE" w:rsidP="00CE72FE">
      <w:pPr>
        <w:spacing w:after="0" w:line="240" w:lineRule="auto"/>
        <w:rPr>
          <w:rFonts w:ascii="Times New Roman" w:hAnsi="Times New Roman"/>
          <w:sz w:val="28"/>
          <w:szCs w:val="28"/>
        </w:rPr>
      </w:pPr>
    </w:p>
    <w:p w:rsidR="00CE72FE" w:rsidRPr="00931F0C" w:rsidRDefault="00CE72FE" w:rsidP="00CE72FE">
      <w:pPr>
        <w:spacing w:after="0" w:line="240" w:lineRule="auto"/>
        <w:rPr>
          <w:rFonts w:ascii="Times New Roman" w:hAnsi="Times New Roman"/>
          <w:sz w:val="28"/>
          <w:szCs w:val="28"/>
        </w:rPr>
      </w:pPr>
    </w:p>
    <w:p w:rsidR="00CE72FE" w:rsidRPr="00931F0C" w:rsidRDefault="00CE72FE" w:rsidP="00CE72FE">
      <w:pPr>
        <w:spacing w:after="0" w:line="240" w:lineRule="auto"/>
        <w:rPr>
          <w:rFonts w:ascii="Times New Roman" w:hAnsi="Times New Roman"/>
          <w:sz w:val="28"/>
          <w:szCs w:val="28"/>
        </w:rPr>
      </w:pPr>
    </w:p>
    <w:p w:rsidR="00CE72FE" w:rsidRPr="00931F0C" w:rsidRDefault="00CE72FE" w:rsidP="00CE72FE">
      <w:pPr>
        <w:spacing w:after="0" w:line="240" w:lineRule="auto"/>
        <w:rPr>
          <w:rFonts w:ascii="Times New Roman" w:hAnsi="Times New Roman"/>
          <w:sz w:val="28"/>
          <w:szCs w:val="28"/>
        </w:rPr>
      </w:pPr>
    </w:p>
    <w:p w:rsidR="00CE72FE" w:rsidRPr="00931F0C" w:rsidRDefault="00CE72FE" w:rsidP="00CE72FE">
      <w:pPr>
        <w:spacing w:after="0" w:line="240" w:lineRule="auto"/>
        <w:rPr>
          <w:rFonts w:ascii="Times New Roman" w:hAnsi="Times New Roman"/>
          <w:sz w:val="28"/>
          <w:szCs w:val="28"/>
        </w:rPr>
      </w:pPr>
    </w:p>
    <w:p w:rsidR="00CE72FE" w:rsidRPr="00931F0C" w:rsidRDefault="00CE72FE" w:rsidP="00CE72FE">
      <w:pPr>
        <w:spacing w:after="0" w:line="240" w:lineRule="auto"/>
        <w:rPr>
          <w:rFonts w:ascii="Times New Roman" w:hAnsi="Times New Roman"/>
          <w:sz w:val="28"/>
          <w:szCs w:val="28"/>
        </w:rPr>
      </w:pPr>
    </w:p>
    <w:p w:rsidR="00CE72FE" w:rsidRPr="00931F0C" w:rsidRDefault="00CE72FE" w:rsidP="00CE72FE">
      <w:pPr>
        <w:spacing w:after="0" w:line="240" w:lineRule="auto"/>
        <w:rPr>
          <w:rFonts w:ascii="Times New Roman" w:hAnsi="Times New Roman"/>
          <w:sz w:val="28"/>
          <w:szCs w:val="28"/>
        </w:rPr>
      </w:pPr>
    </w:p>
    <w:p w:rsidR="00CE72FE" w:rsidRPr="00931F0C" w:rsidRDefault="00CE72FE" w:rsidP="00CE72FE">
      <w:pPr>
        <w:spacing w:after="0" w:line="240" w:lineRule="auto"/>
        <w:rPr>
          <w:rFonts w:ascii="Times New Roman" w:hAnsi="Times New Roman"/>
          <w:sz w:val="28"/>
          <w:szCs w:val="28"/>
        </w:rPr>
      </w:pPr>
    </w:p>
    <w:p w:rsidR="00CE72FE" w:rsidRPr="00931F0C" w:rsidRDefault="00CE72FE" w:rsidP="00CE72FE">
      <w:pPr>
        <w:spacing w:after="0" w:line="240" w:lineRule="auto"/>
        <w:rPr>
          <w:rFonts w:ascii="Times New Roman" w:hAnsi="Times New Roman"/>
          <w:sz w:val="28"/>
          <w:szCs w:val="28"/>
        </w:rPr>
      </w:pPr>
    </w:p>
    <w:p w:rsidR="00CE72FE" w:rsidRPr="00931F0C" w:rsidRDefault="00CE72FE" w:rsidP="00CE72FE">
      <w:pPr>
        <w:spacing w:after="0" w:line="240" w:lineRule="auto"/>
        <w:rPr>
          <w:rFonts w:ascii="Times New Roman" w:hAnsi="Times New Roman"/>
          <w:sz w:val="28"/>
          <w:szCs w:val="28"/>
        </w:rPr>
      </w:pPr>
    </w:p>
    <w:p w:rsidR="00CE72FE" w:rsidRPr="00931F0C" w:rsidRDefault="00CE72FE" w:rsidP="00CE72FE">
      <w:pPr>
        <w:spacing w:after="0" w:line="240" w:lineRule="auto"/>
        <w:rPr>
          <w:rFonts w:ascii="Times New Roman" w:hAnsi="Times New Roman"/>
          <w:sz w:val="28"/>
          <w:szCs w:val="28"/>
        </w:rPr>
      </w:pPr>
    </w:p>
    <w:p w:rsidR="00CE72FE" w:rsidRPr="00931F0C" w:rsidRDefault="00CE72FE" w:rsidP="00CE72FE">
      <w:pPr>
        <w:spacing w:after="0" w:line="240" w:lineRule="auto"/>
        <w:rPr>
          <w:rFonts w:ascii="Times New Roman" w:hAnsi="Times New Roman"/>
          <w:sz w:val="28"/>
          <w:szCs w:val="28"/>
        </w:rPr>
      </w:pPr>
    </w:p>
    <w:p w:rsidR="00CE72FE" w:rsidRPr="00931F0C" w:rsidRDefault="00CE72FE" w:rsidP="00CE72FE">
      <w:pPr>
        <w:spacing w:after="0" w:line="240" w:lineRule="auto"/>
        <w:rPr>
          <w:rFonts w:ascii="Times New Roman" w:hAnsi="Times New Roman"/>
          <w:sz w:val="28"/>
          <w:szCs w:val="28"/>
        </w:rPr>
      </w:pPr>
    </w:p>
    <w:p w:rsidR="00CE72FE" w:rsidRPr="00931F0C" w:rsidRDefault="00CE72FE" w:rsidP="00CE72FE">
      <w:pPr>
        <w:spacing w:after="0" w:line="240" w:lineRule="auto"/>
        <w:rPr>
          <w:rFonts w:ascii="Times New Roman" w:hAnsi="Times New Roman"/>
          <w:sz w:val="28"/>
          <w:szCs w:val="28"/>
        </w:rPr>
      </w:pPr>
    </w:p>
    <w:p w:rsidR="00CE72FE" w:rsidRPr="00931F0C" w:rsidRDefault="00CE72FE" w:rsidP="00CE72FE">
      <w:pPr>
        <w:spacing w:after="0" w:line="240" w:lineRule="auto"/>
        <w:rPr>
          <w:rFonts w:ascii="Times New Roman" w:hAnsi="Times New Roman"/>
          <w:sz w:val="28"/>
          <w:szCs w:val="28"/>
        </w:rPr>
      </w:pPr>
    </w:p>
    <w:p w:rsidR="00CE72FE" w:rsidRDefault="00CE72FE" w:rsidP="00CE72FE">
      <w:pPr>
        <w:spacing w:after="0" w:line="240" w:lineRule="auto"/>
        <w:rPr>
          <w:rFonts w:ascii="Times New Roman" w:hAnsi="Times New Roman"/>
          <w:sz w:val="28"/>
          <w:szCs w:val="28"/>
          <w:lang w:val="uk-UA"/>
        </w:rPr>
      </w:pPr>
    </w:p>
    <w:p w:rsidR="007644CF" w:rsidRDefault="007644CF" w:rsidP="00CE72FE">
      <w:pPr>
        <w:spacing w:after="0" w:line="240" w:lineRule="auto"/>
        <w:rPr>
          <w:rFonts w:ascii="Times New Roman" w:hAnsi="Times New Roman"/>
          <w:sz w:val="28"/>
          <w:szCs w:val="28"/>
          <w:lang w:val="uk-UA"/>
        </w:rPr>
      </w:pPr>
    </w:p>
    <w:p w:rsidR="007644CF" w:rsidRDefault="007644CF" w:rsidP="00CE72FE">
      <w:pPr>
        <w:spacing w:after="0" w:line="240" w:lineRule="auto"/>
        <w:rPr>
          <w:rFonts w:ascii="Times New Roman" w:hAnsi="Times New Roman"/>
          <w:sz w:val="28"/>
          <w:szCs w:val="28"/>
          <w:lang w:val="uk-UA"/>
        </w:rPr>
      </w:pPr>
    </w:p>
    <w:p w:rsidR="007644CF" w:rsidRDefault="007644CF" w:rsidP="00CE72FE">
      <w:pPr>
        <w:spacing w:after="0" w:line="240" w:lineRule="auto"/>
        <w:rPr>
          <w:rFonts w:ascii="Times New Roman" w:hAnsi="Times New Roman"/>
          <w:sz w:val="28"/>
          <w:szCs w:val="28"/>
          <w:lang w:val="uk-UA"/>
        </w:rPr>
      </w:pPr>
    </w:p>
    <w:p w:rsidR="007644CF" w:rsidRPr="007644CF" w:rsidRDefault="007644CF" w:rsidP="00CE72FE">
      <w:pPr>
        <w:spacing w:after="0" w:line="240" w:lineRule="auto"/>
        <w:rPr>
          <w:rFonts w:ascii="Times New Roman" w:hAnsi="Times New Roman"/>
          <w:sz w:val="28"/>
          <w:szCs w:val="28"/>
          <w:lang w:val="uk-UA"/>
        </w:rPr>
      </w:pPr>
    </w:p>
    <w:p w:rsidR="00CE72FE" w:rsidRPr="00931F0C" w:rsidRDefault="00CE72FE" w:rsidP="00CE72FE">
      <w:pPr>
        <w:spacing w:after="0" w:line="240" w:lineRule="auto"/>
        <w:jc w:val="center"/>
        <w:rPr>
          <w:rFonts w:ascii="Times New Roman" w:hAnsi="Times New Roman"/>
          <w:sz w:val="28"/>
          <w:szCs w:val="28"/>
          <w:lang w:val="uk-UA"/>
        </w:rPr>
      </w:pPr>
      <w:r w:rsidRPr="00931F0C">
        <w:rPr>
          <w:rFonts w:ascii="Times New Roman" w:hAnsi="Times New Roman"/>
          <w:sz w:val="28"/>
          <w:szCs w:val="28"/>
        </w:rPr>
        <w:t xml:space="preserve">м. </w:t>
      </w:r>
      <w:r w:rsidRPr="00931F0C">
        <w:rPr>
          <w:rFonts w:ascii="Times New Roman" w:hAnsi="Times New Roman"/>
          <w:sz w:val="28"/>
          <w:szCs w:val="28"/>
          <w:lang w:val="uk-UA"/>
        </w:rPr>
        <w:t>Бровари</w:t>
      </w:r>
    </w:p>
    <w:p w:rsidR="00CE72FE" w:rsidRPr="00931F0C" w:rsidRDefault="00CE72FE" w:rsidP="00CE72FE">
      <w:pPr>
        <w:spacing w:after="0" w:line="240" w:lineRule="auto"/>
        <w:jc w:val="center"/>
        <w:rPr>
          <w:rFonts w:ascii="Times New Roman" w:hAnsi="Times New Roman"/>
          <w:b/>
          <w:bCs/>
          <w:sz w:val="28"/>
          <w:szCs w:val="28"/>
          <w:lang w:val="uk-UA" w:eastAsia="uk-UA"/>
        </w:rPr>
      </w:pPr>
      <w:r w:rsidRPr="0080056B">
        <w:rPr>
          <w:rFonts w:ascii="Times New Roman" w:hAnsi="Times New Roman"/>
          <w:sz w:val="28"/>
          <w:szCs w:val="28"/>
          <w:lang w:val="uk-UA"/>
        </w:rPr>
        <w:t>201</w:t>
      </w:r>
      <w:r w:rsidRPr="00931F0C">
        <w:rPr>
          <w:rFonts w:ascii="Times New Roman" w:hAnsi="Times New Roman"/>
          <w:sz w:val="28"/>
          <w:szCs w:val="28"/>
          <w:lang w:val="uk-UA"/>
        </w:rPr>
        <w:t>8</w:t>
      </w:r>
      <w:r w:rsidRPr="0080056B">
        <w:rPr>
          <w:rFonts w:ascii="Times New Roman" w:hAnsi="Times New Roman"/>
          <w:sz w:val="28"/>
          <w:szCs w:val="28"/>
          <w:lang w:val="uk-UA"/>
        </w:rPr>
        <w:t xml:space="preserve"> </w:t>
      </w:r>
      <w:r w:rsidRPr="00931F0C">
        <w:rPr>
          <w:rFonts w:ascii="Times New Roman" w:hAnsi="Times New Roman"/>
          <w:sz w:val="28"/>
          <w:szCs w:val="28"/>
          <w:lang w:val="uk-UA"/>
        </w:rPr>
        <w:t>рік</w:t>
      </w:r>
      <w:r w:rsidRPr="0080056B">
        <w:rPr>
          <w:rFonts w:ascii="Times New Roman" w:hAnsi="Times New Roman"/>
          <w:sz w:val="28"/>
          <w:szCs w:val="28"/>
          <w:lang w:val="uk-UA"/>
        </w:rPr>
        <w:br w:type="page"/>
      </w:r>
      <w:r w:rsidRPr="00931F0C">
        <w:rPr>
          <w:rFonts w:ascii="Times New Roman" w:hAnsi="Times New Roman"/>
          <w:b/>
          <w:bCs/>
          <w:sz w:val="28"/>
          <w:szCs w:val="28"/>
          <w:lang w:val="uk-UA" w:eastAsia="uk-UA"/>
        </w:rPr>
        <w:lastRenderedPageBreak/>
        <w:t>1.</w:t>
      </w:r>
      <w:r w:rsidRPr="00931F0C">
        <w:rPr>
          <w:rFonts w:ascii="Times New Roman" w:hAnsi="Times New Roman"/>
          <w:b/>
          <w:bCs/>
          <w:sz w:val="28"/>
          <w:szCs w:val="28"/>
          <w:lang w:val="uk-UA" w:eastAsia="uk-UA"/>
        </w:rPr>
        <w:tab/>
        <w:t>ЗАГАЛЬНІ ПОЛОЖЕННЯ</w:t>
      </w:r>
    </w:p>
    <w:p w:rsidR="00CE72FE" w:rsidRPr="00931F0C" w:rsidRDefault="00CE72FE" w:rsidP="00CE72FE">
      <w:pPr>
        <w:pStyle w:val="11"/>
        <w:jc w:val="both"/>
        <w:rPr>
          <w:rFonts w:ascii="Times New Roman" w:hAnsi="Times New Roman"/>
          <w:sz w:val="28"/>
          <w:szCs w:val="28"/>
          <w:lang w:val="uk-UA" w:eastAsia="uk-UA"/>
        </w:rPr>
      </w:pPr>
    </w:p>
    <w:p w:rsidR="00CE72FE" w:rsidRPr="0080056B" w:rsidRDefault="00CE72FE" w:rsidP="0080056B">
      <w:pPr>
        <w:pStyle w:val="11"/>
        <w:numPr>
          <w:ilvl w:val="1"/>
          <w:numId w:val="24"/>
        </w:numPr>
        <w:jc w:val="both"/>
        <w:rPr>
          <w:rStyle w:val="NoSpacingChar"/>
          <w:rFonts w:ascii="Times New Roman" w:hAnsi="Times New Roman"/>
          <w:sz w:val="28"/>
          <w:szCs w:val="28"/>
          <w:lang w:val="uk-UA"/>
        </w:rPr>
      </w:pPr>
      <w:r w:rsidRPr="00931F0C">
        <w:rPr>
          <w:rFonts w:ascii="Times New Roman" w:hAnsi="Times New Roman"/>
          <w:sz w:val="28"/>
          <w:szCs w:val="28"/>
          <w:lang w:val="uk-UA" w:eastAsia="uk-UA"/>
        </w:rPr>
        <w:t>Комунальне підприємство Броварської міської ради</w:t>
      </w:r>
      <w:r w:rsidRPr="00931F0C">
        <w:rPr>
          <w:rFonts w:ascii="Times New Roman" w:hAnsi="Times New Roman"/>
          <w:sz w:val="28"/>
          <w:szCs w:val="28"/>
          <w:lang w:val="uk-UA"/>
        </w:rPr>
        <w:t xml:space="preserve"> "</w:t>
      </w:r>
      <w:r w:rsidRPr="00931F0C">
        <w:rPr>
          <w:rFonts w:ascii="Times New Roman" w:hAnsi="Times New Roman"/>
          <w:sz w:val="28"/>
          <w:szCs w:val="28"/>
          <w:lang w:val="uk-UA" w:eastAsia="uk-UA"/>
        </w:rPr>
        <w:t xml:space="preserve">МУНІЦИПАЛЬНА ВАРТА", (у подальшому – Підприємство) діє </w:t>
      </w:r>
      <w:r w:rsidRPr="00931F0C">
        <w:rPr>
          <w:rStyle w:val="NoSpacingChar"/>
          <w:rFonts w:ascii="Times New Roman" w:hAnsi="Times New Roman"/>
          <w:sz w:val="28"/>
          <w:szCs w:val="28"/>
          <w:lang w:val="uk-UA"/>
        </w:rPr>
        <w:t xml:space="preserve">на підставі Цивільного та Господарського кодексів України, Законів України </w:t>
      </w:r>
      <w:r w:rsidRPr="00931F0C">
        <w:rPr>
          <w:rFonts w:ascii="Times New Roman" w:hAnsi="Times New Roman"/>
          <w:sz w:val="28"/>
          <w:szCs w:val="28"/>
          <w:lang w:val="uk-UA" w:eastAsia="uk-UA"/>
        </w:rPr>
        <w:t xml:space="preserve">"Про місцеве самоврядування в Україні", </w:t>
      </w:r>
      <w:r w:rsidRPr="00931F0C">
        <w:rPr>
          <w:rStyle w:val="NoSpacingChar"/>
          <w:rFonts w:ascii="Times New Roman" w:hAnsi="Times New Roman"/>
          <w:sz w:val="28"/>
          <w:szCs w:val="28"/>
          <w:lang w:val="uk-UA"/>
        </w:rPr>
        <w:t xml:space="preserve">"Про охоронну діяльність", "Про благоустрій населених пунктів", цього Статуту та </w:t>
      </w:r>
      <w:r w:rsidRPr="0080056B">
        <w:rPr>
          <w:rStyle w:val="NoSpacingChar"/>
          <w:rFonts w:ascii="Times New Roman" w:hAnsi="Times New Roman"/>
          <w:sz w:val="28"/>
          <w:szCs w:val="28"/>
          <w:lang w:val="uk-UA"/>
        </w:rPr>
        <w:t>інших нормативно-правових актів.</w:t>
      </w:r>
    </w:p>
    <w:p w:rsidR="00CE72FE" w:rsidRPr="007644CF" w:rsidRDefault="0080056B" w:rsidP="00016782">
      <w:pPr>
        <w:pStyle w:val="11"/>
        <w:numPr>
          <w:ilvl w:val="1"/>
          <w:numId w:val="24"/>
        </w:numPr>
        <w:jc w:val="both"/>
        <w:rPr>
          <w:rStyle w:val="0pt"/>
          <w:rFonts w:ascii="Times New Roman" w:hAnsi="Times New Roman"/>
          <w:color w:val="000000"/>
          <w:sz w:val="28"/>
          <w:szCs w:val="28"/>
          <w:lang w:val="uk-UA" w:eastAsia="uk-UA"/>
        </w:rPr>
      </w:pPr>
      <w:r w:rsidRPr="0080056B">
        <w:rPr>
          <w:rStyle w:val="NoSpacingChar"/>
          <w:rFonts w:ascii="Times New Roman" w:hAnsi="Times New Roman"/>
          <w:sz w:val="28"/>
          <w:szCs w:val="28"/>
          <w:lang w:val="uk-UA"/>
        </w:rPr>
        <w:t xml:space="preserve"> </w:t>
      </w:r>
      <w:r w:rsidR="007644CF" w:rsidRPr="007644CF">
        <w:rPr>
          <w:rFonts w:ascii="Times New Roman" w:hAnsi="Times New Roman"/>
          <w:sz w:val="28"/>
          <w:szCs w:val="28"/>
          <w:lang w:val="uk-UA" w:eastAsia="uk-UA"/>
        </w:rPr>
        <w:t>Підприємство належить до</w:t>
      </w:r>
      <w:r w:rsidR="007644CF">
        <w:rPr>
          <w:rFonts w:ascii="Times New Roman" w:hAnsi="Times New Roman"/>
          <w:sz w:val="28"/>
          <w:szCs w:val="28"/>
          <w:lang w:val="uk-UA" w:eastAsia="uk-UA"/>
        </w:rPr>
        <w:t xml:space="preserve"> </w:t>
      </w:r>
      <w:r w:rsidR="007644CF" w:rsidRPr="007644CF">
        <w:rPr>
          <w:rFonts w:ascii="Times New Roman" w:hAnsi="Times New Roman"/>
          <w:sz w:val="28"/>
          <w:szCs w:val="28"/>
          <w:lang w:val="uk-UA" w:eastAsia="uk-UA"/>
        </w:rPr>
        <w:t>власності територіальної громади</w:t>
      </w:r>
      <w:r w:rsidR="00CE72FE" w:rsidRPr="007644CF">
        <w:rPr>
          <w:rFonts w:ascii="Times New Roman" w:hAnsi="Times New Roman"/>
          <w:sz w:val="28"/>
          <w:szCs w:val="28"/>
          <w:lang w:val="uk-UA" w:eastAsia="uk-UA"/>
        </w:rPr>
        <w:t xml:space="preserve"> міста</w:t>
      </w:r>
      <w:r w:rsidR="00016782" w:rsidRPr="007644CF">
        <w:rPr>
          <w:rFonts w:ascii="Times New Roman" w:hAnsi="Times New Roman"/>
          <w:sz w:val="28"/>
          <w:szCs w:val="28"/>
          <w:lang w:val="uk-UA" w:eastAsia="uk-UA"/>
        </w:rPr>
        <w:t xml:space="preserve"> </w:t>
      </w:r>
      <w:r w:rsidR="00CE72FE" w:rsidRPr="007644CF">
        <w:rPr>
          <w:rFonts w:ascii="Times New Roman" w:hAnsi="Times New Roman"/>
          <w:sz w:val="28"/>
          <w:szCs w:val="28"/>
          <w:lang w:val="uk-UA" w:eastAsia="uk-UA"/>
        </w:rPr>
        <w:t>Бровари</w:t>
      </w:r>
      <w:r w:rsidR="007644CF" w:rsidRPr="007644CF">
        <w:rPr>
          <w:rStyle w:val="0pt"/>
          <w:rFonts w:ascii="Times New Roman" w:hAnsi="Times New Roman"/>
          <w:color w:val="000000"/>
          <w:sz w:val="28"/>
          <w:szCs w:val="28"/>
          <w:lang w:val="uk-UA" w:eastAsia="uk-UA"/>
        </w:rPr>
        <w:t xml:space="preserve">, </w:t>
      </w:r>
      <w:r w:rsidR="00CE72FE" w:rsidRPr="007644CF">
        <w:rPr>
          <w:rStyle w:val="0pt"/>
          <w:rFonts w:ascii="Times New Roman" w:hAnsi="Times New Roman"/>
          <w:color w:val="000000"/>
          <w:sz w:val="28"/>
          <w:szCs w:val="28"/>
          <w:lang w:val="uk-UA" w:eastAsia="uk-UA"/>
        </w:rPr>
        <w:t>що</w:t>
      </w:r>
      <w:r w:rsidR="00016782" w:rsidRPr="007644CF">
        <w:rPr>
          <w:rStyle w:val="0pt"/>
          <w:rFonts w:ascii="Times New Roman" w:hAnsi="Times New Roman"/>
          <w:color w:val="000000"/>
          <w:sz w:val="28"/>
          <w:szCs w:val="28"/>
          <w:lang w:val="uk-UA" w:eastAsia="uk-UA"/>
        </w:rPr>
        <w:t xml:space="preserve"> </w:t>
      </w:r>
      <w:r w:rsidR="007644CF" w:rsidRPr="007644CF">
        <w:rPr>
          <w:rStyle w:val="0pt"/>
          <w:rFonts w:ascii="Times New Roman" w:hAnsi="Times New Roman"/>
          <w:color w:val="000000"/>
          <w:sz w:val="28"/>
          <w:szCs w:val="28"/>
          <w:lang w:val="uk-UA" w:eastAsia="uk-UA"/>
        </w:rPr>
        <w:t>створюється у порядку, визначеному Законом, з метою забезпечення на території, що перебуває під</w:t>
      </w:r>
      <w:r w:rsidR="00CE72FE" w:rsidRPr="007644CF">
        <w:rPr>
          <w:rStyle w:val="0pt"/>
          <w:rFonts w:ascii="Times New Roman" w:hAnsi="Times New Roman"/>
          <w:color w:val="000000"/>
          <w:sz w:val="28"/>
          <w:szCs w:val="28"/>
          <w:lang w:val="uk-UA" w:eastAsia="uk-UA"/>
        </w:rPr>
        <w:t xml:space="preserve"> юрисдикцією відповідної </w:t>
      </w:r>
      <w:r w:rsidR="007644CF" w:rsidRPr="007644CF">
        <w:rPr>
          <w:rStyle w:val="0pt"/>
          <w:rFonts w:ascii="Times New Roman" w:hAnsi="Times New Roman"/>
          <w:color w:val="000000"/>
          <w:sz w:val="28"/>
          <w:szCs w:val="28"/>
          <w:lang w:val="uk-UA" w:eastAsia="uk-UA"/>
        </w:rPr>
        <w:t xml:space="preserve">ради, </w:t>
      </w:r>
      <w:r w:rsidR="007644CF">
        <w:rPr>
          <w:rStyle w:val="0pt"/>
          <w:rFonts w:ascii="Times New Roman" w:hAnsi="Times New Roman"/>
          <w:color w:val="000000"/>
          <w:sz w:val="28"/>
          <w:szCs w:val="28"/>
          <w:lang w:val="uk-UA" w:eastAsia="uk-UA"/>
        </w:rPr>
        <w:t xml:space="preserve">охорони громадського порядку, законності, прав, свобод і законних інтересів фізичних та юридичних осіб та утримується за </w:t>
      </w:r>
      <w:r w:rsidR="00CE72FE" w:rsidRPr="007644CF">
        <w:rPr>
          <w:rStyle w:val="0pt"/>
          <w:rFonts w:ascii="Times New Roman" w:hAnsi="Times New Roman"/>
          <w:color w:val="000000"/>
          <w:sz w:val="28"/>
          <w:szCs w:val="28"/>
          <w:lang w:val="uk-UA" w:eastAsia="uk-UA"/>
        </w:rPr>
        <w:t>рахунок коштів місцевого</w:t>
      </w:r>
      <w:r w:rsidR="00016782" w:rsidRPr="007644CF">
        <w:rPr>
          <w:rStyle w:val="0pt"/>
          <w:rFonts w:ascii="Times New Roman" w:hAnsi="Times New Roman"/>
          <w:color w:val="000000"/>
          <w:sz w:val="28"/>
          <w:szCs w:val="28"/>
          <w:lang w:val="uk-UA" w:eastAsia="uk-UA"/>
        </w:rPr>
        <w:t xml:space="preserve"> </w:t>
      </w:r>
      <w:r w:rsidR="00CE72FE" w:rsidRPr="007644CF">
        <w:rPr>
          <w:rStyle w:val="0pt"/>
          <w:rFonts w:ascii="Times New Roman" w:hAnsi="Times New Roman"/>
          <w:color w:val="000000"/>
          <w:sz w:val="28"/>
          <w:szCs w:val="28"/>
          <w:lang w:val="uk-UA" w:eastAsia="uk-UA"/>
        </w:rPr>
        <w:t>бюджету.</w:t>
      </w:r>
    </w:p>
    <w:p w:rsidR="00CE72FE" w:rsidRPr="00931F0C" w:rsidRDefault="00CE72FE" w:rsidP="00CE72FE">
      <w:pPr>
        <w:pStyle w:val="11"/>
        <w:numPr>
          <w:ilvl w:val="1"/>
          <w:numId w:val="21"/>
        </w:numPr>
        <w:jc w:val="both"/>
        <w:rPr>
          <w:rFonts w:ascii="Times New Roman" w:hAnsi="Times New Roman"/>
          <w:sz w:val="28"/>
          <w:szCs w:val="28"/>
          <w:lang w:val="uk-UA" w:eastAsia="uk-UA"/>
        </w:rPr>
      </w:pPr>
      <w:r w:rsidRPr="0080056B">
        <w:rPr>
          <w:rFonts w:ascii="Times New Roman" w:hAnsi="Times New Roman"/>
          <w:sz w:val="28"/>
          <w:szCs w:val="28"/>
          <w:lang w:val="uk-UA" w:eastAsia="uk-UA"/>
        </w:rPr>
        <w:t>Засновником (власником) Підприємства є територіальна громада міста Бровари в особі Броварської міської ради (далі – Власник</w:t>
      </w:r>
      <w:r w:rsidRPr="00931F0C">
        <w:rPr>
          <w:rFonts w:ascii="Times New Roman" w:hAnsi="Times New Roman"/>
          <w:sz w:val="28"/>
          <w:szCs w:val="28"/>
          <w:lang w:val="uk-UA" w:eastAsia="uk-UA"/>
        </w:rPr>
        <w:t>).</w:t>
      </w:r>
    </w:p>
    <w:p w:rsidR="00CE72FE" w:rsidRPr="00931F0C" w:rsidRDefault="00CE72FE" w:rsidP="00CE72FE">
      <w:pPr>
        <w:pStyle w:val="11"/>
        <w:jc w:val="both"/>
        <w:rPr>
          <w:rFonts w:ascii="Times New Roman" w:hAnsi="Times New Roman"/>
          <w:bCs/>
          <w:sz w:val="28"/>
          <w:szCs w:val="28"/>
          <w:lang w:val="uk-UA" w:eastAsia="uk-UA"/>
        </w:rPr>
      </w:pPr>
    </w:p>
    <w:p w:rsidR="00CE72FE" w:rsidRPr="00931F0C" w:rsidRDefault="00CE72FE" w:rsidP="00CE72FE">
      <w:pPr>
        <w:pStyle w:val="11"/>
        <w:numPr>
          <w:ilvl w:val="0"/>
          <w:numId w:val="21"/>
        </w:numPr>
        <w:ind w:left="0" w:firstLine="0"/>
        <w:jc w:val="center"/>
        <w:rPr>
          <w:rFonts w:ascii="Times New Roman" w:hAnsi="Times New Roman"/>
          <w:b/>
          <w:bCs/>
          <w:sz w:val="28"/>
          <w:szCs w:val="28"/>
          <w:lang w:val="uk-UA" w:eastAsia="uk-UA"/>
        </w:rPr>
      </w:pPr>
      <w:r w:rsidRPr="00931F0C">
        <w:rPr>
          <w:rFonts w:ascii="Times New Roman" w:hAnsi="Times New Roman"/>
          <w:b/>
          <w:bCs/>
          <w:sz w:val="28"/>
          <w:szCs w:val="28"/>
          <w:lang w:val="uk-UA" w:eastAsia="uk-UA"/>
        </w:rPr>
        <w:t>НАЙМЕНУВАННЯ ТА МІСЦЕЗНАХОДЖЕННЯ:</w:t>
      </w:r>
    </w:p>
    <w:p w:rsidR="00CE72FE" w:rsidRPr="00931F0C" w:rsidRDefault="00CE72FE" w:rsidP="00CE72FE">
      <w:pPr>
        <w:pStyle w:val="11"/>
        <w:jc w:val="both"/>
        <w:rPr>
          <w:rFonts w:ascii="Times New Roman" w:hAnsi="Times New Roman"/>
          <w:sz w:val="28"/>
          <w:szCs w:val="28"/>
          <w:lang w:val="uk-UA" w:eastAsia="uk-UA"/>
        </w:rPr>
      </w:pPr>
    </w:p>
    <w:p w:rsidR="00CE72FE" w:rsidRPr="00931F0C" w:rsidRDefault="00CE72FE" w:rsidP="00450CEA">
      <w:pPr>
        <w:pStyle w:val="11"/>
        <w:numPr>
          <w:ilvl w:val="1"/>
          <w:numId w:val="22"/>
        </w:numPr>
        <w:jc w:val="both"/>
        <w:rPr>
          <w:rFonts w:ascii="Times New Roman" w:hAnsi="Times New Roman"/>
          <w:b/>
          <w:bCs/>
          <w:sz w:val="28"/>
          <w:szCs w:val="28"/>
          <w:lang w:val="uk-UA" w:eastAsia="uk-UA"/>
        </w:rPr>
      </w:pPr>
      <w:r w:rsidRPr="00931F0C">
        <w:rPr>
          <w:rFonts w:ascii="Times New Roman" w:hAnsi="Times New Roman"/>
          <w:b/>
          <w:bCs/>
          <w:sz w:val="28"/>
          <w:szCs w:val="28"/>
          <w:lang w:val="uk-UA" w:eastAsia="uk-UA"/>
        </w:rPr>
        <w:t>Повне найменування:</w:t>
      </w:r>
    </w:p>
    <w:p w:rsidR="00CE72FE" w:rsidRPr="00931F0C" w:rsidRDefault="00CE72FE" w:rsidP="006B0B43">
      <w:pPr>
        <w:pStyle w:val="11"/>
        <w:numPr>
          <w:ilvl w:val="2"/>
          <w:numId w:val="22"/>
        </w:numPr>
        <w:ind w:left="709" w:hanging="709"/>
        <w:jc w:val="both"/>
        <w:rPr>
          <w:rFonts w:ascii="Times New Roman" w:hAnsi="Times New Roman"/>
          <w:b/>
          <w:bCs/>
          <w:sz w:val="28"/>
          <w:szCs w:val="28"/>
          <w:lang w:val="uk-UA" w:eastAsia="uk-UA"/>
        </w:rPr>
      </w:pPr>
      <w:r w:rsidRPr="00931F0C">
        <w:rPr>
          <w:rFonts w:ascii="Times New Roman" w:hAnsi="Times New Roman"/>
          <w:sz w:val="28"/>
          <w:szCs w:val="28"/>
          <w:lang w:val="uk-UA" w:eastAsia="uk-UA"/>
        </w:rPr>
        <w:t>Українською мовою</w:t>
      </w:r>
      <w:r w:rsidRPr="00931F0C">
        <w:rPr>
          <w:rFonts w:ascii="Times New Roman" w:hAnsi="Times New Roman"/>
          <w:b/>
          <w:bCs/>
          <w:sz w:val="28"/>
          <w:szCs w:val="28"/>
          <w:lang w:val="uk-UA" w:eastAsia="uk-UA"/>
        </w:rPr>
        <w:t>: Комунальне підприємство Броварської міської ради "МУНІЦИПАЛЬНА ВАРТА".</w:t>
      </w:r>
    </w:p>
    <w:p w:rsidR="00CE72FE" w:rsidRPr="00931F0C" w:rsidRDefault="00CE72FE" w:rsidP="006B0B43">
      <w:pPr>
        <w:pStyle w:val="11"/>
        <w:numPr>
          <w:ilvl w:val="2"/>
          <w:numId w:val="22"/>
        </w:numPr>
        <w:ind w:left="709" w:hanging="709"/>
        <w:jc w:val="both"/>
        <w:rPr>
          <w:rStyle w:val="hps"/>
          <w:rFonts w:ascii="Times New Roman" w:hAnsi="Times New Roman"/>
          <w:b/>
          <w:bCs/>
          <w:sz w:val="28"/>
          <w:szCs w:val="28"/>
          <w:lang w:val="uk-UA"/>
        </w:rPr>
      </w:pPr>
      <w:r w:rsidRPr="00931F0C">
        <w:rPr>
          <w:rFonts w:ascii="Times New Roman" w:hAnsi="Times New Roman"/>
          <w:sz w:val="28"/>
          <w:szCs w:val="28"/>
          <w:lang w:val="uk-UA" w:eastAsia="uk-UA"/>
        </w:rPr>
        <w:t xml:space="preserve">Англійською мовою: </w:t>
      </w:r>
      <w:proofErr w:type="spellStart"/>
      <w:r w:rsidRPr="00931F0C">
        <w:rPr>
          <w:rFonts w:ascii="Times New Roman" w:hAnsi="Times New Roman"/>
          <w:b/>
          <w:bCs/>
          <w:sz w:val="28"/>
          <w:szCs w:val="28"/>
          <w:lang w:val="uk-UA" w:eastAsia="uk-UA"/>
        </w:rPr>
        <w:t>Municipal</w:t>
      </w:r>
      <w:proofErr w:type="spellEnd"/>
      <w:r w:rsidRPr="00931F0C">
        <w:rPr>
          <w:rFonts w:ascii="Times New Roman" w:hAnsi="Times New Roman"/>
          <w:sz w:val="28"/>
          <w:szCs w:val="28"/>
          <w:lang w:val="uk-UA" w:eastAsia="uk-UA"/>
        </w:rPr>
        <w:t xml:space="preserve"> </w:t>
      </w:r>
      <w:proofErr w:type="spellStart"/>
      <w:r w:rsidRPr="00931F0C">
        <w:rPr>
          <w:rStyle w:val="hps"/>
          <w:rFonts w:ascii="Times New Roman" w:hAnsi="Times New Roman"/>
          <w:sz w:val="28"/>
          <w:szCs w:val="28"/>
          <w:lang w:val="uk-UA"/>
        </w:rPr>
        <w:t>enterprise</w:t>
      </w:r>
      <w:proofErr w:type="spellEnd"/>
      <w:r w:rsidRPr="00931F0C">
        <w:rPr>
          <w:rStyle w:val="hps"/>
          <w:rFonts w:ascii="Times New Roman" w:hAnsi="Times New Roman"/>
          <w:sz w:val="28"/>
          <w:szCs w:val="28"/>
          <w:lang w:val="uk-UA"/>
        </w:rPr>
        <w:t xml:space="preserve"> "M</w:t>
      </w:r>
      <w:r w:rsidRPr="00931F0C">
        <w:rPr>
          <w:rStyle w:val="hps"/>
          <w:rFonts w:ascii="Times New Roman" w:hAnsi="Times New Roman"/>
          <w:sz w:val="28"/>
          <w:szCs w:val="28"/>
          <w:lang w:val="en-US"/>
        </w:rPr>
        <w:t>UNICIPAL GUARD</w:t>
      </w:r>
      <w:r w:rsidRPr="00931F0C">
        <w:rPr>
          <w:rStyle w:val="hps"/>
          <w:rFonts w:ascii="Times New Roman" w:hAnsi="Times New Roman"/>
          <w:sz w:val="28"/>
          <w:szCs w:val="28"/>
          <w:lang w:val="uk-UA"/>
        </w:rPr>
        <w:t xml:space="preserve">" </w:t>
      </w:r>
      <w:proofErr w:type="spellStart"/>
      <w:r w:rsidRPr="00931F0C">
        <w:rPr>
          <w:rStyle w:val="hps"/>
          <w:rFonts w:ascii="Times New Roman" w:hAnsi="Times New Roman"/>
          <w:sz w:val="28"/>
          <w:szCs w:val="28"/>
          <w:lang w:val="uk-UA"/>
        </w:rPr>
        <w:t>of</w:t>
      </w:r>
      <w:proofErr w:type="spellEnd"/>
      <w:r w:rsidRPr="00931F0C">
        <w:rPr>
          <w:rStyle w:val="hps"/>
          <w:rFonts w:ascii="Times New Roman" w:hAnsi="Times New Roman"/>
          <w:sz w:val="28"/>
          <w:szCs w:val="28"/>
          <w:lang w:val="uk-UA"/>
        </w:rPr>
        <w:t xml:space="preserve"> </w:t>
      </w:r>
      <w:proofErr w:type="spellStart"/>
      <w:r w:rsidRPr="00931F0C">
        <w:rPr>
          <w:rStyle w:val="hps"/>
          <w:rFonts w:ascii="Times New Roman" w:hAnsi="Times New Roman"/>
          <w:sz w:val="28"/>
          <w:szCs w:val="28"/>
          <w:lang w:val="uk-UA"/>
        </w:rPr>
        <w:t>the</w:t>
      </w:r>
      <w:proofErr w:type="spellEnd"/>
    </w:p>
    <w:p w:rsidR="00CE72FE" w:rsidRPr="00931F0C" w:rsidRDefault="00CE72FE" w:rsidP="00CE72FE">
      <w:pPr>
        <w:pStyle w:val="11"/>
        <w:ind w:left="720"/>
        <w:jc w:val="both"/>
        <w:rPr>
          <w:rFonts w:ascii="Times New Roman" w:hAnsi="Times New Roman"/>
          <w:b/>
          <w:bCs/>
          <w:sz w:val="28"/>
          <w:szCs w:val="28"/>
          <w:lang w:val="uk-UA"/>
        </w:rPr>
      </w:pPr>
      <w:proofErr w:type="spellStart"/>
      <w:proofErr w:type="gramStart"/>
      <w:r w:rsidRPr="00931F0C">
        <w:rPr>
          <w:rStyle w:val="hps"/>
          <w:rFonts w:ascii="Times New Roman" w:hAnsi="Times New Roman"/>
          <w:sz w:val="28"/>
          <w:szCs w:val="28"/>
          <w:lang w:val="en-US"/>
        </w:rPr>
        <w:t>Brovari</w:t>
      </w:r>
      <w:proofErr w:type="spellEnd"/>
      <w:r w:rsidRPr="00931F0C">
        <w:rPr>
          <w:rStyle w:val="hps"/>
          <w:rFonts w:ascii="Times New Roman" w:hAnsi="Times New Roman"/>
          <w:sz w:val="28"/>
          <w:szCs w:val="28"/>
          <w:lang w:val="uk-UA"/>
        </w:rPr>
        <w:t xml:space="preserve"> </w:t>
      </w:r>
      <w:proofErr w:type="spellStart"/>
      <w:r w:rsidRPr="00931F0C">
        <w:rPr>
          <w:rStyle w:val="hps"/>
          <w:rFonts w:ascii="Times New Roman" w:hAnsi="Times New Roman"/>
          <w:sz w:val="28"/>
          <w:szCs w:val="28"/>
          <w:lang w:val="uk-UA"/>
        </w:rPr>
        <w:t>city</w:t>
      </w:r>
      <w:proofErr w:type="spellEnd"/>
      <w:r w:rsidRPr="00931F0C">
        <w:rPr>
          <w:rStyle w:val="hps"/>
          <w:rFonts w:ascii="Times New Roman" w:hAnsi="Times New Roman"/>
          <w:sz w:val="28"/>
          <w:szCs w:val="28"/>
          <w:lang w:val="uk-UA"/>
        </w:rPr>
        <w:t xml:space="preserve"> </w:t>
      </w:r>
      <w:proofErr w:type="spellStart"/>
      <w:r w:rsidRPr="00931F0C">
        <w:rPr>
          <w:rStyle w:val="hps"/>
          <w:rFonts w:ascii="Times New Roman" w:hAnsi="Times New Roman"/>
          <w:sz w:val="28"/>
          <w:szCs w:val="28"/>
          <w:lang w:val="uk-UA"/>
        </w:rPr>
        <w:t>council</w:t>
      </w:r>
      <w:proofErr w:type="spellEnd"/>
      <w:r w:rsidRPr="00931F0C">
        <w:rPr>
          <w:rFonts w:ascii="Times New Roman" w:hAnsi="Times New Roman"/>
          <w:b/>
          <w:bCs/>
          <w:sz w:val="28"/>
          <w:szCs w:val="28"/>
          <w:lang w:val="uk-UA"/>
        </w:rPr>
        <w:t>.</w:t>
      </w:r>
      <w:proofErr w:type="gramEnd"/>
    </w:p>
    <w:p w:rsidR="00CE72FE" w:rsidRPr="00931F0C" w:rsidRDefault="00CE72FE" w:rsidP="00CE72FE">
      <w:pPr>
        <w:pStyle w:val="11"/>
        <w:jc w:val="both"/>
        <w:rPr>
          <w:rFonts w:ascii="Times New Roman" w:hAnsi="Times New Roman"/>
          <w:sz w:val="28"/>
          <w:szCs w:val="28"/>
          <w:lang w:val="uk-UA" w:eastAsia="uk-UA"/>
        </w:rPr>
      </w:pPr>
      <w:r w:rsidRPr="00931F0C">
        <w:rPr>
          <w:rFonts w:ascii="Times New Roman" w:hAnsi="Times New Roman"/>
          <w:sz w:val="28"/>
          <w:szCs w:val="28"/>
          <w:lang w:val="uk-UA" w:eastAsia="uk-UA"/>
        </w:rPr>
        <w:t>2.2.</w:t>
      </w:r>
      <w:r w:rsidRPr="00931F0C">
        <w:rPr>
          <w:rFonts w:ascii="Times New Roman" w:hAnsi="Times New Roman"/>
          <w:sz w:val="28"/>
          <w:szCs w:val="28"/>
          <w:lang w:val="uk-UA" w:eastAsia="uk-UA"/>
        </w:rPr>
        <w:tab/>
      </w:r>
      <w:r w:rsidRPr="00931F0C">
        <w:rPr>
          <w:rFonts w:ascii="Times New Roman" w:hAnsi="Times New Roman"/>
          <w:b/>
          <w:bCs/>
          <w:sz w:val="28"/>
          <w:szCs w:val="28"/>
          <w:lang w:val="uk-UA" w:eastAsia="uk-UA"/>
        </w:rPr>
        <w:t>Скорочене найменування:</w:t>
      </w:r>
    </w:p>
    <w:p w:rsidR="00CE72FE" w:rsidRPr="00931F0C" w:rsidRDefault="00CE72FE" w:rsidP="00CE72FE">
      <w:pPr>
        <w:pStyle w:val="11"/>
        <w:jc w:val="both"/>
        <w:rPr>
          <w:rFonts w:ascii="Times New Roman" w:hAnsi="Times New Roman"/>
          <w:b/>
          <w:bCs/>
          <w:sz w:val="28"/>
          <w:szCs w:val="28"/>
          <w:lang w:val="uk-UA" w:eastAsia="uk-UA"/>
        </w:rPr>
      </w:pPr>
      <w:r w:rsidRPr="00931F0C">
        <w:rPr>
          <w:rFonts w:ascii="Times New Roman" w:hAnsi="Times New Roman"/>
          <w:sz w:val="28"/>
          <w:szCs w:val="28"/>
          <w:lang w:val="uk-UA" w:eastAsia="uk-UA"/>
        </w:rPr>
        <w:t>2.2.1.</w:t>
      </w:r>
      <w:r w:rsidRPr="00931F0C">
        <w:rPr>
          <w:rFonts w:ascii="Times New Roman" w:hAnsi="Times New Roman"/>
          <w:sz w:val="28"/>
          <w:szCs w:val="28"/>
          <w:lang w:val="uk-UA" w:eastAsia="uk-UA"/>
        </w:rPr>
        <w:tab/>
        <w:t xml:space="preserve">Українською мовою: </w:t>
      </w:r>
      <w:r w:rsidRPr="00931F0C">
        <w:rPr>
          <w:rFonts w:ascii="Times New Roman" w:hAnsi="Times New Roman"/>
          <w:b/>
          <w:bCs/>
          <w:sz w:val="28"/>
          <w:szCs w:val="28"/>
          <w:lang w:val="uk-UA" w:eastAsia="uk-UA"/>
        </w:rPr>
        <w:t>КПБМР "МУНІЦИПАЛЬНА ВАРТА".</w:t>
      </w:r>
    </w:p>
    <w:p w:rsidR="00CE72FE" w:rsidRPr="00931F0C" w:rsidRDefault="00CE72FE" w:rsidP="00CE72FE">
      <w:pPr>
        <w:pStyle w:val="11"/>
        <w:jc w:val="both"/>
        <w:rPr>
          <w:rFonts w:ascii="Times New Roman" w:hAnsi="Times New Roman"/>
          <w:sz w:val="28"/>
          <w:szCs w:val="28"/>
          <w:lang w:val="en-US" w:eastAsia="uk-UA"/>
        </w:rPr>
      </w:pPr>
      <w:r w:rsidRPr="00931F0C">
        <w:rPr>
          <w:rFonts w:ascii="Times New Roman" w:hAnsi="Times New Roman"/>
          <w:bCs/>
          <w:sz w:val="28"/>
          <w:szCs w:val="28"/>
          <w:lang w:val="en-US" w:eastAsia="uk-UA"/>
        </w:rPr>
        <w:t xml:space="preserve">2.2.2. </w:t>
      </w:r>
      <w:r w:rsidRPr="00931F0C">
        <w:rPr>
          <w:rFonts w:ascii="Times New Roman" w:hAnsi="Times New Roman"/>
          <w:sz w:val="28"/>
          <w:szCs w:val="28"/>
          <w:lang w:val="uk-UA" w:eastAsia="uk-UA"/>
        </w:rPr>
        <w:t xml:space="preserve">Англійською мовою: </w:t>
      </w:r>
      <w:proofErr w:type="gramStart"/>
      <w:r w:rsidRPr="00931F0C">
        <w:rPr>
          <w:rFonts w:ascii="Times New Roman" w:hAnsi="Times New Roman"/>
          <w:b/>
          <w:bCs/>
          <w:sz w:val="28"/>
          <w:szCs w:val="28"/>
          <w:lang w:val="uk-UA" w:eastAsia="uk-UA"/>
        </w:rPr>
        <w:t>ME</w:t>
      </w:r>
      <w:r w:rsidRPr="00931F0C">
        <w:rPr>
          <w:rFonts w:ascii="Times New Roman" w:hAnsi="Times New Roman"/>
          <w:b/>
          <w:bCs/>
          <w:sz w:val="28"/>
          <w:szCs w:val="28"/>
          <w:lang w:val="en-US" w:eastAsia="uk-UA"/>
        </w:rPr>
        <w:t>BCC</w:t>
      </w:r>
      <w:r w:rsidRPr="00931F0C">
        <w:rPr>
          <w:rFonts w:ascii="Times New Roman" w:hAnsi="Times New Roman"/>
          <w:sz w:val="28"/>
          <w:szCs w:val="28"/>
          <w:lang w:val="uk-UA" w:eastAsia="uk-UA"/>
        </w:rPr>
        <w:t xml:space="preserve">  "</w:t>
      </w:r>
      <w:proofErr w:type="gramEnd"/>
      <w:r w:rsidRPr="00931F0C">
        <w:rPr>
          <w:rStyle w:val="hps"/>
          <w:rFonts w:ascii="Times New Roman" w:hAnsi="Times New Roman"/>
          <w:sz w:val="28"/>
          <w:szCs w:val="28"/>
          <w:lang w:val="uk-UA"/>
        </w:rPr>
        <w:t>M</w:t>
      </w:r>
      <w:r w:rsidRPr="00931F0C">
        <w:rPr>
          <w:rStyle w:val="hps"/>
          <w:rFonts w:ascii="Times New Roman" w:hAnsi="Times New Roman"/>
          <w:sz w:val="28"/>
          <w:szCs w:val="28"/>
          <w:lang w:val="en-US"/>
        </w:rPr>
        <w:t>UNICIPAL GUARD</w:t>
      </w:r>
      <w:r w:rsidRPr="00931F0C">
        <w:rPr>
          <w:rStyle w:val="hps"/>
          <w:rFonts w:ascii="Times New Roman" w:hAnsi="Times New Roman"/>
          <w:sz w:val="28"/>
          <w:szCs w:val="28"/>
          <w:lang w:val="uk-UA"/>
        </w:rPr>
        <w:t>"</w:t>
      </w:r>
      <w:r w:rsidRPr="00931F0C">
        <w:rPr>
          <w:rFonts w:ascii="Times New Roman" w:hAnsi="Times New Roman"/>
          <w:b/>
          <w:bCs/>
          <w:sz w:val="28"/>
          <w:szCs w:val="28"/>
          <w:lang w:val="en-US" w:eastAsia="uk-UA"/>
        </w:rPr>
        <w:t>.</w:t>
      </w:r>
    </w:p>
    <w:p w:rsidR="00CE72FE" w:rsidRPr="00931F0C" w:rsidRDefault="00CE72FE" w:rsidP="00CE72FE">
      <w:pPr>
        <w:pStyle w:val="11"/>
        <w:jc w:val="both"/>
        <w:rPr>
          <w:rFonts w:ascii="Times New Roman" w:hAnsi="Times New Roman"/>
          <w:sz w:val="28"/>
          <w:szCs w:val="28"/>
          <w:lang w:val="uk-UA" w:eastAsia="uk-UA"/>
        </w:rPr>
      </w:pPr>
      <w:r w:rsidRPr="00931F0C">
        <w:rPr>
          <w:rFonts w:ascii="Times New Roman" w:hAnsi="Times New Roman"/>
          <w:sz w:val="28"/>
          <w:szCs w:val="28"/>
          <w:lang w:val="uk-UA" w:eastAsia="uk-UA"/>
        </w:rPr>
        <w:t>2.3.</w:t>
      </w:r>
      <w:r w:rsidRPr="00931F0C">
        <w:rPr>
          <w:rFonts w:ascii="Times New Roman" w:hAnsi="Times New Roman"/>
          <w:sz w:val="28"/>
          <w:szCs w:val="28"/>
          <w:lang w:val="uk-UA" w:eastAsia="uk-UA"/>
        </w:rPr>
        <w:tab/>
        <w:t xml:space="preserve">Місце знаходження підприємства: </w:t>
      </w:r>
      <w:r w:rsidRPr="00931F0C">
        <w:rPr>
          <w:rFonts w:ascii="Times New Roman" w:hAnsi="Times New Roman"/>
          <w:sz w:val="28"/>
          <w:szCs w:val="28"/>
          <w:lang w:eastAsia="uk-UA"/>
        </w:rPr>
        <w:t>07400</w:t>
      </w:r>
      <w:r w:rsidRPr="00931F0C">
        <w:rPr>
          <w:rFonts w:ascii="Times New Roman" w:hAnsi="Times New Roman"/>
          <w:sz w:val="28"/>
          <w:szCs w:val="28"/>
          <w:lang w:val="uk-UA" w:eastAsia="uk-UA"/>
        </w:rPr>
        <w:t>,</w:t>
      </w:r>
      <w:r w:rsidRPr="00931F0C">
        <w:rPr>
          <w:rFonts w:ascii="Times New Roman" w:hAnsi="Times New Roman"/>
          <w:sz w:val="28"/>
          <w:szCs w:val="28"/>
          <w:lang w:eastAsia="uk-UA"/>
        </w:rPr>
        <w:t xml:space="preserve"> </w:t>
      </w:r>
      <w:r w:rsidRPr="00931F0C">
        <w:rPr>
          <w:rFonts w:ascii="Times New Roman" w:hAnsi="Times New Roman"/>
          <w:sz w:val="28"/>
          <w:szCs w:val="28"/>
          <w:lang w:val="uk-UA" w:eastAsia="uk-UA"/>
        </w:rPr>
        <w:t>Україна, Київська область, місто Бровари, вулиця Гагаріна, 15.</w:t>
      </w:r>
    </w:p>
    <w:p w:rsidR="00CE72FE" w:rsidRPr="00931F0C" w:rsidRDefault="00CE72FE" w:rsidP="00CE72FE">
      <w:pPr>
        <w:pStyle w:val="11"/>
        <w:jc w:val="both"/>
        <w:rPr>
          <w:rFonts w:ascii="Times New Roman" w:hAnsi="Times New Roman"/>
          <w:sz w:val="28"/>
          <w:szCs w:val="28"/>
          <w:lang w:val="uk-UA" w:eastAsia="uk-UA"/>
        </w:rPr>
      </w:pPr>
    </w:p>
    <w:p w:rsidR="00CE72FE" w:rsidRPr="00931F0C" w:rsidRDefault="00CE72FE" w:rsidP="00CE72FE">
      <w:pPr>
        <w:pStyle w:val="11"/>
        <w:numPr>
          <w:ilvl w:val="0"/>
          <w:numId w:val="21"/>
        </w:numPr>
        <w:ind w:left="0" w:firstLine="0"/>
        <w:jc w:val="center"/>
        <w:rPr>
          <w:rFonts w:ascii="Times New Roman" w:hAnsi="Times New Roman"/>
          <w:b/>
          <w:bCs/>
          <w:sz w:val="28"/>
          <w:szCs w:val="28"/>
          <w:lang w:val="uk-UA" w:eastAsia="uk-UA"/>
        </w:rPr>
      </w:pPr>
      <w:r w:rsidRPr="00931F0C">
        <w:rPr>
          <w:rFonts w:ascii="Times New Roman" w:hAnsi="Times New Roman"/>
          <w:b/>
          <w:bCs/>
          <w:sz w:val="28"/>
          <w:szCs w:val="28"/>
          <w:lang w:val="uk-UA" w:eastAsia="uk-UA"/>
        </w:rPr>
        <w:t>ПРАВОВИЙСТАТУС</w:t>
      </w:r>
    </w:p>
    <w:p w:rsidR="00CE72FE" w:rsidRPr="00931F0C" w:rsidRDefault="00CE72FE" w:rsidP="00CE72FE">
      <w:pPr>
        <w:pStyle w:val="11"/>
        <w:rPr>
          <w:rFonts w:ascii="Times New Roman" w:hAnsi="Times New Roman"/>
          <w:b/>
          <w:bCs/>
          <w:sz w:val="28"/>
          <w:szCs w:val="28"/>
          <w:lang w:val="uk-UA" w:eastAsia="uk-UA"/>
        </w:rPr>
      </w:pPr>
    </w:p>
    <w:p w:rsidR="00CE72FE" w:rsidRPr="00931F0C" w:rsidRDefault="005D0CF5" w:rsidP="005D0CF5">
      <w:pPr>
        <w:pStyle w:val="11"/>
        <w:ind w:left="709" w:hanging="709"/>
        <w:jc w:val="both"/>
        <w:rPr>
          <w:rStyle w:val="a8"/>
          <w:rFonts w:ascii="Times New Roman" w:hAnsi="Times New Roman"/>
          <w:color w:val="000000"/>
          <w:szCs w:val="28"/>
          <w:lang w:eastAsia="uk-UA"/>
        </w:rPr>
      </w:pPr>
      <w:r>
        <w:rPr>
          <w:rFonts w:ascii="Times New Roman" w:hAnsi="Times New Roman"/>
          <w:bCs/>
          <w:sz w:val="28"/>
          <w:szCs w:val="28"/>
          <w:lang w:val="uk-UA" w:eastAsia="uk-UA"/>
        </w:rPr>
        <w:t xml:space="preserve">3.1.  </w:t>
      </w:r>
      <w:r w:rsidR="007644CF">
        <w:rPr>
          <w:rStyle w:val="a8"/>
          <w:color w:val="000000"/>
          <w:szCs w:val="28"/>
          <w:lang w:eastAsia="uk-UA"/>
        </w:rPr>
        <w:t xml:space="preserve">Правовою основою діяльності Підприємства є Конституція </w:t>
      </w:r>
      <w:r w:rsidR="00CE72FE" w:rsidRPr="00931F0C">
        <w:rPr>
          <w:rStyle w:val="a8"/>
          <w:color w:val="000000"/>
          <w:szCs w:val="28"/>
          <w:lang w:eastAsia="uk-UA"/>
        </w:rPr>
        <w:t xml:space="preserve">України, </w:t>
      </w:r>
      <w:r w:rsidR="007644CF">
        <w:rPr>
          <w:rStyle w:val="a8"/>
          <w:szCs w:val="28"/>
          <w:lang w:eastAsia="uk-UA"/>
        </w:rPr>
        <w:t xml:space="preserve">міжнародно-правові акти, </w:t>
      </w:r>
      <w:r w:rsidR="00CE72FE" w:rsidRPr="00931F0C">
        <w:rPr>
          <w:rStyle w:val="a8"/>
          <w:szCs w:val="28"/>
          <w:lang w:eastAsia="uk-UA"/>
        </w:rPr>
        <w:t>ратифіковані Укра</w:t>
      </w:r>
      <w:r w:rsidR="007644CF">
        <w:rPr>
          <w:rStyle w:val="a8"/>
          <w:szCs w:val="28"/>
          <w:lang w:eastAsia="uk-UA"/>
        </w:rPr>
        <w:t xml:space="preserve">їною у встановленому порядку, </w:t>
      </w:r>
      <w:r w:rsidR="00CE72FE" w:rsidRPr="00931F0C">
        <w:rPr>
          <w:rStyle w:val="a8"/>
          <w:szCs w:val="28"/>
          <w:lang w:eastAsia="uk-UA"/>
        </w:rPr>
        <w:t xml:space="preserve">закони </w:t>
      </w:r>
      <w:r w:rsidR="00CE72FE" w:rsidRPr="00931F0C">
        <w:rPr>
          <w:rStyle w:val="a8"/>
          <w:rFonts w:ascii="Times New Roman" w:hAnsi="Times New Roman"/>
          <w:szCs w:val="28"/>
          <w:lang w:eastAsia="uk-UA"/>
        </w:rPr>
        <w:t xml:space="preserve">України, </w:t>
      </w:r>
      <w:r w:rsidR="007644CF">
        <w:rPr>
          <w:rStyle w:val="a8"/>
          <w:rFonts w:ascii="Times New Roman" w:hAnsi="Times New Roman"/>
          <w:color w:val="000000"/>
          <w:szCs w:val="28"/>
          <w:lang w:eastAsia="uk-UA"/>
        </w:rPr>
        <w:t xml:space="preserve">акти Верховної Ради </w:t>
      </w:r>
      <w:r w:rsidR="00CE72FE" w:rsidRPr="00931F0C">
        <w:rPr>
          <w:rStyle w:val="a8"/>
          <w:rFonts w:ascii="Times New Roman" w:hAnsi="Times New Roman"/>
          <w:color w:val="000000"/>
          <w:szCs w:val="28"/>
          <w:lang w:eastAsia="uk-UA"/>
        </w:rPr>
        <w:t>України, Кабінету Міністрів України, рішення Власника та його У</w:t>
      </w:r>
      <w:r w:rsidR="006D0241">
        <w:rPr>
          <w:rStyle w:val="a8"/>
          <w:rFonts w:ascii="Times New Roman" w:hAnsi="Times New Roman"/>
          <w:color w:val="000000"/>
          <w:szCs w:val="28"/>
          <w:lang w:eastAsia="uk-UA"/>
        </w:rPr>
        <w:t>повноважених осіб в межах наданої компетенції</w:t>
      </w:r>
      <w:r w:rsidR="00CE72FE" w:rsidRPr="00931F0C">
        <w:rPr>
          <w:rStyle w:val="a8"/>
          <w:rFonts w:ascii="Times New Roman" w:hAnsi="Times New Roman"/>
          <w:color w:val="000000"/>
          <w:szCs w:val="28"/>
          <w:lang w:eastAsia="uk-UA"/>
        </w:rPr>
        <w:t>,</w:t>
      </w:r>
      <w:r w:rsidR="00D92D49">
        <w:rPr>
          <w:rStyle w:val="a8"/>
          <w:rFonts w:ascii="Times New Roman" w:hAnsi="Times New Roman"/>
          <w:color w:val="000000"/>
          <w:szCs w:val="28"/>
          <w:lang w:eastAsia="uk-UA"/>
        </w:rPr>
        <w:t xml:space="preserve"> </w:t>
      </w:r>
      <w:r w:rsidR="00016782" w:rsidRPr="00931F0C">
        <w:rPr>
          <w:rStyle w:val="a8"/>
          <w:rFonts w:ascii="Times New Roman" w:hAnsi="Times New Roman"/>
          <w:color w:val="000000"/>
          <w:szCs w:val="28"/>
          <w:lang w:eastAsia="uk-UA"/>
        </w:rPr>
        <w:t xml:space="preserve">Статут </w:t>
      </w:r>
      <w:r w:rsidR="00CE72FE" w:rsidRPr="00931F0C">
        <w:rPr>
          <w:rStyle w:val="a8"/>
          <w:rFonts w:ascii="Times New Roman" w:hAnsi="Times New Roman"/>
          <w:color w:val="000000"/>
          <w:szCs w:val="28"/>
          <w:lang w:eastAsia="uk-UA"/>
        </w:rPr>
        <w:t>Підприємства.</w:t>
      </w:r>
    </w:p>
    <w:p w:rsidR="00E572B9" w:rsidRDefault="00CE72FE" w:rsidP="00E572B9">
      <w:pPr>
        <w:pStyle w:val="11"/>
        <w:jc w:val="both"/>
        <w:rPr>
          <w:rFonts w:ascii="Times New Roman" w:hAnsi="Times New Roman"/>
          <w:sz w:val="28"/>
          <w:szCs w:val="28"/>
          <w:lang w:val="uk-UA"/>
        </w:rPr>
      </w:pPr>
      <w:r w:rsidRPr="00931F0C">
        <w:rPr>
          <w:rStyle w:val="a8"/>
          <w:rFonts w:ascii="Times New Roman" w:hAnsi="Times New Roman"/>
          <w:color w:val="000000"/>
          <w:szCs w:val="28"/>
          <w:lang w:eastAsia="uk-UA"/>
        </w:rPr>
        <w:t xml:space="preserve">3.2.   </w:t>
      </w:r>
      <w:r w:rsidR="007644CF">
        <w:rPr>
          <w:rStyle w:val="a8"/>
          <w:rFonts w:ascii="Times New Roman" w:hAnsi="Times New Roman"/>
          <w:color w:val="000000"/>
          <w:szCs w:val="28"/>
          <w:lang w:eastAsia="uk-UA"/>
        </w:rPr>
        <w:t xml:space="preserve"> </w:t>
      </w:r>
      <w:r w:rsidRPr="00931F0C">
        <w:rPr>
          <w:rStyle w:val="a8"/>
          <w:rFonts w:ascii="Times New Roman" w:hAnsi="Times New Roman"/>
          <w:color w:val="000000"/>
          <w:szCs w:val="28"/>
          <w:lang w:eastAsia="uk-UA"/>
        </w:rPr>
        <w:t xml:space="preserve">Статут </w:t>
      </w:r>
      <w:r w:rsidR="007644CF">
        <w:rPr>
          <w:rFonts w:ascii="Times New Roman" w:hAnsi="Times New Roman"/>
          <w:sz w:val="28"/>
          <w:szCs w:val="28"/>
          <w:lang w:val="uk-UA"/>
        </w:rPr>
        <w:t xml:space="preserve">Підприємства затверджується </w:t>
      </w:r>
      <w:r w:rsidRPr="00931F0C">
        <w:rPr>
          <w:rFonts w:ascii="Times New Roman" w:hAnsi="Times New Roman"/>
          <w:sz w:val="28"/>
          <w:szCs w:val="28"/>
          <w:lang w:val="uk-UA"/>
        </w:rPr>
        <w:t xml:space="preserve">Власником.  </w:t>
      </w:r>
    </w:p>
    <w:p w:rsidR="00CE72FE" w:rsidRPr="00931F0C" w:rsidRDefault="00CE72FE" w:rsidP="00E572B9">
      <w:pPr>
        <w:pStyle w:val="11"/>
        <w:ind w:left="709" w:hanging="709"/>
        <w:jc w:val="both"/>
        <w:rPr>
          <w:rFonts w:ascii="Times New Roman" w:hAnsi="Times New Roman"/>
          <w:sz w:val="28"/>
          <w:szCs w:val="28"/>
          <w:lang w:val="uk-UA"/>
        </w:rPr>
      </w:pPr>
      <w:r w:rsidRPr="00931F0C">
        <w:rPr>
          <w:rFonts w:ascii="Times New Roman" w:hAnsi="Times New Roman"/>
          <w:sz w:val="28"/>
          <w:szCs w:val="28"/>
          <w:lang w:val="uk-UA"/>
        </w:rPr>
        <w:t>3.3.  Пі</w:t>
      </w:r>
      <w:r w:rsidR="007644CF">
        <w:rPr>
          <w:rFonts w:ascii="Times New Roman" w:hAnsi="Times New Roman"/>
          <w:sz w:val="28"/>
          <w:szCs w:val="28"/>
          <w:lang w:val="uk-UA" w:eastAsia="uk-UA"/>
        </w:rPr>
        <w:t>дприємство є уповноваженим представником Власника в сфері дотримання</w:t>
      </w:r>
      <w:r w:rsidRPr="00931F0C">
        <w:rPr>
          <w:rFonts w:ascii="Times New Roman" w:hAnsi="Times New Roman"/>
          <w:sz w:val="28"/>
          <w:szCs w:val="28"/>
          <w:lang w:val="uk-UA" w:eastAsia="uk-UA"/>
        </w:rPr>
        <w:t xml:space="preserve"> громадського порядку, превентивного захисту прав і свобод громадян від неправомірних посяган</w:t>
      </w:r>
      <w:r w:rsidR="007644CF">
        <w:rPr>
          <w:rFonts w:ascii="Times New Roman" w:hAnsi="Times New Roman"/>
          <w:sz w:val="28"/>
          <w:szCs w:val="28"/>
          <w:lang w:val="uk-UA" w:eastAsia="uk-UA"/>
        </w:rPr>
        <w:t xml:space="preserve">ь, охорони комунального майна, </w:t>
      </w:r>
      <w:r w:rsidR="00016782" w:rsidRPr="00931F0C">
        <w:rPr>
          <w:rFonts w:ascii="Times New Roman" w:hAnsi="Times New Roman"/>
          <w:sz w:val="28"/>
          <w:szCs w:val="28"/>
          <w:lang w:val="uk-UA" w:eastAsia="uk-UA"/>
        </w:rPr>
        <w:t>контролю</w:t>
      </w:r>
      <w:r w:rsidRPr="00931F0C">
        <w:rPr>
          <w:rFonts w:ascii="Times New Roman" w:hAnsi="Times New Roman"/>
          <w:sz w:val="28"/>
          <w:szCs w:val="28"/>
          <w:lang w:val="uk-UA" w:eastAsia="uk-UA"/>
        </w:rPr>
        <w:t xml:space="preserve"> за дотриманням правил благоустрою.</w:t>
      </w:r>
    </w:p>
    <w:p w:rsidR="00CE72FE" w:rsidRPr="00931F0C" w:rsidRDefault="00CE72FE" w:rsidP="00E572B9">
      <w:pPr>
        <w:pStyle w:val="11"/>
        <w:ind w:left="709" w:hanging="709"/>
        <w:jc w:val="both"/>
        <w:rPr>
          <w:rFonts w:ascii="Times New Roman" w:hAnsi="Times New Roman"/>
          <w:sz w:val="28"/>
          <w:szCs w:val="28"/>
          <w:lang w:val="uk-UA" w:eastAsia="uk-UA"/>
        </w:rPr>
      </w:pPr>
      <w:r w:rsidRPr="00931F0C">
        <w:rPr>
          <w:rFonts w:ascii="Times New Roman" w:hAnsi="Times New Roman"/>
          <w:sz w:val="28"/>
          <w:szCs w:val="28"/>
          <w:lang w:val="uk-UA" w:eastAsia="uk-UA"/>
        </w:rPr>
        <w:t>3.4.    Права і обов’язки Підприємство набуває з дня державної реєстрації.</w:t>
      </w:r>
    </w:p>
    <w:p w:rsidR="00CE72FE" w:rsidRPr="00931F0C" w:rsidRDefault="007644CF" w:rsidP="00CE72FE">
      <w:pPr>
        <w:pStyle w:val="11"/>
        <w:ind w:left="709" w:hanging="709"/>
        <w:jc w:val="both"/>
        <w:rPr>
          <w:rFonts w:ascii="Times New Roman" w:hAnsi="Times New Roman"/>
          <w:sz w:val="28"/>
          <w:szCs w:val="28"/>
          <w:lang w:val="uk-UA" w:eastAsia="uk-UA"/>
        </w:rPr>
      </w:pPr>
      <w:r>
        <w:rPr>
          <w:rFonts w:ascii="Times New Roman" w:hAnsi="Times New Roman"/>
          <w:sz w:val="28"/>
          <w:szCs w:val="28"/>
          <w:lang w:val="uk-UA" w:eastAsia="uk-UA"/>
        </w:rPr>
        <w:t xml:space="preserve">3.5.   Підприємство в межах, встановлених законодавством, самостійно </w:t>
      </w:r>
      <w:r w:rsidR="00CE72FE" w:rsidRPr="00931F0C">
        <w:rPr>
          <w:rFonts w:ascii="Times New Roman" w:hAnsi="Times New Roman"/>
          <w:sz w:val="28"/>
          <w:szCs w:val="28"/>
          <w:lang w:val="uk-UA" w:eastAsia="uk-UA"/>
        </w:rPr>
        <w:t>несе відповідальність за своїми зобов’язаннями в межах належного їй майна згідно з законодавством. Підприємство не несе відповідальності за зобов’язаннями Власника та уповноважен</w:t>
      </w:r>
      <w:r w:rsidR="005203F6" w:rsidRPr="00931F0C">
        <w:rPr>
          <w:rFonts w:ascii="Times New Roman" w:hAnsi="Times New Roman"/>
          <w:sz w:val="28"/>
          <w:szCs w:val="28"/>
          <w:lang w:val="uk-UA" w:eastAsia="uk-UA"/>
        </w:rPr>
        <w:t>их осіб</w:t>
      </w:r>
      <w:r w:rsidR="00CE72FE" w:rsidRPr="00931F0C">
        <w:rPr>
          <w:rFonts w:ascii="Times New Roman" w:hAnsi="Times New Roman"/>
          <w:sz w:val="28"/>
          <w:szCs w:val="28"/>
          <w:lang w:val="uk-UA" w:eastAsia="uk-UA"/>
        </w:rPr>
        <w:t xml:space="preserve">, а Власник та </w:t>
      </w:r>
      <w:r w:rsidR="00CE72FE" w:rsidRPr="00931F0C">
        <w:rPr>
          <w:rFonts w:ascii="Times New Roman" w:hAnsi="Times New Roman"/>
          <w:sz w:val="28"/>
          <w:szCs w:val="28"/>
          <w:lang w:val="uk-UA" w:eastAsia="uk-UA"/>
        </w:rPr>
        <w:lastRenderedPageBreak/>
        <w:t>уповноважен</w:t>
      </w:r>
      <w:r w:rsidR="005203F6" w:rsidRPr="00931F0C">
        <w:rPr>
          <w:rFonts w:ascii="Times New Roman" w:hAnsi="Times New Roman"/>
          <w:sz w:val="28"/>
          <w:szCs w:val="28"/>
          <w:lang w:val="uk-UA" w:eastAsia="uk-UA"/>
        </w:rPr>
        <w:t>і особи</w:t>
      </w:r>
      <w:r>
        <w:rPr>
          <w:rFonts w:ascii="Times New Roman" w:hAnsi="Times New Roman"/>
          <w:sz w:val="28"/>
          <w:szCs w:val="28"/>
          <w:lang w:val="uk-UA" w:eastAsia="uk-UA"/>
        </w:rPr>
        <w:t xml:space="preserve"> </w:t>
      </w:r>
      <w:r w:rsidR="00CE72FE" w:rsidRPr="00931F0C">
        <w:rPr>
          <w:rFonts w:ascii="Times New Roman" w:hAnsi="Times New Roman"/>
          <w:sz w:val="28"/>
          <w:szCs w:val="28"/>
          <w:lang w:val="uk-UA" w:eastAsia="uk-UA"/>
        </w:rPr>
        <w:t>не несуть відповідальності за зобов’язаннями Підприємства, крім випадків, передбачених законодавством.</w:t>
      </w:r>
    </w:p>
    <w:p w:rsidR="00CE72FE" w:rsidRPr="00931F0C" w:rsidRDefault="00CE72FE" w:rsidP="00CE72FE">
      <w:pPr>
        <w:pStyle w:val="11"/>
        <w:ind w:left="709" w:hanging="709"/>
        <w:jc w:val="both"/>
        <w:rPr>
          <w:rFonts w:ascii="Times New Roman" w:hAnsi="Times New Roman"/>
          <w:sz w:val="28"/>
          <w:szCs w:val="28"/>
          <w:lang w:val="uk-UA" w:eastAsia="uk-UA"/>
        </w:rPr>
      </w:pPr>
      <w:r w:rsidRPr="00931F0C">
        <w:rPr>
          <w:rFonts w:ascii="Times New Roman" w:hAnsi="Times New Roman"/>
          <w:sz w:val="28"/>
          <w:szCs w:val="28"/>
          <w:lang w:val="uk-UA" w:eastAsia="uk-UA"/>
        </w:rPr>
        <w:t>3.6.</w:t>
      </w:r>
      <w:r w:rsidRPr="00931F0C">
        <w:rPr>
          <w:rFonts w:ascii="Times New Roman" w:hAnsi="Times New Roman"/>
          <w:sz w:val="28"/>
          <w:szCs w:val="28"/>
          <w:lang w:val="uk-UA" w:eastAsia="uk-UA"/>
        </w:rPr>
        <w:tab/>
        <w:t xml:space="preserve">Підприємство є юридичною особою, має самостійний баланс, розрахунковий та інші рахунки в установах банків, круглу печатку з власним найменуванням, штампи, бланки, </w:t>
      </w:r>
      <w:r w:rsidRPr="00931F0C">
        <w:rPr>
          <w:rFonts w:ascii="Times New Roman" w:hAnsi="Times New Roman"/>
          <w:sz w:val="28"/>
          <w:szCs w:val="28"/>
          <w:lang w:val="uk-UA"/>
        </w:rPr>
        <w:t>власну емблему, іншу атрибутику юридичної особи.</w:t>
      </w:r>
    </w:p>
    <w:p w:rsidR="00CE72FE" w:rsidRPr="00931F0C" w:rsidRDefault="00CE72FE" w:rsidP="00CE72FE">
      <w:pPr>
        <w:pStyle w:val="11"/>
        <w:ind w:left="709" w:hanging="709"/>
        <w:jc w:val="both"/>
        <w:rPr>
          <w:rFonts w:ascii="Times New Roman" w:hAnsi="Times New Roman"/>
          <w:sz w:val="28"/>
          <w:szCs w:val="28"/>
          <w:lang w:val="uk-UA" w:eastAsia="uk-UA"/>
        </w:rPr>
      </w:pPr>
      <w:r w:rsidRPr="00931F0C">
        <w:rPr>
          <w:rFonts w:ascii="Times New Roman" w:hAnsi="Times New Roman"/>
          <w:sz w:val="28"/>
          <w:szCs w:val="28"/>
          <w:lang w:val="uk-UA" w:eastAsia="uk-UA"/>
        </w:rPr>
        <w:t>3.7.</w:t>
      </w:r>
      <w:r w:rsidRPr="00931F0C">
        <w:rPr>
          <w:rFonts w:ascii="Times New Roman" w:hAnsi="Times New Roman"/>
          <w:sz w:val="28"/>
          <w:szCs w:val="28"/>
          <w:lang w:val="uk-UA" w:eastAsia="uk-UA"/>
        </w:rPr>
        <w:tab/>
        <w:t>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несе відповідальність за результати своєї господарської діяльності.</w:t>
      </w:r>
    </w:p>
    <w:p w:rsidR="00CE72FE" w:rsidRPr="00931F0C" w:rsidRDefault="00CE72FE" w:rsidP="00CE72FE">
      <w:pPr>
        <w:pStyle w:val="11"/>
        <w:ind w:left="709" w:hanging="709"/>
        <w:jc w:val="both"/>
        <w:rPr>
          <w:rFonts w:ascii="Times New Roman" w:hAnsi="Times New Roman"/>
          <w:sz w:val="28"/>
          <w:szCs w:val="28"/>
          <w:lang w:eastAsia="uk-UA"/>
        </w:rPr>
      </w:pPr>
      <w:r w:rsidRPr="00931F0C">
        <w:rPr>
          <w:rFonts w:ascii="Times New Roman" w:hAnsi="Times New Roman"/>
          <w:sz w:val="28"/>
          <w:szCs w:val="28"/>
          <w:lang w:val="uk-UA" w:eastAsia="uk-UA"/>
        </w:rPr>
        <w:t>3.8.</w:t>
      </w:r>
      <w:r w:rsidRPr="00931F0C">
        <w:rPr>
          <w:rFonts w:ascii="Times New Roman" w:hAnsi="Times New Roman"/>
          <w:sz w:val="28"/>
          <w:szCs w:val="28"/>
          <w:lang w:val="uk-UA" w:eastAsia="uk-UA"/>
        </w:rPr>
        <w:tab/>
        <w:t>Підприємство має право вступати до асоціацій, консорціумів та інших об'єднань підприємств лише за погодженням з Власником.</w:t>
      </w:r>
    </w:p>
    <w:p w:rsidR="00CE72FE" w:rsidRPr="00931F0C" w:rsidRDefault="00CE72FE" w:rsidP="00CE72FE">
      <w:pPr>
        <w:pStyle w:val="11"/>
        <w:ind w:left="709" w:hanging="709"/>
        <w:jc w:val="both"/>
        <w:rPr>
          <w:rFonts w:ascii="Times New Roman" w:hAnsi="Times New Roman"/>
          <w:sz w:val="28"/>
          <w:szCs w:val="28"/>
          <w:lang w:val="uk-UA" w:eastAsia="uk-UA"/>
        </w:rPr>
      </w:pPr>
      <w:r w:rsidRPr="00931F0C">
        <w:rPr>
          <w:rFonts w:ascii="Times New Roman" w:hAnsi="Times New Roman"/>
          <w:sz w:val="28"/>
          <w:szCs w:val="28"/>
          <w:lang w:val="uk-UA" w:eastAsia="uk-UA"/>
        </w:rPr>
        <w:t>3.9.</w:t>
      </w:r>
      <w:r w:rsidRPr="00931F0C">
        <w:rPr>
          <w:rFonts w:ascii="Times New Roman" w:hAnsi="Times New Roman"/>
          <w:sz w:val="28"/>
          <w:szCs w:val="28"/>
          <w:lang w:val="uk-UA" w:eastAsia="uk-UA"/>
        </w:rPr>
        <w:tab/>
        <w:t xml:space="preserve">Зразок форменого одягу, знаки розрізнення, особового посвідчення працівника Підприємства затверджується рішенням </w:t>
      </w:r>
      <w:r w:rsidR="005203F6" w:rsidRPr="00931F0C">
        <w:rPr>
          <w:rFonts w:ascii="Times New Roman" w:hAnsi="Times New Roman"/>
          <w:sz w:val="28"/>
          <w:szCs w:val="28"/>
          <w:lang w:val="uk-UA" w:eastAsia="uk-UA"/>
        </w:rPr>
        <w:t>Уповноваженої особи</w:t>
      </w:r>
      <w:r w:rsidRPr="00931F0C">
        <w:rPr>
          <w:rFonts w:ascii="Times New Roman" w:hAnsi="Times New Roman"/>
          <w:sz w:val="28"/>
          <w:szCs w:val="28"/>
          <w:lang w:val="uk-UA" w:eastAsia="uk-UA"/>
        </w:rPr>
        <w:t>.</w:t>
      </w:r>
    </w:p>
    <w:p w:rsidR="00CE72FE" w:rsidRPr="00931F0C" w:rsidRDefault="00CE72FE" w:rsidP="00CE72FE">
      <w:pPr>
        <w:pStyle w:val="a7"/>
        <w:rPr>
          <w:rStyle w:val="0pt"/>
          <w:color w:val="000000"/>
          <w:szCs w:val="28"/>
          <w:lang w:eastAsia="uk-UA"/>
        </w:rPr>
      </w:pPr>
      <w:r w:rsidRPr="00931F0C">
        <w:rPr>
          <w:rStyle w:val="0pt"/>
          <w:color w:val="000000"/>
          <w:szCs w:val="28"/>
          <w:lang w:eastAsia="uk-UA"/>
        </w:rPr>
        <w:t>3.10.   Організація та діяльність Підприємства здійснюється на принципах:</w:t>
      </w:r>
    </w:p>
    <w:p w:rsidR="00CE72FE" w:rsidRPr="00931F0C" w:rsidRDefault="00CE72FE" w:rsidP="00CE72FE">
      <w:pPr>
        <w:pStyle w:val="a7"/>
        <w:ind w:firstLine="709"/>
        <w:rPr>
          <w:rStyle w:val="0pt"/>
          <w:color w:val="000000"/>
          <w:szCs w:val="28"/>
          <w:lang w:eastAsia="uk-UA"/>
        </w:rPr>
      </w:pPr>
      <w:r w:rsidRPr="00931F0C">
        <w:rPr>
          <w:rStyle w:val="0pt"/>
          <w:color w:val="000000"/>
          <w:szCs w:val="28"/>
          <w:lang w:eastAsia="uk-UA"/>
        </w:rPr>
        <w:t>верховенства права;</w:t>
      </w:r>
    </w:p>
    <w:p w:rsidR="00CE72FE" w:rsidRPr="00931F0C" w:rsidRDefault="00CE72FE" w:rsidP="00CE72FE">
      <w:pPr>
        <w:pStyle w:val="a7"/>
        <w:ind w:firstLine="709"/>
        <w:rPr>
          <w:rStyle w:val="a8"/>
          <w:color w:val="000000"/>
          <w:szCs w:val="28"/>
          <w:lang w:eastAsia="uk-UA"/>
        </w:rPr>
      </w:pPr>
      <w:r w:rsidRPr="00931F0C">
        <w:rPr>
          <w:rStyle w:val="0pt"/>
          <w:color w:val="000000"/>
          <w:szCs w:val="28"/>
          <w:lang w:eastAsia="uk-UA"/>
        </w:rPr>
        <w:t>законності,</w:t>
      </w:r>
      <w:r w:rsidRPr="00931F0C">
        <w:rPr>
          <w:rStyle w:val="a8"/>
          <w:color w:val="000000"/>
          <w:szCs w:val="28"/>
          <w:lang w:eastAsia="uk-UA"/>
        </w:rPr>
        <w:t xml:space="preserve"> неупередженості та справедливості;</w:t>
      </w:r>
    </w:p>
    <w:p w:rsidR="00CE72FE" w:rsidRPr="00931F0C" w:rsidRDefault="00CE72FE" w:rsidP="00CE72FE">
      <w:pPr>
        <w:pStyle w:val="a7"/>
        <w:ind w:firstLine="709"/>
        <w:rPr>
          <w:rStyle w:val="a8"/>
          <w:color w:val="000000"/>
          <w:szCs w:val="28"/>
          <w:lang w:eastAsia="uk-UA"/>
        </w:rPr>
      </w:pPr>
      <w:r w:rsidRPr="00931F0C">
        <w:rPr>
          <w:rStyle w:val="a8"/>
          <w:color w:val="000000"/>
          <w:szCs w:val="28"/>
          <w:lang w:eastAsia="uk-UA"/>
        </w:rPr>
        <w:t>поваги до людини і громадянина, їх гідності, прав та свобод;</w:t>
      </w:r>
    </w:p>
    <w:p w:rsidR="00CE72FE" w:rsidRPr="00931F0C" w:rsidRDefault="00CE72FE" w:rsidP="00CE72FE">
      <w:pPr>
        <w:pStyle w:val="a7"/>
        <w:ind w:firstLine="709"/>
        <w:rPr>
          <w:szCs w:val="28"/>
        </w:rPr>
      </w:pPr>
      <w:r w:rsidRPr="00931F0C">
        <w:rPr>
          <w:rStyle w:val="a8"/>
          <w:color w:val="000000"/>
          <w:szCs w:val="28"/>
          <w:lang w:eastAsia="uk-UA"/>
        </w:rPr>
        <w:t>забезпечення права на свободу та особисту недоторканність;</w:t>
      </w:r>
    </w:p>
    <w:p w:rsidR="00CE72FE" w:rsidRPr="00931F0C" w:rsidRDefault="00CE72FE" w:rsidP="007644CF">
      <w:pPr>
        <w:pStyle w:val="a7"/>
        <w:tabs>
          <w:tab w:val="clear" w:pos="0"/>
          <w:tab w:val="left" w:pos="709"/>
        </w:tabs>
        <w:ind w:left="709"/>
        <w:rPr>
          <w:szCs w:val="28"/>
        </w:rPr>
      </w:pPr>
      <w:r w:rsidRPr="00931F0C">
        <w:rPr>
          <w:rStyle w:val="a8"/>
          <w:color w:val="000000"/>
          <w:szCs w:val="28"/>
          <w:lang w:eastAsia="uk-UA"/>
        </w:rPr>
        <w:t>забезпечення права на недоторканність житла чи іншого володіння особи;</w:t>
      </w:r>
    </w:p>
    <w:p w:rsidR="00CE72FE" w:rsidRPr="00931F0C" w:rsidRDefault="00CE72FE" w:rsidP="00CE72FE">
      <w:pPr>
        <w:pStyle w:val="a7"/>
        <w:ind w:firstLine="709"/>
        <w:rPr>
          <w:szCs w:val="28"/>
        </w:rPr>
      </w:pPr>
      <w:r w:rsidRPr="00931F0C">
        <w:rPr>
          <w:rStyle w:val="a8"/>
          <w:color w:val="000000"/>
          <w:szCs w:val="28"/>
          <w:lang w:eastAsia="uk-UA"/>
        </w:rPr>
        <w:t>забезпечення права на невтручання у приватне життя;</w:t>
      </w:r>
    </w:p>
    <w:p w:rsidR="00CE72FE" w:rsidRPr="00931F0C" w:rsidRDefault="00CE72FE" w:rsidP="00CE72FE">
      <w:pPr>
        <w:pStyle w:val="a7"/>
        <w:ind w:firstLine="709"/>
        <w:rPr>
          <w:szCs w:val="28"/>
        </w:rPr>
      </w:pPr>
      <w:r w:rsidRPr="00931F0C">
        <w:rPr>
          <w:rStyle w:val="a8"/>
          <w:color w:val="000000"/>
          <w:szCs w:val="28"/>
          <w:lang w:eastAsia="uk-UA"/>
        </w:rPr>
        <w:t>забезпечення права на недоторканність права власності;</w:t>
      </w:r>
    </w:p>
    <w:p w:rsidR="00CE72FE" w:rsidRPr="00931F0C" w:rsidRDefault="00CE72FE" w:rsidP="00CE72FE">
      <w:pPr>
        <w:pStyle w:val="a7"/>
        <w:ind w:firstLine="709"/>
        <w:rPr>
          <w:rStyle w:val="a8"/>
          <w:color w:val="000000"/>
          <w:szCs w:val="28"/>
          <w:lang w:eastAsia="uk-UA"/>
        </w:rPr>
      </w:pPr>
      <w:r w:rsidRPr="00931F0C">
        <w:rPr>
          <w:rStyle w:val="a8"/>
          <w:color w:val="000000"/>
          <w:szCs w:val="28"/>
          <w:lang w:eastAsia="uk-UA"/>
        </w:rPr>
        <w:t>поєднання-інтересів держави, суспільства і територіальної громади;</w:t>
      </w:r>
    </w:p>
    <w:p w:rsidR="00CE72FE" w:rsidRPr="00931F0C" w:rsidRDefault="00CE72FE" w:rsidP="00CE72FE">
      <w:pPr>
        <w:pStyle w:val="a7"/>
        <w:ind w:firstLine="709"/>
        <w:rPr>
          <w:rStyle w:val="a8"/>
          <w:color w:val="000000"/>
          <w:szCs w:val="28"/>
          <w:lang w:eastAsia="uk-UA"/>
        </w:rPr>
      </w:pPr>
      <w:r w:rsidRPr="00931F0C">
        <w:rPr>
          <w:rStyle w:val="a8"/>
          <w:color w:val="000000"/>
          <w:szCs w:val="28"/>
          <w:lang w:eastAsia="uk-UA"/>
        </w:rPr>
        <w:t>відкритості по прозорості, оперативності та своєчасності;</w:t>
      </w:r>
    </w:p>
    <w:p w:rsidR="00CE72FE" w:rsidRPr="00931F0C" w:rsidRDefault="00CE72FE" w:rsidP="007644CF">
      <w:pPr>
        <w:pStyle w:val="a7"/>
        <w:tabs>
          <w:tab w:val="clear" w:pos="0"/>
          <w:tab w:val="left" w:pos="567"/>
        </w:tabs>
        <w:ind w:left="709"/>
        <w:rPr>
          <w:rStyle w:val="a8"/>
          <w:color w:val="000000"/>
          <w:szCs w:val="28"/>
          <w:lang w:eastAsia="uk-UA"/>
        </w:rPr>
      </w:pPr>
      <w:r w:rsidRPr="00931F0C">
        <w:rPr>
          <w:rStyle w:val="a8"/>
          <w:color w:val="000000"/>
          <w:szCs w:val="28"/>
          <w:lang w:eastAsia="uk-UA"/>
        </w:rPr>
        <w:t>взаємодії з органами державної влади, органами місцевого самоврядування, іншими державними та недержавними органами, організаціями і установами, громадськими об’єднаннями, органами самоорганізації населення, громадянами;</w:t>
      </w:r>
    </w:p>
    <w:p w:rsidR="00CE72FE" w:rsidRPr="00931F0C" w:rsidRDefault="00CE72FE" w:rsidP="007644CF">
      <w:pPr>
        <w:pStyle w:val="a7"/>
        <w:tabs>
          <w:tab w:val="clear" w:pos="0"/>
          <w:tab w:val="left" w:pos="284"/>
        </w:tabs>
        <w:ind w:left="709"/>
        <w:rPr>
          <w:rStyle w:val="a8"/>
          <w:color w:val="000000"/>
          <w:szCs w:val="28"/>
          <w:lang w:eastAsia="uk-UA"/>
        </w:rPr>
      </w:pPr>
      <w:r w:rsidRPr="00931F0C">
        <w:rPr>
          <w:rStyle w:val="a8"/>
          <w:color w:val="000000"/>
          <w:szCs w:val="28"/>
          <w:lang w:eastAsia="uk-UA"/>
        </w:rPr>
        <w:t>публічності;</w:t>
      </w:r>
    </w:p>
    <w:p w:rsidR="00CE72FE" w:rsidRPr="00931F0C" w:rsidRDefault="00CE72FE" w:rsidP="007644CF">
      <w:pPr>
        <w:pStyle w:val="a7"/>
        <w:tabs>
          <w:tab w:val="clear" w:pos="0"/>
          <w:tab w:val="left" w:pos="284"/>
        </w:tabs>
        <w:ind w:left="709"/>
        <w:rPr>
          <w:rStyle w:val="a8"/>
          <w:color w:val="000000"/>
          <w:szCs w:val="28"/>
          <w:lang w:eastAsia="uk-UA"/>
        </w:rPr>
      </w:pPr>
      <w:r w:rsidRPr="00931F0C">
        <w:rPr>
          <w:rStyle w:val="a8"/>
          <w:color w:val="000000"/>
          <w:szCs w:val="28"/>
          <w:lang w:eastAsia="uk-UA"/>
        </w:rPr>
        <w:t>економічної ефективності;</w:t>
      </w:r>
    </w:p>
    <w:p w:rsidR="00CE72FE" w:rsidRPr="00931F0C" w:rsidRDefault="00CE72FE" w:rsidP="007644CF">
      <w:pPr>
        <w:pStyle w:val="a7"/>
        <w:tabs>
          <w:tab w:val="clear" w:pos="0"/>
          <w:tab w:val="left" w:pos="284"/>
        </w:tabs>
        <w:ind w:left="709"/>
        <w:rPr>
          <w:rStyle w:val="a8"/>
          <w:color w:val="000000"/>
          <w:szCs w:val="28"/>
          <w:lang w:eastAsia="uk-UA"/>
        </w:rPr>
      </w:pPr>
      <w:r w:rsidRPr="00931F0C">
        <w:rPr>
          <w:rStyle w:val="a8"/>
          <w:color w:val="000000"/>
          <w:szCs w:val="28"/>
          <w:lang w:eastAsia="uk-UA"/>
        </w:rPr>
        <w:t>відповідальності, підзвітності та підконтрольності перед територіальними громадами і органами місцевого самоврядування, а у випадках, передбачених законом – перед відповідними органами державної влади.</w:t>
      </w:r>
    </w:p>
    <w:p w:rsidR="00CE72FE" w:rsidRPr="00931F0C" w:rsidRDefault="00CE72FE" w:rsidP="00CE72FE">
      <w:pPr>
        <w:pStyle w:val="11"/>
        <w:jc w:val="both"/>
        <w:rPr>
          <w:rFonts w:ascii="Times New Roman" w:hAnsi="Times New Roman"/>
          <w:sz w:val="28"/>
          <w:szCs w:val="28"/>
          <w:lang w:val="uk-UA" w:eastAsia="uk-UA"/>
        </w:rPr>
      </w:pPr>
    </w:p>
    <w:p w:rsidR="00CE72FE" w:rsidRPr="00931F0C" w:rsidRDefault="00CE72FE" w:rsidP="00CE72FE">
      <w:pPr>
        <w:pStyle w:val="11"/>
        <w:numPr>
          <w:ilvl w:val="0"/>
          <w:numId w:val="20"/>
        </w:numPr>
        <w:ind w:left="0" w:firstLine="0"/>
        <w:jc w:val="center"/>
        <w:rPr>
          <w:rFonts w:ascii="Times New Roman" w:hAnsi="Times New Roman"/>
          <w:b/>
          <w:bCs/>
          <w:sz w:val="28"/>
          <w:szCs w:val="28"/>
          <w:lang w:val="uk-UA" w:eastAsia="uk-UA"/>
        </w:rPr>
      </w:pPr>
      <w:r w:rsidRPr="00931F0C">
        <w:rPr>
          <w:rFonts w:ascii="Times New Roman" w:hAnsi="Times New Roman"/>
          <w:b/>
          <w:bCs/>
          <w:sz w:val="28"/>
          <w:szCs w:val="28"/>
          <w:lang w:val="uk-UA" w:eastAsia="uk-UA"/>
        </w:rPr>
        <w:t>МЕТА ТА ВИДИ ДІЯЛЬНОСТІ</w:t>
      </w:r>
    </w:p>
    <w:p w:rsidR="00CE72FE" w:rsidRPr="00931F0C" w:rsidRDefault="00CE72FE" w:rsidP="00CE72FE">
      <w:pPr>
        <w:pStyle w:val="11"/>
        <w:jc w:val="both"/>
        <w:rPr>
          <w:rFonts w:ascii="Times New Roman" w:hAnsi="Times New Roman"/>
          <w:sz w:val="28"/>
          <w:szCs w:val="28"/>
          <w:lang w:val="uk-UA" w:eastAsia="uk-UA"/>
        </w:rPr>
      </w:pPr>
    </w:p>
    <w:p w:rsidR="00CE72FE" w:rsidRPr="00931F0C" w:rsidRDefault="00CE72FE" w:rsidP="00CE72FE">
      <w:pPr>
        <w:pStyle w:val="11"/>
        <w:numPr>
          <w:ilvl w:val="1"/>
          <w:numId w:val="20"/>
        </w:numPr>
        <w:jc w:val="both"/>
        <w:rPr>
          <w:rFonts w:ascii="Times New Roman" w:hAnsi="Times New Roman"/>
          <w:sz w:val="28"/>
          <w:szCs w:val="28"/>
          <w:lang w:val="uk-UA"/>
        </w:rPr>
      </w:pPr>
      <w:r w:rsidRPr="00931F0C">
        <w:rPr>
          <w:rFonts w:ascii="Times New Roman" w:hAnsi="Times New Roman"/>
          <w:sz w:val="28"/>
          <w:szCs w:val="28"/>
          <w:lang w:val="uk-UA"/>
        </w:rPr>
        <w:t xml:space="preserve">Метою діяльності </w:t>
      </w:r>
      <w:r w:rsidRPr="00931F0C">
        <w:rPr>
          <w:rFonts w:ascii="Times New Roman" w:hAnsi="Times New Roman"/>
          <w:sz w:val="28"/>
          <w:szCs w:val="28"/>
          <w:lang w:val="uk-UA" w:eastAsia="uk-UA"/>
        </w:rPr>
        <w:t xml:space="preserve">Підприємства </w:t>
      </w:r>
      <w:r w:rsidRPr="00931F0C">
        <w:rPr>
          <w:rFonts w:ascii="Times New Roman" w:hAnsi="Times New Roman"/>
          <w:sz w:val="28"/>
          <w:szCs w:val="28"/>
          <w:lang w:val="uk-UA"/>
        </w:rPr>
        <w:t>є:</w:t>
      </w:r>
    </w:p>
    <w:p w:rsidR="00CE72FE" w:rsidRPr="00931F0C" w:rsidRDefault="00CE72FE" w:rsidP="00CE72FE">
      <w:pPr>
        <w:pStyle w:val="11"/>
        <w:numPr>
          <w:ilvl w:val="2"/>
          <w:numId w:val="12"/>
        </w:numPr>
        <w:ind w:left="1276" w:hanging="850"/>
        <w:jc w:val="both"/>
        <w:rPr>
          <w:rFonts w:ascii="Times New Roman" w:hAnsi="Times New Roman"/>
          <w:sz w:val="28"/>
          <w:szCs w:val="28"/>
          <w:lang w:val="uk-UA"/>
        </w:rPr>
      </w:pPr>
      <w:r w:rsidRPr="00931F0C">
        <w:rPr>
          <w:rFonts w:ascii="Times New Roman" w:hAnsi="Times New Roman"/>
          <w:sz w:val="28"/>
          <w:szCs w:val="28"/>
          <w:lang w:val="uk-UA" w:eastAsia="uk-UA"/>
        </w:rPr>
        <w:t>виконання заходів Програм міської ради в сфері нагляду за дотриманням законності та правопорядку</w:t>
      </w:r>
      <w:r w:rsidRPr="00931F0C">
        <w:rPr>
          <w:rFonts w:ascii="Times New Roman" w:hAnsi="Times New Roman"/>
          <w:sz w:val="28"/>
          <w:szCs w:val="28"/>
          <w:lang w:val="uk-UA"/>
        </w:rPr>
        <w:t>;</w:t>
      </w:r>
    </w:p>
    <w:p w:rsidR="00CE72FE" w:rsidRPr="00931F0C" w:rsidRDefault="00CE72FE" w:rsidP="00CE72FE">
      <w:pPr>
        <w:pStyle w:val="11"/>
        <w:numPr>
          <w:ilvl w:val="2"/>
          <w:numId w:val="12"/>
        </w:numPr>
        <w:ind w:left="1276" w:hanging="850"/>
        <w:jc w:val="both"/>
        <w:rPr>
          <w:rFonts w:ascii="Times New Roman" w:hAnsi="Times New Roman"/>
          <w:sz w:val="28"/>
          <w:szCs w:val="28"/>
          <w:lang w:val="uk-UA"/>
        </w:rPr>
      </w:pPr>
      <w:r w:rsidRPr="00931F0C">
        <w:rPr>
          <w:rFonts w:ascii="Times New Roman" w:hAnsi="Times New Roman"/>
          <w:sz w:val="28"/>
          <w:szCs w:val="28"/>
          <w:lang w:val="uk-UA"/>
        </w:rPr>
        <w:t xml:space="preserve">забезпечення в межах визначених законодавством прав членів територіальної громади в сфері благоустрою міста, формування у мешканців міста активної громадської позиції щодо збереження довкілля, об’єктів та елементів благоустрою, забезпечення чіткого </w:t>
      </w:r>
      <w:r w:rsidRPr="00931F0C">
        <w:rPr>
          <w:rFonts w:ascii="Times New Roman" w:hAnsi="Times New Roman"/>
          <w:sz w:val="28"/>
          <w:szCs w:val="28"/>
          <w:lang w:val="uk-UA"/>
        </w:rPr>
        <w:lastRenderedPageBreak/>
        <w:t>виконання суб’єктами господарювання та громадянами обов’язків в сфері благоустрою;</w:t>
      </w:r>
    </w:p>
    <w:p w:rsidR="00CE72FE" w:rsidRPr="00931F0C" w:rsidRDefault="00CE72FE" w:rsidP="00CE72FE">
      <w:pPr>
        <w:pStyle w:val="11"/>
        <w:numPr>
          <w:ilvl w:val="2"/>
          <w:numId w:val="12"/>
        </w:numPr>
        <w:ind w:left="1276" w:hanging="850"/>
        <w:jc w:val="both"/>
        <w:rPr>
          <w:rFonts w:ascii="Times New Roman" w:hAnsi="Times New Roman"/>
          <w:sz w:val="28"/>
          <w:szCs w:val="28"/>
          <w:lang w:val="uk-UA"/>
        </w:rPr>
      </w:pPr>
      <w:r w:rsidRPr="00931F0C">
        <w:rPr>
          <w:rFonts w:ascii="Times New Roman" w:hAnsi="Times New Roman"/>
          <w:sz w:val="28"/>
          <w:szCs w:val="28"/>
          <w:lang w:val="uk-UA"/>
        </w:rPr>
        <w:t>захист майна, забезпечення прав і законних інтересів суб'єктів господарювання та фізичних осіб, органів державної влади та місцевого самоврядування;</w:t>
      </w:r>
    </w:p>
    <w:p w:rsidR="00CE72FE" w:rsidRPr="00931F0C" w:rsidRDefault="00CE72FE" w:rsidP="00CE72FE">
      <w:pPr>
        <w:pStyle w:val="11"/>
        <w:numPr>
          <w:ilvl w:val="2"/>
          <w:numId w:val="12"/>
        </w:numPr>
        <w:ind w:left="1276" w:hanging="850"/>
        <w:jc w:val="both"/>
        <w:rPr>
          <w:rFonts w:ascii="Times New Roman" w:hAnsi="Times New Roman"/>
          <w:sz w:val="28"/>
          <w:szCs w:val="28"/>
          <w:lang w:val="uk-UA"/>
        </w:rPr>
      </w:pPr>
      <w:r w:rsidRPr="00931F0C">
        <w:rPr>
          <w:rFonts w:ascii="Times New Roman" w:hAnsi="Times New Roman"/>
          <w:sz w:val="28"/>
          <w:szCs w:val="28"/>
          <w:lang w:val="uk-UA"/>
        </w:rPr>
        <w:t>участь у забезпеченні громадського порядку в зонах виникнення надзвичайних ситуацій, охороні майна, що залишилося без нагляду в таких зонах, допомога органам місцевого самоврядування у відселенні людей з місць, небезпечних для проживання та проведенні евакуації населення;</w:t>
      </w:r>
    </w:p>
    <w:p w:rsidR="00CE72FE" w:rsidRPr="00931F0C" w:rsidRDefault="00CE72FE" w:rsidP="00CE72FE">
      <w:pPr>
        <w:pStyle w:val="11"/>
        <w:numPr>
          <w:ilvl w:val="2"/>
          <w:numId w:val="12"/>
        </w:numPr>
        <w:ind w:left="1276" w:hanging="850"/>
        <w:jc w:val="both"/>
        <w:rPr>
          <w:rFonts w:ascii="Times New Roman" w:hAnsi="Times New Roman"/>
          <w:sz w:val="28"/>
          <w:szCs w:val="28"/>
          <w:lang w:val="uk-UA"/>
        </w:rPr>
      </w:pPr>
      <w:proofErr w:type="spellStart"/>
      <w:r w:rsidRPr="00931F0C">
        <w:rPr>
          <w:rStyle w:val="0pt"/>
          <w:rFonts w:ascii="Times New Roman" w:hAnsi="Times New Roman"/>
          <w:sz w:val="28"/>
          <w:szCs w:val="28"/>
          <w:lang w:eastAsia="uk-UA"/>
        </w:rPr>
        <w:t>охорони</w:t>
      </w:r>
      <w:proofErr w:type="spellEnd"/>
      <w:r w:rsidRPr="00931F0C">
        <w:rPr>
          <w:rStyle w:val="0pt"/>
          <w:rFonts w:ascii="Times New Roman" w:hAnsi="Times New Roman"/>
          <w:sz w:val="28"/>
          <w:szCs w:val="28"/>
          <w:lang w:eastAsia="uk-UA"/>
        </w:rPr>
        <w:t xml:space="preserve"> </w:t>
      </w:r>
      <w:proofErr w:type="spellStart"/>
      <w:r w:rsidRPr="00931F0C">
        <w:rPr>
          <w:rStyle w:val="0pt"/>
          <w:rFonts w:ascii="Times New Roman" w:hAnsi="Times New Roman"/>
          <w:sz w:val="28"/>
          <w:szCs w:val="28"/>
          <w:lang w:eastAsia="uk-UA"/>
        </w:rPr>
        <w:t>державних</w:t>
      </w:r>
      <w:proofErr w:type="spellEnd"/>
      <w:r w:rsidRPr="00931F0C">
        <w:rPr>
          <w:rStyle w:val="0pt"/>
          <w:rFonts w:ascii="Times New Roman" w:hAnsi="Times New Roman"/>
          <w:sz w:val="28"/>
          <w:szCs w:val="28"/>
          <w:lang w:eastAsia="uk-UA"/>
        </w:rPr>
        <w:t xml:space="preserve"> </w:t>
      </w:r>
      <w:proofErr w:type="spellStart"/>
      <w:r w:rsidRPr="00931F0C">
        <w:rPr>
          <w:rStyle w:val="0pt"/>
          <w:rFonts w:ascii="Times New Roman" w:hAnsi="Times New Roman"/>
          <w:sz w:val="28"/>
          <w:szCs w:val="28"/>
          <w:lang w:eastAsia="uk-UA"/>
        </w:rPr>
        <w:t>символів</w:t>
      </w:r>
      <w:proofErr w:type="spellEnd"/>
      <w:r w:rsidRPr="00931F0C">
        <w:rPr>
          <w:rStyle w:val="0pt"/>
          <w:rFonts w:ascii="Times New Roman" w:hAnsi="Times New Roman"/>
          <w:sz w:val="28"/>
          <w:szCs w:val="28"/>
          <w:lang w:eastAsia="uk-UA"/>
        </w:rPr>
        <w:t xml:space="preserve">, </w:t>
      </w:r>
      <w:proofErr w:type="spellStart"/>
      <w:r w:rsidRPr="00931F0C">
        <w:rPr>
          <w:rStyle w:val="0pt"/>
          <w:rFonts w:ascii="Times New Roman" w:hAnsi="Times New Roman"/>
          <w:sz w:val="28"/>
          <w:szCs w:val="28"/>
          <w:lang w:eastAsia="uk-UA"/>
        </w:rPr>
        <w:t>символів</w:t>
      </w:r>
      <w:proofErr w:type="spellEnd"/>
      <w:r w:rsidRPr="00931F0C">
        <w:rPr>
          <w:rStyle w:val="0pt"/>
          <w:rFonts w:ascii="Times New Roman" w:hAnsi="Times New Roman"/>
          <w:sz w:val="28"/>
          <w:szCs w:val="28"/>
          <w:lang w:eastAsia="uk-UA"/>
        </w:rPr>
        <w:t xml:space="preserve"> </w:t>
      </w:r>
      <w:proofErr w:type="spellStart"/>
      <w:r w:rsidRPr="00931F0C">
        <w:rPr>
          <w:rStyle w:val="0pt"/>
          <w:rFonts w:ascii="Times New Roman" w:hAnsi="Times New Roman"/>
          <w:sz w:val="28"/>
          <w:szCs w:val="28"/>
          <w:lang w:eastAsia="uk-UA"/>
        </w:rPr>
        <w:t>територіальної</w:t>
      </w:r>
      <w:proofErr w:type="spellEnd"/>
      <w:r w:rsidRPr="00931F0C">
        <w:rPr>
          <w:rStyle w:val="0pt"/>
          <w:rFonts w:ascii="Times New Roman" w:hAnsi="Times New Roman"/>
          <w:sz w:val="28"/>
          <w:szCs w:val="28"/>
          <w:lang w:eastAsia="uk-UA"/>
        </w:rPr>
        <w:t xml:space="preserve"> </w:t>
      </w:r>
      <w:proofErr w:type="spellStart"/>
      <w:r w:rsidRPr="00931F0C">
        <w:rPr>
          <w:rStyle w:val="0pt"/>
          <w:rFonts w:ascii="Times New Roman" w:hAnsi="Times New Roman"/>
          <w:sz w:val="28"/>
          <w:szCs w:val="28"/>
          <w:lang w:eastAsia="uk-UA"/>
        </w:rPr>
        <w:t>громади</w:t>
      </w:r>
      <w:proofErr w:type="spellEnd"/>
      <w:r w:rsidRPr="00931F0C">
        <w:rPr>
          <w:rStyle w:val="0pt"/>
          <w:rFonts w:ascii="Times New Roman" w:hAnsi="Times New Roman"/>
          <w:sz w:val="28"/>
          <w:szCs w:val="28"/>
          <w:lang w:eastAsia="uk-UA"/>
        </w:rPr>
        <w:t xml:space="preserve"> </w:t>
      </w:r>
      <w:proofErr w:type="gramStart"/>
      <w:r w:rsidRPr="00931F0C">
        <w:rPr>
          <w:rStyle w:val="0pt"/>
          <w:rFonts w:ascii="Times New Roman" w:hAnsi="Times New Roman"/>
          <w:sz w:val="28"/>
          <w:szCs w:val="28"/>
          <w:lang w:eastAsia="uk-UA"/>
        </w:rPr>
        <w:t xml:space="preserve">та </w:t>
      </w:r>
      <w:proofErr w:type="spellStart"/>
      <w:r w:rsidRPr="00931F0C">
        <w:rPr>
          <w:rStyle w:val="0pt"/>
          <w:rFonts w:ascii="Times New Roman" w:hAnsi="Times New Roman"/>
          <w:sz w:val="28"/>
          <w:szCs w:val="28"/>
          <w:lang w:eastAsia="uk-UA"/>
        </w:rPr>
        <w:t>пам</w:t>
      </w:r>
      <w:proofErr w:type="gramEnd"/>
      <w:r w:rsidRPr="00931F0C">
        <w:rPr>
          <w:rStyle w:val="0pt"/>
          <w:rFonts w:ascii="Times New Roman" w:hAnsi="Times New Roman"/>
          <w:sz w:val="28"/>
          <w:szCs w:val="28"/>
          <w:lang w:eastAsia="uk-UA"/>
        </w:rPr>
        <w:t>'яток</w:t>
      </w:r>
      <w:proofErr w:type="spellEnd"/>
      <w:r w:rsidRPr="00931F0C">
        <w:rPr>
          <w:rStyle w:val="0pt"/>
          <w:rFonts w:ascii="Times New Roman" w:hAnsi="Times New Roman"/>
          <w:sz w:val="28"/>
          <w:szCs w:val="28"/>
          <w:lang w:eastAsia="uk-UA"/>
        </w:rPr>
        <w:t xml:space="preserve"> </w:t>
      </w:r>
      <w:proofErr w:type="spellStart"/>
      <w:r w:rsidRPr="00931F0C">
        <w:rPr>
          <w:rStyle w:val="0pt"/>
          <w:rFonts w:ascii="Times New Roman" w:hAnsi="Times New Roman"/>
          <w:sz w:val="28"/>
          <w:szCs w:val="28"/>
          <w:lang w:eastAsia="uk-UA"/>
        </w:rPr>
        <w:t>культури</w:t>
      </w:r>
      <w:proofErr w:type="spellEnd"/>
      <w:r w:rsidRPr="00931F0C">
        <w:rPr>
          <w:rStyle w:val="0pt"/>
          <w:rFonts w:ascii="Times New Roman" w:hAnsi="Times New Roman"/>
          <w:sz w:val="28"/>
          <w:szCs w:val="28"/>
          <w:lang w:eastAsia="uk-UA"/>
        </w:rPr>
        <w:t xml:space="preserve"> </w:t>
      </w:r>
      <w:proofErr w:type="spellStart"/>
      <w:r w:rsidRPr="00931F0C">
        <w:rPr>
          <w:rStyle w:val="0pt"/>
          <w:rFonts w:ascii="Times New Roman" w:hAnsi="Times New Roman"/>
          <w:sz w:val="28"/>
          <w:szCs w:val="28"/>
          <w:lang w:eastAsia="uk-UA"/>
        </w:rPr>
        <w:t>міста</w:t>
      </w:r>
      <w:proofErr w:type="spellEnd"/>
      <w:r w:rsidRPr="00931F0C">
        <w:rPr>
          <w:rStyle w:val="0pt"/>
          <w:rFonts w:ascii="Times New Roman" w:hAnsi="Times New Roman"/>
          <w:sz w:val="28"/>
          <w:szCs w:val="28"/>
          <w:lang w:eastAsia="uk-UA"/>
        </w:rPr>
        <w:t>;</w:t>
      </w:r>
    </w:p>
    <w:p w:rsidR="00CE72FE" w:rsidRPr="00931F0C" w:rsidRDefault="00CE72FE" w:rsidP="00CE72FE">
      <w:pPr>
        <w:pStyle w:val="11"/>
        <w:numPr>
          <w:ilvl w:val="2"/>
          <w:numId w:val="12"/>
        </w:numPr>
        <w:ind w:left="1276" w:hanging="850"/>
        <w:jc w:val="both"/>
        <w:rPr>
          <w:rFonts w:ascii="Times New Roman" w:hAnsi="Times New Roman"/>
          <w:sz w:val="28"/>
          <w:szCs w:val="28"/>
          <w:lang w:val="uk-UA"/>
        </w:rPr>
      </w:pPr>
      <w:r w:rsidRPr="00931F0C">
        <w:rPr>
          <w:rFonts w:ascii="Times New Roman" w:hAnsi="Times New Roman"/>
          <w:sz w:val="28"/>
          <w:szCs w:val="28"/>
          <w:lang w:val="uk-UA"/>
        </w:rPr>
        <w:t>здійснення іншої господарської діяльності не забороненої законом.</w:t>
      </w:r>
    </w:p>
    <w:p w:rsidR="00CE72FE" w:rsidRPr="00931F0C" w:rsidRDefault="00CE72FE" w:rsidP="00CE72FE">
      <w:pPr>
        <w:pStyle w:val="11"/>
        <w:numPr>
          <w:ilvl w:val="1"/>
          <w:numId w:val="13"/>
        </w:numPr>
        <w:ind w:left="709" w:hanging="709"/>
        <w:jc w:val="both"/>
        <w:rPr>
          <w:rFonts w:ascii="Times New Roman" w:hAnsi="Times New Roman"/>
          <w:bCs/>
          <w:sz w:val="28"/>
          <w:szCs w:val="28"/>
          <w:lang w:val="uk-UA"/>
        </w:rPr>
      </w:pPr>
      <w:r w:rsidRPr="00931F0C">
        <w:rPr>
          <w:rFonts w:ascii="Times New Roman" w:hAnsi="Times New Roman"/>
          <w:bCs/>
          <w:sz w:val="28"/>
          <w:szCs w:val="28"/>
          <w:lang w:val="uk-UA"/>
        </w:rPr>
        <w:t>Для досягнення мети своєї діяльності у сфері охоронної діяльності Підприємство реалізує наступні завдання:</w:t>
      </w:r>
      <w:bookmarkStart w:id="0" w:name="n46"/>
      <w:bookmarkEnd w:id="0"/>
    </w:p>
    <w:p w:rsidR="00CE72FE" w:rsidRPr="00931F0C" w:rsidRDefault="00CE72FE" w:rsidP="00CE72FE">
      <w:pPr>
        <w:pStyle w:val="11"/>
        <w:numPr>
          <w:ilvl w:val="2"/>
          <w:numId w:val="14"/>
        </w:numPr>
        <w:ind w:left="1276" w:hanging="850"/>
        <w:jc w:val="both"/>
        <w:rPr>
          <w:rFonts w:ascii="Times New Roman" w:hAnsi="Times New Roman"/>
          <w:sz w:val="28"/>
          <w:szCs w:val="28"/>
          <w:lang w:val="uk-UA"/>
        </w:rPr>
      </w:pPr>
      <w:r w:rsidRPr="00931F0C">
        <w:rPr>
          <w:rFonts w:ascii="Times New Roman" w:hAnsi="Times New Roman"/>
          <w:sz w:val="28"/>
          <w:szCs w:val="28"/>
          <w:lang w:val="uk-UA"/>
        </w:rPr>
        <w:t>використовує пункти централізованого спостереження, технічні засоби охорони та пожежогасіння, транспорт реагування</w:t>
      </w:r>
      <w:bookmarkStart w:id="1" w:name="n47"/>
      <w:bookmarkEnd w:id="1"/>
      <w:r w:rsidRPr="00931F0C">
        <w:rPr>
          <w:rFonts w:ascii="Times New Roman" w:hAnsi="Times New Roman"/>
          <w:sz w:val="28"/>
          <w:szCs w:val="28"/>
          <w:lang w:val="uk-UA"/>
        </w:rPr>
        <w:t>;</w:t>
      </w:r>
    </w:p>
    <w:p w:rsidR="00CE72FE" w:rsidRPr="00931F0C" w:rsidRDefault="00CE72FE" w:rsidP="00CE72FE">
      <w:pPr>
        <w:pStyle w:val="11"/>
        <w:numPr>
          <w:ilvl w:val="2"/>
          <w:numId w:val="15"/>
        </w:numPr>
        <w:ind w:left="1276" w:hanging="850"/>
        <w:jc w:val="both"/>
        <w:rPr>
          <w:rFonts w:ascii="Times New Roman" w:hAnsi="Times New Roman"/>
          <w:sz w:val="28"/>
          <w:szCs w:val="28"/>
          <w:lang w:val="uk-UA"/>
        </w:rPr>
      </w:pPr>
      <w:bookmarkStart w:id="2" w:name="n49"/>
      <w:bookmarkEnd w:id="2"/>
      <w:r w:rsidRPr="00931F0C">
        <w:rPr>
          <w:rFonts w:ascii="Times New Roman" w:hAnsi="Times New Roman"/>
          <w:sz w:val="28"/>
          <w:szCs w:val="28"/>
          <w:lang w:val="uk-UA"/>
        </w:rPr>
        <w:t>здійснює, у порядку встановленому законодавством, охорону громадського порядку в місцях розміщення охоронюваних об’єктів.</w:t>
      </w:r>
    </w:p>
    <w:p w:rsidR="00CE72FE" w:rsidRPr="00931F0C" w:rsidRDefault="00CE72FE" w:rsidP="00CE72FE">
      <w:pPr>
        <w:pStyle w:val="11"/>
        <w:numPr>
          <w:ilvl w:val="1"/>
          <w:numId w:val="15"/>
        </w:numPr>
        <w:ind w:left="709" w:hanging="709"/>
        <w:jc w:val="both"/>
        <w:rPr>
          <w:rFonts w:ascii="Times New Roman" w:hAnsi="Times New Roman"/>
          <w:bCs/>
          <w:sz w:val="28"/>
          <w:szCs w:val="28"/>
          <w:lang w:val="uk-UA"/>
        </w:rPr>
      </w:pPr>
      <w:r w:rsidRPr="00931F0C">
        <w:rPr>
          <w:rFonts w:ascii="Times New Roman" w:hAnsi="Times New Roman"/>
          <w:bCs/>
          <w:sz w:val="28"/>
          <w:szCs w:val="28"/>
          <w:lang w:val="uk-UA"/>
        </w:rPr>
        <w:t>Для досягнення мети своєї діяльності у сфері благоустрою, захисту прав людини, попередження правопорушень, що посягають на громадський порядок і громадську безпеку Підприємство реалізує наступні завдання:</w:t>
      </w:r>
    </w:p>
    <w:p w:rsidR="00CE72FE" w:rsidRPr="00931F0C" w:rsidRDefault="00CE72FE" w:rsidP="00CE72FE">
      <w:pPr>
        <w:pStyle w:val="11"/>
        <w:numPr>
          <w:ilvl w:val="2"/>
          <w:numId w:val="16"/>
        </w:numPr>
        <w:ind w:left="1276" w:hanging="850"/>
        <w:jc w:val="both"/>
        <w:rPr>
          <w:rFonts w:ascii="Times New Roman" w:hAnsi="Times New Roman"/>
          <w:sz w:val="28"/>
          <w:szCs w:val="28"/>
          <w:lang w:val="uk-UA"/>
        </w:rPr>
      </w:pPr>
      <w:r w:rsidRPr="00931F0C">
        <w:rPr>
          <w:rFonts w:ascii="Times New Roman" w:hAnsi="Times New Roman"/>
          <w:sz w:val="28"/>
          <w:szCs w:val="28"/>
          <w:lang w:val="uk-UA"/>
        </w:rPr>
        <w:t>забезпечує попередження, запобігання та припинення правопорушень, що посягають на громадський спокій і безпеку у встановленому законодавством порядку, слідкує за дотриманням правил благоустрою міста;</w:t>
      </w:r>
    </w:p>
    <w:p w:rsidR="00CE72FE" w:rsidRPr="00931F0C" w:rsidRDefault="00CE72FE" w:rsidP="00CE72FE">
      <w:pPr>
        <w:pStyle w:val="11"/>
        <w:numPr>
          <w:ilvl w:val="2"/>
          <w:numId w:val="16"/>
        </w:numPr>
        <w:ind w:left="1276" w:hanging="850"/>
        <w:jc w:val="both"/>
        <w:rPr>
          <w:rFonts w:ascii="Times New Roman" w:hAnsi="Times New Roman"/>
          <w:sz w:val="28"/>
          <w:szCs w:val="28"/>
          <w:lang w:val="uk-UA"/>
        </w:rPr>
      </w:pPr>
      <w:r w:rsidRPr="00931F0C">
        <w:rPr>
          <w:rFonts w:ascii="Times New Roman" w:hAnsi="Times New Roman"/>
          <w:sz w:val="28"/>
          <w:szCs w:val="28"/>
          <w:lang w:val="uk-UA"/>
        </w:rPr>
        <w:t>здійснює нагляд за станом благоустрою території міста Бровари, в тому числі озелененням, охороною зелених насаджень і водойм, створенням місць відпочинку громадян, утриманням в належному стані закріплених та прилеглих до належних суб’єктам господарювання, установам, організаціям будівель, споруд та територій;</w:t>
      </w:r>
    </w:p>
    <w:p w:rsidR="00CE72FE" w:rsidRPr="00931F0C" w:rsidRDefault="00CE72FE" w:rsidP="00CE72FE">
      <w:pPr>
        <w:pStyle w:val="11"/>
        <w:numPr>
          <w:ilvl w:val="2"/>
          <w:numId w:val="16"/>
        </w:numPr>
        <w:ind w:left="1276" w:hanging="850"/>
        <w:jc w:val="both"/>
        <w:rPr>
          <w:rFonts w:ascii="Times New Roman" w:hAnsi="Times New Roman"/>
          <w:sz w:val="28"/>
          <w:szCs w:val="28"/>
          <w:lang w:val="uk-UA" w:eastAsia="uk-UA"/>
        </w:rPr>
      </w:pPr>
      <w:r w:rsidRPr="00931F0C">
        <w:rPr>
          <w:rFonts w:ascii="Times New Roman" w:hAnsi="Times New Roman"/>
          <w:sz w:val="28"/>
          <w:szCs w:val="28"/>
          <w:lang w:val="uk-UA"/>
        </w:rPr>
        <w:t>здійснює профілактичні заходи з метою запобігання правопорушенням в сфері благоустрою;</w:t>
      </w:r>
    </w:p>
    <w:p w:rsidR="00CE72FE" w:rsidRPr="00931F0C" w:rsidRDefault="00CE72FE" w:rsidP="00CE72FE">
      <w:pPr>
        <w:pStyle w:val="11"/>
        <w:numPr>
          <w:ilvl w:val="2"/>
          <w:numId w:val="16"/>
        </w:numPr>
        <w:ind w:left="1276" w:hanging="850"/>
        <w:jc w:val="both"/>
        <w:rPr>
          <w:rFonts w:ascii="Times New Roman" w:hAnsi="Times New Roman"/>
          <w:sz w:val="28"/>
          <w:szCs w:val="28"/>
          <w:lang w:val="uk-UA" w:eastAsia="uk-UA"/>
        </w:rPr>
      </w:pPr>
      <w:r w:rsidRPr="00931F0C">
        <w:rPr>
          <w:rFonts w:ascii="Times New Roman" w:hAnsi="Times New Roman"/>
          <w:sz w:val="28"/>
          <w:szCs w:val="28"/>
          <w:lang w:val="uk-UA"/>
        </w:rPr>
        <w:t>забезпечує охорону громадського порядку на території міської ради під час проведення усіх масових заходів спільно з працівниками національної поліції;</w:t>
      </w:r>
    </w:p>
    <w:p w:rsidR="00CE72FE" w:rsidRPr="00931F0C" w:rsidRDefault="00CE72FE" w:rsidP="00CE72FE">
      <w:pPr>
        <w:pStyle w:val="11"/>
        <w:numPr>
          <w:ilvl w:val="2"/>
          <w:numId w:val="16"/>
        </w:numPr>
        <w:ind w:left="1276" w:hanging="850"/>
        <w:jc w:val="both"/>
        <w:rPr>
          <w:rFonts w:ascii="Times New Roman" w:hAnsi="Times New Roman"/>
          <w:sz w:val="28"/>
          <w:szCs w:val="28"/>
        </w:rPr>
      </w:pPr>
      <w:r w:rsidRPr="00931F0C">
        <w:rPr>
          <w:rFonts w:ascii="Times New Roman" w:hAnsi="Times New Roman"/>
          <w:sz w:val="28"/>
          <w:szCs w:val="28"/>
          <w:lang w:val="uk-UA" w:eastAsia="uk-UA"/>
        </w:rPr>
        <w:t>готує проекти рішень міської ради, виконкому міської ради, розпоряджень міського голови з питань, що входять до компетенції Підприємства;</w:t>
      </w:r>
    </w:p>
    <w:p w:rsidR="00CE72FE" w:rsidRPr="00931F0C" w:rsidRDefault="00CE72FE" w:rsidP="00CE72FE">
      <w:pPr>
        <w:pStyle w:val="11"/>
        <w:numPr>
          <w:ilvl w:val="2"/>
          <w:numId w:val="16"/>
        </w:numPr>
        <w:ind w:left="1276" w:hanging="850"/>
        <w:jc w:val="both"/>
        <w:rPr>
          <w:rFonts w:ascii="Times New Roman" w:hAnsi="Times New Roman"/>
          <w:sz w:val="28"/>
          <w:szCs w:val="28"/>
        </w:rPr>
      </w:pPr>
      <w:r w:rsidRPr="00931F0C">
        <w:rPr>
          <w:rFonts w:ascii="Times New Roman" w:hAnsi="Times New Roman"/>
          <w:sz w:val="28"/>
          <w:szCs w:val="28"/>
          <w:lang w:val="uk-UA"/>
        </w:rPr>
        <w:t>вживає спільно з працівниками поліції заходів до припинення адміністративних правопорушень.</w:t>
      </w:r>
    </w:p>
    <w:p w:rsidR="00CE72FE" w:rsidRPr="00931F0C" w:rsidRDefault="007644CF" w:rsidP="007644CF">
      <w:pPr>
        <w:pStyle w:val="11"/>
        <w:jc w:val="both"/>
        <w:rPr>
          <w:rFonts w:ascii="Times New Roman" w:hAnsi="Times New Roman"/>
          <w:bCs/>
          <w:sz w:val="28"/>
          <w:szCs w:val="28"/>
          <w:lang w:val="uk-UA"/>
        </w:rPr>
      </w:pPr>
      <w:r>
        <w:rPr>
          <w:rFonts w:ascii="Times New Roman" w:hAnsi="Times New Roman"/>
          <w:bCs/>
          <w:sz w:val="28"/>
          <w:szCs w:val="28"/>
          <w:lang w:val="uk-UA"/>
        </w:rPr>
        <w:t xml:space="preserve">4.4. </w:t>
      </w:r>
      <w:r w:rsidR="00CE72FE" w:rsidRPr="00931F0C">
        <w:rPr>
          <w:rFonts w:ascii="Times New Roman" w:hAnsi="Times New Roman"/>
          <w:sz w:val="28"/>
          <w:szCs w:val="28"/>
          <w:lang w:val="uk-UA" w:eastAsia="uk-UA"/>
        </w:rPr>
        <w:t xml:space="preserve">Підприємство може здійснювати інші види діяльності згідно з діючим законодавством. У випадку, якщо така діяльність вимагає спеціального дозволу (ліцензії), Підприємство повинне одержати її у встановленому </w:t>
      </w:r>
      <w:r w:rsidR="00CE72FE" w:rsidRPr="00931F0C">
        <w:rPr>
          <w:rFonts w:ascii="Times New Roman" w:hAnsi="Times New Roman"/>
          <w:sz w:val="28"/>
          <w:szCs w:val="28"/>
          <w:lang w:val="uk-UA" w:eastAsia="uk-UA"/>
        </w:rPr>
        <w:lastRenderedPageBreak/>
        <w:t>порядку та додержуватись визначених умов та правил здійснення даного виду діяльності (ліцензійних умов).</w:t>
      </w:r>
    </w:p>
    <w:p w:rsidR="00CE72FE" w:rsidRPr="00931F0C" w:rsidRDefault="00CE72FE" w:rsidP="00CE72FE">
      <w:pPr>
        <w:pStyle w:val="11"/>
        <w:jc w:val="both"/>
        <w:rPr>
          <w:rFonts w:ascii="Times New Roman" w:hAnsi="Times New Roman"/>
          <w:bCs/>
          <w:sz w:val="28"/>
          <w:szCs w:val="28"/>
          <w:lang w:val="uk-UA"/>
        </w:rPr>
      </w:pPr>
    </w:p>
    <w:p w:rsidR="00CE72FE" w:rsidRPr="006563DF" w:rsidRDefault="00CE72FE" w:rsidP="00CE72FE">
      <w:pPr>
        <w:pStyle w:val="2"/>
        <w:keepNext w:val="0"/>
        <w:keepLines w:val="0"/>
        <w:numPr>
          <w:ilvl w:val="0"/>
          <w:numId w:val="16"/>
        </w:numPr>
        <w:spacing w:before="0" w:line="240" w:lineRule="auto"/>
        <w:ind w:left="0" w:firstLine="0"/>
        <w:jc w:val="center"/>
        <w:rPr>
          <w:rFonts w:ascii="Times New Roman" w:hAnsi="Times New Roman" w:cs="Times New Roman"/>
          <w:color w:val="auto"/>
          <w:sz w:val="28"/>
          <w:szCs w:val="28"/>
          <w:lang w:val="uk-UA" w:eastAsia="uk-UA"/>
        </w:rPr>
      </w:pPr>
      <w:r w:rsidRPr="006563DF">
        <w:rPr>
          <w:rFonts w:ascii="Times New Roman" w:hAnsi="Times New Roman" w:cs="Times New Roman"/>
          <w:color w:val="auto"/>
          <w:sz w:val="28"/>
          <w:szCs w:val="28"/>
          <w:lang w:val="uk-UA" w:eastAsia="uk-UA"/>
        </w:rPr>
        <w:t>ПРАВА ТА ОБОВ’ЯЗКИ</w:t>
      </w:r>
    </w:p>
    <w:p w:rsidR="00CE72FE" w:rsidRPr="00931F0C" w:rsidRDefault="00CE72FE" w:rsidP="00CE72FE">
      <w:pPr>
        <w:pStyle w:val="2"/>
        <w:spacing w:before="0"/>
        <w:rPr>
          <w:b w:val="0"/>
          <w:bCs w:val="0"/>
          <w:caps/>
          <w:sz w:val="28"/>
          <w:szCs w:val="28"/>
          <w:lang w:val="uk-UA"/>
        </w:rPr>
      </w:pPr>
    </w:p>
    <w:p w:rsidR="00CE72FE" w:rsidRPr="00931F0C" w:rsidRDefault="00CE72FE" w:rsidP="00CE72FE">
      <w:pPr>
        <w:pStyle w:val="11"/>
        <w:ind w:left="709" w:hanging="709"/>
        <w:jc w:val="both"/>
        <w:rPr>
          <w:rFonts w:ascii="Times New Roman" w:hAnsi="Times New Roman"/>
          <w:bCs/>
          <w:sz w:val="28"/>
          <w:szCs w:val="28"/>
          <w:lang w:val="uk-UA"/>
        </w:rPr>
      </w:pPr>
      <w:bookmarkStart w:id="3" w:name="n76"/>
      <w:bookmarkEnd w:id="3"/>
      <w:r w:rsidRPr="00931F0C">
        <w:rPr>
          <w:rFonts w:ascii="Times New Roman" w:hAnsi="Times New Roman"/>
          <w:bCs/>
          <w:sz w:val="28"/>
          <w:szCs w:val="28"/>
          <w:lang w:val="uk-UA"/>
        </w:rPr>
        <w:t>5.1.</w:t>
      </w:r>
      <w:r w:rsidRPr="00931F0C">
        <w:rPr>
          <w:rFonts w:ascii="Times New Roman" w:hAnsi="Times New Roman"/>
          <w:bCs/>
          <w:sz w:val="28"/>
          <w:szCs w:val="28"/>
          <w:lang w:val="uk-UA"/>
        </w:rPr>
        <w:tab/>
        <w:t>В сфері здійснення охоронної діяльності Підприємство має наступні повноваження:</w:t>
      </w:r>
    </w:p>
    <w:p w:rsidR="00CE72FE" w:rsidRPr="00931F0C" w:rsidRDefault="00CE72FE" w:rsidP="00CE72FE">
      <w:pPr>
        <w:pStyle w:val="11"/>
        <w:ind w:left="1276" w:hanging="850"/>
        <w:jc w:val="both"/>
        <w:rPr>
          <w:rFonts w:ascii="Times New Roman" w:hAnsi="Times New Roman"/>
          <w:sz w:val="28"/>
          <w:szCs w:val="28"/>
          <w:lang w:val="uk-UA"/>
        </w:rPr>
      </w:pPr>
      <w:r w:rsidRPr="00931F0C">
        <w:rPr>
          <w:rFonts w:ascii="Times New Roman" w:hAnsi="Times New Roman"/>
          <w:sz w:val="28"/>
          <w:szCs w:val="28"/>
          <w:lang w:val="uk-UA"/>
        </w:rPr>
        <w:t>5.1.1.</w:t>
      </w:r>
      <w:r w:rsidRPr="00931F0C">
        <w:rPr>
          <w:rFonts w:ascii="Times New Roman" w:hAnsi="Times New Roman"/>
          <w:sz w:val="28"/>
          <w:szCs w:val="28"/>
          <w:lang w:val="uk-UA"/>
        </w:rPr>
        <w:tab/>
        <w:t xml:space="preserve">купувати, набувати права власності, зберігати та використовувати в установленому законодавством порядку спеціальні засоби, </w:t>
      </w:r>
      <w:hyperlink r:id="rId5" w:anchor="n8" w:tgtFrame="_blank" w:history="1">
        <w:r w:rsidRPr="00931F0C">
          <w:rPr>
            <w:rFonts w:ascii="Times New Roman" w:hAnsi="Times New Roman"/>
            <w:sz w:val="28"/>
            <w:szCs w:val="28"/>
            <w:lang w:val="uk-UA"/>
          </w:rPr>
          <w:t>перелік</w:t>
        </w:r>
      </w:hyperlink>
      <w:r w:rsidRPr="00931F0C">
        <w:rPr>
          <w:rFonts w:ascii="Times New Roman" w:hAnsi="Times New Roman"/>
          <w:sz w:val="28"/>
          <w:szCs w:val="28"/>
          <w:lang w:val="uk-UA"/>
        </w:rPr>
        <w:t xml:space="preserve"> яких визначається Кабінетом Міністрів України;</w:t>
      </w:r>
    </w:p>
    <w:p w:rsidR="00CE72FE" w:rsidRPr="00931F0C" w:rsidRDefault="00CE72FE" w:rsidP="00CE72FE">
      <w:pPr>
        <w:pStyle w:val="11"/>
        <w:ind w:left="1276" w:hanging="850"/>
        <w:jc w:val="both"/>
        <w:rPr>
          <w:rFonts w:ascii="Times New Roman" w:hAnsi="Times New Roman"/>
          <w:sz w:val="28"/>
          <w:szCs w:val="28"/>
          <w:lang w:val="uk-UA"/>
        </w:rPr>
      </w:pPr>
      <w:bookmarkStart w:id="4" w:name="n77"/>
      <w:bookmarkEnd w:id="4"/>
      <w:r w:rsidRPr="00931F0C">
        <w:rPr>
          <w:rFonts w:ascii="Times New Roman" w:hAnsi="Times New Roman"/>
          <w:sz w:val="28"/>
          <w:szCs w:val="28"/>
          <w:lang w:val="uk-UA"/>
        </w:rPr>
        <w:t>5.1.2.</w:t>
      </w:r>
      <w:r w:rsidRPr="00931F0C">
        <w:rPr>
          <w:rFonts w:ascii="Times New Roman" w:hAnsi="Times New Roman"/>
          <w:sz w:val="28"/>
          <w:szCs w:val="28"/>
          <w:lang w:val="uk-UA"/>
        </w:rPr>
        <w:tab/>
        <w:t>використовувати радіозв’язок за наявності дозволу на їх використання на наданих радіочастотах;</w:t>
      </w:r>
    </w:p>
    <w:p w:rsidR="00CE72FE" w:rsidRPr="00931F0C" w:rsidRDefault="00CE72FE" w:rsidP="00CE72FE">
      <w:pPr>
        <w:pStyle w:val="11"/>
        <w:ind w:left="1276" w:hanging="850"/>
        <w:jc w:val="both"/>
        <w:rPr>
          <w:rFonts w:ascii="Times New Roman" w:hAnsi="Times New Roman"/>
          <w:sz w:val="28"/>
          <w:szCs w:val="28"/>
          <w:lang w:val="uk-UA"/>
        </w:rPr>
      </w:pPr>
      <w:bookmarkStart w:id="5" w:name="n78"/>
      <w:bookmarkStart w:id="6" w:name="n79"/>
      <w:bookmarkStart w:id="7" w:name="n80"/>
      <w:bookmarkStart w:id="8" w:name="n81"/>
      <w:bookmarkStart w:id="9" w:name="n82"/>
      <w:bookmarkEnd w:id="5"/>
      <w:bookmarkEnd w:id="6"/>
      <w:bookmarkEnd w:id="7"/>
      <w:bookmarkEnd w:id="8"/>
      <w:bookmarkEnd w:id="9"/>
      <w:r w:rsidRPr="00931F0C">
        <w:rPr>
          <w:rFonts w:ascii="Times New Roman" w:hAnsi="Times New Roman"/>
          <w:sz w:val="28"/>
          <w:szCs w:val="28"/>
          <w:lang w:val="uk-UA"/>
        </w:rPr>
        <w:t>5.1.3.</w:t>
      </w:r>
      <w:r w:rsidRPr="00931F0C">
        <w:rPr>
          <w:rFonts w:ascii="Times New Roman" w:hAnsi="Times New Roman"/>
          <w:sz w:val="28"/>
          <w:szCs w:val="28"/>
          <w:lang w:val="uk-UA"/>
        </w:rPr>
        <w:tab/>
        <w:t>використовувати транспорт реагування</w:t>
      </w:r>
      <w:r w:rsidR="00CA435F" w:rsidRPr="00931F0C">
        <w:rPr>
          <w:rFonts w:ascii="Times New Roman" w:hAnsi="Times New Roman"/>
          <w:sz w:val="28"/>
          <w:szCs w:val="28"/>
          <w:lang w:val="uk-UA"/>
        </w:rPr>
        <w:t xml:space="preserve"> в порядку визначеним чинним законодавством.  </w:t>
      </w:r>
    </w:p>
    <w:p w:rsidR="00CE72FE" w:rsidRPr="00931F0C" w:rsidRDefault="00CE72FE" w:rsidP="00CE72FE">
      <w:pPr>
        <w:pStyle w:val="11"/>
        <w:ind w:left="1276" w:hanging="850"/>
        <w:jc w:val="both"/>
        <w:rPr>
          <w:rFonts w:ascii="Times New Roman" w:hAnsi="Times New Roman"/>
          <w:sz w:val="28"/>
          <w:szCs w:val="28"/>
          <w:lang w:val="uk-UA"/>
        </w:rPr>
      </w:pPr>
      <w:r w:rsidRPr="00931F0C">
        <w:rPr>
          <w:rFonts w:ascii="Times New Roman" w:hAnsi="Times New Roman"/>
          <w:sz w:val="28"/>
          <w:szCs w:val="28"/>
          <w:lang w:val="uk-UA"/>
        </w:rPr>
        <w:t>5.1.4.</w:t>
      </w:r>
      <w:r w:rsidRPr="00931F0C">
        <w:rPr>
          <w:rFonts w:ascii="Times New Roman" w:hAnsi="Times New Roman"/>
          <w:sz w:val="28"/>
          <w:szCs w:val="28"/>
          <w:lang w:val="uk-UA"/>
        </w:rPr>
        <w:tab/>
        <w:t>вимагати від громадян, службових та посадових осіб підприємств, установи, організації незалежно від форм власності припинення протиправних дій, дотримання законності та правопорядку;</w:t>
      </w:r>
    </w:p>
    <w:p w:rsidR="00CE72FE" w:rsidRPr="00931F0C" w:rsidRDefault="00CE72FE" w:rsidP="00CE72FE">
      <w:pPr>
        <w:pStyle w:val="11"/>
        <w:ind w:left="1276" w:hanging="850"/>
        <w:jc w:val="both"/>
        <w:rPr>
          <w:rFonts w:ascii="Times New Roman" w:hAnsi="Times New Roman"/>
          <w:sz w:val="28"/>
          <w:szCs w:val="28"/>
          <w:lang w:val="uk-UA"/>
        </w:rPr>
      </w:pPr>
      <w:r w:rsidRPr="00931F0C">
        <w:rPr>
          <w:rFonts w:ascii="Times New Roman" w:hAnsi="Times New Roman"/>
          <w:sz w:val="28"/>
          <w:szCs w:val="28"/>
          <w:lang w:val="uk-UA"/>
        </w:rPr>
        <w:t>5.1.5.</w:t>
      </w:r>
      <w:r w:rsidRPr="00931F0C">
        <w:rPr>
          <w:rFonts w:ascii="Times New Roman" w:hAnsi="Times New Roman"/>
          <w:sz w:val="28"/>
          <w:szCs w:val="28"/>
          <w:lang w:val="uk-UA"/>
        </w:rPr>
        <w:tab/>
        <w:t>вимагати від службових осіб об'єктів охорони</w:t>
      </w:r>
      <w:r w:rsidR="00CA435F" w:rsidRPr="00931F0C">
        <w:rPr>
          <w:rFonts w:ascii="Times New Roman" w:hAnsi="Times New Roman"/>
          <w:sz w:val="28"/>
          <w:szCs w:val="28"/>
          <w:lang w:val="uk-UA"/>
        </w:rPr>
        <w:t xml:space="preserve"> Підприємств</w:t>
      </w:r>
      <w:r w:rsidRPr="00931F0C">
        <w:rPr>
          <w:rFonts w:ascii="Times New Roman" w:hAnsi="Times New Roman"/>
          <w:sz w:val="28"/>
          <w:szCs w:val="28"/>
          <w:lang w:val="uk-UA"/>
        </w:rPr>
        <w:t xml:space="preserve"> та інших осіб дотримання пропускного та внутрішньо об’єктового режимів</w:t>
      </w:r>
      <w:r w:rsidR="00CA435F" w:rsidRPr="00931F0C">
        <w:rPr>
          <w:rFonts w:ascii="Times New Roman" w:hAnsi="Times New Roman"/>
          <w:sz w:val="28"/>
          <w:szCs w:val="28"/>
          <w:lang w:val="uk-UA"/>
        </w:rPr>
        <w:t xml:space="preserve"> за їхньої наявності</w:t>
      </w:r>
      <w:r w:rsidRPr="00931F0C">
        <w:rPr>
          <w:rFonts w:ascii="Times New Roman" w:hAnsi="Times New Roman"/>
          <w:sz w:val="28"/>
          <w:szCs w:val="28"/>
          <w:lang w:val="uk-UA"/>
        </w:rPr>
        <w:t>;</w:t>
      </w:r>
    </w:p>
    <w:p w:rsidR="00CE72FE" w:rsidRPr="00931F0C" w:rsidRDefault="00CE72FE" w:rsidP="00CE72FE">
      <w:pPr>
        <w:pStyle w:val="11"/>
        <w:ind w:left="1276" w:hanging="850"/>
        <w:jc w:val="both"/>
        <w:rPr>
          <w:rFonts w:ascii="Times New Roman" w:hAnsi="Times New Roman"/>
          <w:sz w:val="28"/>
          <w:szCs w:val="28"/>
          <w:lang w:val="uk-UA"/>
        </w:rPr>
      </w:pPr>
      <w:r w:rsidRPr="00931F0C">
        <w:rPr>
          <w:rFonts w:ascii="Times New Roman" w:hAnsi="Times New Roman"/>
          <w:sz w:val="28"/>
          <w:szCs w:val="28"/>
          <w:lang w:val="uk-UA"/>
        </w:rPr>
        <w:t>5.1.6.</w:t>
      </w:r>
      <w:r w:rsidRPr="00931F0C">
        <w:rPr>
          <w:rFonts w:ascii="Times New Roman" w:hAnsi="Times New Roman"/>
          <w:sz w:val="28"/>
          <w:szCs w:val="28"/>
          <w:lang w:val="uk-UA"/>
        </w:rPr>
        <w:tab/>
        <w:t>не допускати проникнення осіб , які намагаються проникнути (проникли) на об'єкт охорони або залишити його, порушуючи встановлені правила, з обов'язковим негайним повідомленням про це територіальний відділ поліції;</w:t>
      </w:r>
    </w:p>
    <w:p w:rsidR="00CE72FE" w:rsidRPr="00931F0C" w:rsidRDefault="00CE72FE" w:rsidP="00CE72FE">
      <w:pPr>
        <w:pStyle w:val="11"/>
        <w:ind w:left="1276" w:hanging="850"/>
        <w:jc w:val="both"/>
        <w:rPr>
          <w:rFonts w:ascii="Times New Roman" w:hAnsi="Times New Roman"/>
          <w:sz w:val="28"/>
          <w:szCs w:val="28"/>
          <w:lang w:val="uk-UA"/>
        </w:rPr>
      </w:pPr>
      <w:r w:rsidRPr="00931F0C">
        <w:rPr>
          <w:rFonts w:ascii="Times New Roman" w:hAnsi="Times New Roman"/>
          <w:sz w:val="28"/>
          <w:szCs w:val="28"/>
          <w:lang w:val="uk-UA"/>
        </w:rPr>
        <w:t>5.1.7.</w:t>
      </w:r>
      <w:r w:rsidRPr="00931F0C">
        <w:rPr>
          <w:rFonts w:ascii="Times New Roman" w:hAnsi="Times New Roman"/>
          <w:sz w:val="28"/>
          <w:szCs w:val="28"/>
          <w:lang w:val="uk-UA"/>
        </w:rPr>
        <w:tab/>
        <w:t>проводити відкриту відео та фотозйомку подій як допоміжний засіб запобігання протиправним діям на об'єкті, що охороняється;</w:t>
      </w:r>
    </w:p>
    <w:p w:rsidR="00CE72FE" w:rsidRPr="00931F0C" w:rsidRDefault="00CE72FE" w:rsidP="00CE72FE">
      <w:pPr>
        <w:pStyle w:val="11"/>
        <w:ind w:left="1276" w:hanging="850"/>
        <w:jc w:val="both"/>
        <w:rPr>
          <w:rFonts w:ascii="Times New Roman" w:hAnsi="Times New Roman"/>
          <w:sz w:val="28"/>
          <w:szCs w:val="28"/>
          <w:lang w:val="uk-UA"/>
        </w:rPr>
      </w:pPr>
      <w:r w:rsidRPr="00931F0C">
        <w:rPr>
          <w:rFonts w:ascii="Times New Roman" w:hAnsi="Times New Roman"/>
          <w:sz w:val="28"/>
          <w:szCs w:val="28"/>
          <w:lang w:val="uk-UA"/>
        </w:rPr>
        <w:t>5.1.</w:t>
      </w:r>
      <w:r w:rsidR="00062F6E" w:rsidRPr="00931F0C">
        <w:rPr>
          <w:rFonts w:ascii="Times New Roman" w:hAnsi="Times New Roman"/>
          <w:sz w:val="28"/>
          <w:szCs w:val="28"/>
          <w:lang w:val="uk-UA"/>
        </w:rPr>
        <w:t>8</w:t>
      </w:r>
      <w:r w:rsidRPr="00931F0C">
        <w:rPr>
          <w:rFonts w:ascii="Times New Roman" w:hAnsi="Times New Roman"/>
          <w:sz w:val="28"/>
          <w:szCs w:val="28"/>
          <w:lang w:val="uk-UA"/>
        </w:rPr>
        <w:t>.</w:t>
      </w:r>
      <w:r w:rsidRPr="00931F0C">
        <w:rPr>
          <w:rFonts w:ascii="Times New Roman" w:hAnsi="Times New Roman"/>
          <w:sz w:val="28"/>
          <w:szCs w:val="28"/>
          <w:lang w:val="uk-UA"/>
        </w:rPr>
        <w:tab/>
        <w:t>зберігати таємницю, що охороняється законом, а також конфіденційну інформацію про господарську діяльність суб'єктів господарювання, оголошену такою в установленому порядку, відомості про особисте і сімейне життя фізичних осіб, що стали відомі у зв'язку з виконанням службових обов'язків, крім випадків, передбачених законодавством.</w:t>
      </w:r>
    </w:p>
    <w:p w:rsidR="00CE72FE" w:rsidRPr="00931F0C" w:rsidRDefault="007644CF" w:rsidP="00CE72FE">
      <w:pPr>
        <w:pStyle w:val="11"/>
        <w:ind w:left="709" w:hanging="709"/>
        <w:jc w:val="both"/>
        <w:rPr>
          <w:rFonts w:ascii="Times New Roman" w:hAnsi="Times New Roman"/>
          <w:bCs/>
          <w:sz w:val="28"/>
          <w:szCs w:val="28"/>
          <w:lang w:val="uk-UA"/>
        </w:rPr>
      </w:pPr>
      <w:r>
        <w:rPr>
          <w:rFonts w:ascii="Times New Roman" w:hAnsi="Times New Roman"/>
          <w:bCs/>
          <w:sz w:val="28"/>
          <w:szCs w:val="28"/>
          <w:lang w:val="uk-UA"/>
        </w:rPr>
        <w:t xml:space="preserve">5.2. </w:t>
      </w:r>
      <w:r w:rsidR="00CE72FE" w:rsidRPr="00931F0C">
        <w:rPr>
          <w:rFonts w:ascii="Times New Roman" w:hAnsi="Times New Roman"/>
          <w:bCs/>
          <w:sz w:val="28"/>
          <w:szCs w:val="28"/>
          <w:lang w:val="uk-UA"/>
        </w:rPr>
        <w:t>Підприємство у сфері благоустрою, захисту прав споживачів, дотримання законодавств про відходи, попередження правопорушень що посягають на громадський порядок і громадську безпеку має наступні повноваження:</w:t>
      </w:r>
    </w:p>
    <w:p w:rsidR="00CE72FE" w:rsidRPr="00931F0C" w:rsidRDefault="00CE72FE" w:rsidP="00CE72FE">
      <w:pPr>
        <w:pStyle w:val="11"/>
        <w:ind w:left="1276" w:hanging="850"/>
        <w:jc w:val="both"/>
        <w:rPr>
          <w:rFonts w:ascii="Times New Roman" w:hAnsi="Times New Roman"/>
          <w:sz w:val="28"/>
          <w:szCs w:val="28"/>
          <w:lang w:val="uk-UA"/>
        </w:rPr>
      </w:pPr>
      <w:r w:rsidRPr="00931F0C">
        <w:rPr>
          <w:rFonts w:ascii="Times New Roman" w:hAnsi="Times New Roman"/>
          <w:sz w:val="28"/>
          <w:szCs w:val="28"/>
          <w:lang w:val="uk-UA"/>
        </w:rPr>
        <w:t>5.2.1.</w:t>
      </w:r>
      <w:r w:rsidRPr="00931F0C">
        <w:rPr>
          <w:rFonts w:ascii="Times New Roman" w:hAnsi="Times New Roman"/>
          <w:sz w:val="28"/>
          <w:szCs w:val="28"/>
          <w:lang w:val="uk-UA"/>
        </w:rPr>
        <w:tab/>
        <w:t>за згодою власника і своєчасним офіційним повідомленням відвідувати підприємства, установи, організації, суб’єктів підприємницької діяльності незалежно від форми власності, з метою надання рекомендацій по дотриманню чинного законодавства у сфері благоустрою, поводження з відходами, захисту прав споживачів;</w:t>
      </w:r>
    </w:p>
    <w:p w:rsidR="00CE72FE" w:rsidRPr="00931F0C" w:rsidRDefault="00CE72FE" w:rsidP="00CE72FE">
      <w:pPr>
        <w:pStyle w:val="11"/>
        <w:ind w:left="1276" w:hanging="850"/>
        <w:jc w:val="both"/>
        <w:rPr>
          <w:rFonts w:ascii="Times New Roman" w:hAnsi="Times New Roman"/>
          <w:sz w:val="28"/>
          <w:szCs w:val="28"/>
          <w:lang w:val="uk-UA"/>
        </w:rPr>
      </w:pPr>
      <w:r w:rsidRPr="00931F0C">
        <w:rPr>
          <w:rFonts w:ascii="Times New Roman" w:hAnsi="Times New Roman"/>
          <w:sz w:val="28"/>
          <w:szCs w:val="28"/>
          <w:lang w:val="uk-UA"/>
        </w:rPr>
        <w:t>5.2.2.</w:t>
      </w:r>
      <w:r w:rsidRPr="00931F0C">
        <w:rPr>
          <w:rFonts w:ascii="Times New Roman" w:hAnsi="Times New Roman"/>
          <w:sz w:val="28"/>
          <w:szCs w:val="28"/>
          <w:lang w:val="uk-UA"/>
        </w:rPr>
        <w:tab/>
        <w:t>надавати приписи громадянам, посадовим та службовим особам суб’єктів господарювання, установ, організацій незалежно від форм власності щодо усунення виявлених порушень законодавства у сфері благоустрою, поводження з відходами, захисту справ споживачів;</w:t>
      </w:r>
    </w:p>
    <w:p w:rsidR="00CE72FE" w:rsidRPr="00931F0C" w:rsidRDefault="00CE72FE" w:rsidP="00CE72FE">
      <w:pPr>
        <w:pStyle w:val="11"/>
        <w:ind w:left="1276" w:hanging="850"/>
        <w:jc w:val="both"/>
        <w:rPr>
          <w:rFonts w:ascii="Times New Roman" w:hAnsi="Times New Roman"/>
          <w:sz w:val="28"/>
          <w:szCs w:val="28"/>
          <w:lang w:val="uk-UA"/>
        </w:rPr>
      </w:pPr>
      <w:r w:rsidRPr="00931F0C">
        <w:rPr>
          <w:rFonts w:ascii="Times New Roman" w:hAnsi="Times New Roman"/>
          <w:sz w:val="28"/>
          <w:szCs w:val="28"/>
          <w:lang w:val="uk-UA"/>
        </w:rPr>
        <w:lastRenderedPageBreak/>
        <w:t>5.2.3.</w:t>
      </w:r>
      <w:r w:rsidRPr="00931F0C">
        <w:rPr>
          <w:rFonts w:ascii="Times New Roman" w:hAnsi="Times New Roman"/>
          <w:sz w:val="28"/>
          <w:szCs w:val="28"/>
          <w:lang w:val="uk-UA"/>
        </w:rPr>
        <w:tab/>
        <w:t>здійснювати нагляд за виконанням наданих приписів та запланованих заходів на усунення виявлених порушень;</w:t>
      </w:r>
    </w:p>
    <w:p w:rsidR="00CE72FE" w:rsidRPr="00931F0C" w:rsidRDefault="00CE72FE" w:rsidP="00CE72FE">
      <w:pPr>
        <w:pStyle w:val="11"/>
        <w:ind w:left="1276" w:hanging="850"/>
        <w:jc w:val="both"/>
        <w:rPr>
          <w:rFonts w:ascii="Times New Roman" w:hAnsi="Times New Roman"/>
          <w:sz w:val="28"/>
          <w:szCs w:val="28"/>
          <w:lang w:val="uk-UA"/>
        </w:rPr>
      </w:pPr>
      <w:r w:rsidRPr="00931F0C">
        <w:rPr>
          <w:rFonts w:ascii="Times New Roman" w:hAnsi="Times New Roman"/>
          <w:sz w:val="28"/>
          <w:szCs w:val="28"/>
          <w:lang w:val="uk-UA"/>
        </w:rPr>
        <w:t>5.2.4.</w:t>
      </w:r>
      <w:r w:rsidRPr="00931F0C">
        <w:rPr>
          <w:rFonts w:ascii="Times New Roman" w:hAnsi="Times New Roman"/>
          <w:sz w:val="28"/>
          <w:szCs w:val="28"/>
          <w:lang w:val="uk-UA"/>
        </w:rPr>
        <w:tab/>
        <w:t>складати акти фіксації виявлених правопорушень та адміністративні протоколи про адміністративні правопорушення на громадян та службових, посадових осіб суб’єктів господарювання, установ, організацій незалежно від форм власності в межах компетенції та порядку передбачених чинним законодавством;</w:t>
      </w:r>
    </w:p>
    <w:p w:rsidR="00CE72FE" w:rsidRPr="00931F0C" w:rsidRDefault="00CE72FE" w:rsidP="00CE72FE">
      <w:pPr>
        <w:pStyle w:val="HTML"/>
        <w:ind w:left="1276" w:hanging="850"/>
        <w:jc w:val="both"/>
        <w:rPr>
          <w:rFonts w:ascii="Times New Roman" w:hAnsi="Times New Roman" w:cs="Times New Roman"/>
          <w:sz w:val="28"/>
          <w:szCs w:val="28"/>
          <w:lang w:val="uk-UA"/>
        </w:rPr>
      </w:pPr>
      <w:r w:rsidRPr="00931F0C">
        <w:rPr>
          <w:rFonts w:ascii="Times New Roman" w:hAnsi="Times New Roman" w:cs="Times New Roman"/>
          <w:sz w:val="28"/>
          <w:szCs w:val="28"/>
          <w:lang w:val="uk-UA"/>
        </w:rPr>
        <w:t>5.2.5.</w:t>
      </w:r>
      <w:r w:rsidRPr="00931F0C">
        <w:rPr>
          <w:rFonts w:ascii="Times New Roman" w:hAnsi="Times New Roman" w:cs="Times New Roman"/>
          <w:sz w:val="28"/>
          <w:szCs w:val="28"/>
          <w:lang w:val="uk-UA"/>
        </w:rPr>
        <w:tab/>
        <w:t xml:space="preserve">направляти протоколи про адміністративне правопорушення на розгляд </w:t>
      </w:r>
      <w:r w:rsidRPr="00931F0C">
        <w:rPr>
          <w:rStyle w:val="NoSpacingChar"/>
          <w:rFonts w:ascii="Times New Roman" w:hAnsi="Times New Roman"/>
          <w:sz w:val="28"/>
          <w:szCs w:val="28"/>
          <w:lang w:val="uk-UA"/>
        </w:rPr>
        <w:t>органам (посадовим особам), уповноваженим розглядати справи про адміністративні правопорушення відповідно до положень Кодексу України про адміністративні правопорушення;</w:t>
      </w:r>
    </w:p>
    <w:p w:rsidR="00CE72FE" w:rsidRPr="00931F0C" w:rsidRDefault="00CE72FE" w:rsidP="00CE72FE">
      <w:pPr>
        <w:pStyle w:val="11"/>
        <w:ind w:left="1276" w:hanging="850"/>
        <w:jc w:val="both"/>
        <w:rPr>
          <w:rFonts w:ascii="Times New Roman" w:hAnsi="Times New Roman"/>
          <w:b/>
          <w:bCs/>
          <w:sz w:val="28"/>
          <w:szCs w:val="28"/>
          <w:lang w:val="uk-UA"/>
        </w:rPr>
      </w:pPr>
      <w:r w:rsidRPr="00931F0C">
        <w:rPr>
          <w:rFonts w:ascii="Times New Roman" w:hAnsi="Times New Roman"/>
          <w:sz w:val="28"/>
          <w:szCs w:val="28"/>
          <w:lang w:val="uk-UA"/>
        </w:rPr>
        <w:t>5.2.6.</w:t>
      </w:r>
      <w:r w:rsidRPr="00931F0C">
        <w:rPr>
          <w:rFonts w:ascii="Times New Roman" w:hAnsi="Times New Roman"/>
          <w:sz w:val="28"/>
          <w:szCs w:val="28"/>
          <w:lang w:val="uk-UA"/>
        </w:rPr>
        <w:tab/>
        <w:t>направляти повідомлення громадянам, посадовим та службовим особам суб’єктів господарювання, установ, організацій незалежно від форм власності</w:t>
      </w:r>
      <w:r w:rsidR="00062F6E" w:rsidRPr="00931F0C">
        <w:rPr>
          <w:rFonts w:ascii="Times New Roman" w:hAnsi="Times New Roman"/>
          <w:sz w:val="28"/>
          <w:szCs w:val="28"/>
          <w:lang w:val="uk-UA"/>
        </w:rPr>
        <w:t xml:space="preserve"> </w:t>
      </w:r>
      <w:r w:rsidRPr="00931F0C">
        <w:rPr>
          <w:rFonts w:ascii="Times New Roman" w:hAnsi="Times New Roman"/>
          <w:sz w:val="28"/>
          <w:szCs w:val="28"/>
          <w:lang w:val="uk-UA"/>
        </w:rPr>
        <w:t>для надання усних або письмових пояснень та проводити опитування зазначених осіб у зв'язку з порушенням ними вимог законодавства у сфері благоустрою, поводження з відходами, захисту прав споживачів, громадського порядку;</w:t>
      </w:r>
    </w:p>
    <w:p w:rsidR="00CE72FE" w:rsidRPr="00931F0C" w:rsidRDefault="00CE72FE" w:rsidP="00CE72FE">
      <w:pPr>
        <w:pStyle w:val="11"/>
        <w:ind w:left="1276" w:hanging="850"/>
        <w:jc w:val="both"/>
        <w:rPr>
          <w:rFonts w:ascii="Times New Roman" w:hAnsi="Times New Roman"/>
          <w:sz w:val="28"/>
          <w:szCs w:val="28"/>
          <w:lang w:val="uk-UA"/>
        </w:rPr>
      </w:pPr>
      <w:r w:rsidRPr="00931F0C">
        <w:rPr>
          <w:rFonts w:ascii="Times New Roman" w:hAnsi="Times New Roman"/>
          <w:sz w:val="28"/>
          <w:szCs w:val="28"/>
          <w:lang w:val="uk-UA"/>
        </w:rPr>
        <w:t>5.2.7.</w:t>
      </w:r>
      <w:r w:rsidRPr="00931F0C">
        <w:rPr>
          <w:rFonts w:ascii="Times New Roman" w:hAnsi="Times New Roman"/>
          <w:sz w:val="28"/>
          <w:szCs w:val="28"/>
          <w:lang w:val="uk-UA"/>
        </w:rPr>
        <w:tab/>
        <w:t>сприяти в забезпеченні чистоти і порядку в місті, очищенню територій та об'єктів від сміття, будівельних та побутових відходів, снігу, льоду, самовільного розміщених об'єктів та елементів благоустрою;</w:t>
      </w:r>
    </w:p>
    <w:p w:rsidR="00CE72FE" w:rsidRPr="00931F0C" w:rsidRDefault="00CE72FE" w:rsidP="00CE72FE">
      <w:pPr>
        <w:pStyle w:val="11"/>
        <w:ind w:left="1276" w:hanging="850"/>
        <w:jc w:val="both"/>
        <w:rPr>
          <w:rFonts w:ascii="Times New Roman" w:hAnsi="Times New Roman"/>
          <w:sz w:val="28"/>
          <w:szCs w:val="28"/>
          <w:lang w:val="uk-UA"/>
        </w:rPr>
      </w:pPr>
      <w:r w:rsidRPr="00931F0C">
        <w:rPr>
          <w:rFonts w:ascii="Times New Roman" w:hAnsi="Times New Roman"/>
          <w:sz w:val="28"/>
          <w:szCs w:val="28"/>
          <w:lang w:val="uk-UA"/>
        </w:rPr>
        <w:t>5.2.8.</w:t>
      </w:r>
      <w:r w:rsidRPr="00931F0C">
        <w:rPr>
          <w:rFonts w:ascii="Times New Roman" w:hAnsi="Times New Roman"/>
          <w:sz w:val="28"/>
          <w:szCs w:val="28"/>
          <w:lang w:val="uk-UA"/>
        </w:rPr>
        <w:tab/>
        <w:t>здійснювати відповідно до чинного законодавства фото та відео</w:t>
      </w:r>
      <w:r w:rsidRPr="00931F0C">
        <w:rPr>
          <w:rFonts w:ascii="Times New Roman" w:hAnsi="Times New Roman"/>
          <w:sz w:val="28"/>
          <w:szCs w:val="28"/>
        </w:rPr>
        <w:t xml:space="preserve">- </w:t>
      </w:r>
      <w:r w:rsidRPr="00931F0C">
        <w:rPr>
          <w:rFonts w:ascii="Times New Roman" w:hAnsi="Times New Roman"/>
          <w:sz w:val="28"/>
          <w:szCs w:val="28"/>
          <w:lang w:val="uk-UA"/>
        </w:rPr>
        <w:t>зйомки, звукозапис, як допоміжний засіб для запобігання порушень вимог законодавства у сфері благоустрою, поводження з відходами, захисту прав споживачів, громадського порядку;</w:t>
      </w:r>
    </w:p>
    <w:p w:rsidR="00CE72FE" w:rsidRPr="00931F0C" w:rsidRDefault="00CE72FE" w:rsidP="00CE72FE">
      <w:pPr>
        <w:pStyle w:val="11"/>
        <w:ind w:left="1276" w:hanging="850"/>
        <w:jc w:val="both"/>
        <w:rPr>
          <w:rFonts w:ascii="Times New Roman" w:hAnsi="Times New Roman"/>
          <w:sz w:val="28"/>
          <w:szCs w:val="28"/>
          <w:lang w:val="uk-UA"/>
        </w:rPr>
      </w:pPr>
      <w:r w:rsidRPr="00931F0C">
        <w:rPr>
          <w:rFonts w:ascii="Times New Roman" w:hAnsi="Times New Roman"/>
          <w:sz w:val="28"/>
          <w:szCs w:val="28"/>
          <w:lang w:val="uk-UA"/>
        </w:rPr>
        <w:t>5.2.9.</w:t>
      </w:r>
      <w:r w:rsidRPr="00931F0C">
        <w:rPr>
          <w:rFonts w:ascii="Times New Roman" w:hAnsi="Times New Roman"/>
          <w:sz w:val="28"/>
          <w:szCs w:val="28"/>
          <w:lang w:val="uk-UA"/>
        </w:rPr>
        <w:tab/>
        <w:t>залучати в установленому порядку фахівців підприємств, установ і організацій (за погодженням з їх керівниками) для розгляду питань, що належать до компетенції Підприємства;</w:t>
      </w:r>
    </w:p>
    <w:p w:rsidR="00CE72FE" w:rsidRPr="00931F0C" w:rsidRDefault="00CE72FE" w:rsidP="00CE72FE">
      <w:pPr>
        <w:pStyle w:val="11"/>
        <w:ind w:left="1276" w:hanging="850"/>
        <w:jc w:val="both"/>
        <w:rPr>
          <w:rFonts w:ascii="Times New Roman" w:hAnsi="Times New Roman"/>
          <w:sz w:val="28"/>
          <w:szCs w:val="28"/>
          <w:lang w:val="uk-UA"/>
        </w:rPr>
      </w:pPr>
      <w:r w:rsidRPr="00931F0C">
        <w:rPr>
          <w:rFonts w:ascii="Times New Roman" w:hAnsi="Times New Roman"/>
          <w:sz w:val="28"/>
          <w:szCs w:val="28"/>
          <w:lang w:val="uk-UA"/>
        </w:rPr>
        <w:t>5.2.10.</w:t>
      </w:r>
      <w:r w:rsidRPr="00931F0C">
        <w:rPr>
          <w:rFonts w:ascii="Times New Roman" w:hAnsi="Times New Roman"/>
          <w:sz w:val="28"/>
          <w:szCs w:val="28"/>
          <w:lang w:val="uk-UA"/>
        </w:rPr>
        <w:tab/>
        <w:t>надавати допомогу суб’єктам господарювання, установам, організаціям та громадянам у поліпшені стану території та об'єктів благоустрою міста Бровари, дотримання вимог законодавства в сфері поводження з відходами, охорони громадського порядку, захисту прав споживачів;</w:t>
      </w:r>
    </w:p>
    <w:p w:rsidR="00CE72FE" w:rsidRPr="00931F0C" w:rsidRDefault="00CE72FE" w:rsidP="00CE72FE">
      <w:pPr>
        <w:pStyle w:val="11"/>
        <w:ind w:left="1276" w:hanging="850"/>
        <w:jc w:val="both"/>
        <w:rPr>
          <w:rFonts w:ascii="Times New Roman" w:hAnsi="Times New Roman"/>
          <w:sz w:val="28"/>
          <w:szCs w:val="28"/>
          <w:lang w:val="uk-UA"/>
        </w:rPr>
      </w:pPr>
      <w:r w:rsidRPr="00931F0C">
        <w:rPr>
          <w:rFonts w:ascii="Times New Roman" w:hAnsi="Times New Roman"/>
          <w:sz w:val="28"/>
          <w:szCs w:val="28"/>
          <w:lang w:val="uk-UA"/>
        </w:rPr>
        <w:t>5.2.11.</w:t>
      </w:r>
      <w:r w:rsidRPr="00931F0C">
        <w:rPr>
          <w:rFonts w:ascii="Times New Roman" w:hAnsi="Times New Roman"/>
          <w:sz w:val="28"/>
          <w:szCs w:val="28"/>
          <w:lang w:val="uk-UA"/>
        </w:rPr>
        <w:tab/>
        <w:t>подавати у встановленому порядку пропозиції з розвитку та поліпшення стану благоустрою територій та об'єктів міста, захисту прав споживачів, поводження з відходами, громадського порядку, удосконалення Правил благоустрою території міста Бровари;</w:t>
      </w:r>
    </w:p>
    <w:p w:rsidR="00CE72FE" w:rsidRPr="00931F0C" w:rsidRDefault="00CE72FE" w:rsidP="00CE72FE">
      <w:pPr>
        <w:pStyle w:val="11"/>
        <w:ind w:left="1276" w:hanging="850"/>
        <w:jc w:val="both"/>
        <w:rPr>
          <w:rFonts w:ascii="Times New Roman" w:hAnsi="Times New Roman"/>
          <w:sz w:val="28"/>
          <w:szCs w:val="28"/>
          <w:lang w:val="uk-UA"/>
        </w:rPr>
      </w:pPr>
      <w:r w:rsidRPr="00931F0C">
        <w:rPr>
          <w:rFonts w:ascii="Times New Roman" w:hAnsi="Times New Roman"/>
          <w:sz w:val="28"/>
          <w:szCs w:val="28"/>
          <w:lang w:val="uk-UA"/>
        </w:rPr>
        <w:t>5.2.12.</w:t>
      </w:r>
      <w:r w:rsidRPr="00931F0C">
        <w:rPr>
          <w:rFonts w:ascii="Times New Roman" w:hAnsi="Times New Roman"/>
          <w:sz w:val="28"/>
          <w:szCs w:val="28"/>
          <w:lang w:val="uk-UA"/>
        </w:rPr>
        <w:tab/>
        <w:t xml:space="preserve">брати участь у межах своєї компетенції, у роботі комісій, утворених міською радою, виконкомом, міським головою, </w:t>
      </w:r>
      <w:r w:rsidR="00062F6E" w:rsidRPr="00931F0C">
        <w:rPr>
          <w:rFonts w:ascii="Times New Roman" w:hAnsi="Times New Roman"/>
          <w:sz w:val="28"/>
          <w:szCs w:val="28"/>
          <w:lang w:val="uk-UA"/>
        </w:rPr>
        <w:t>підрозділами</w:t>
      </w:r>
      <w:r w:rsidRPr="00931F0C">
        <w:rPr>
          <w:rFonts w:ascii="Times New Roman" w:hAnsi="Times New Roman"/>
          <w:sz w:val="28"/>
          <w:szCs w:val="28"/>
          <w:lang w:val="uk-UA"/>
        </w:rPr>
        <w:t xml:space="preserve"> міської ради;</w:t>
      </w:r>
    </w:p>
    <w:p w:rsidR="00CE72FE" w:rsidRPr="00931F0C" w:rsidRDefault="00CE72FE" w:rsidP="00CE72FE">
      <w:pPr>
        <w:pStyle w:val="11"/>
        <w:ind w:left="1276" w:hanging="850"/>
        <w:jc w:val="both"/>
        <w:rPr>
          <w:rFonts w:ascii="Times New Roman" w:hAnsi="Times New Roman"/>
          <w:sz w:val="28"/>
          <w:szCs w:val="28"/>
          <w:lang w:val="uk-UA"/>
        </w:rPr>
      </w:pPr>
      <w:r w:rsidRPr="00931F0C">
        <w:rPr>
          <w:rFonts w:ascii="Times New Roman" w:hAnsi="Times New Roman"/>
          <w:sz w:val="28"/>
          <w:szCs w:val="28"/>
          <w:lang w:val="uk-UA"/>
        </w:rPr>
        <w:t>5.2.13.</w:t>
      </w:r>
      <w:r w:rsidRPr="00931F0C">
        <w:rPr>
          <w:rFonts w:ascii="Times New Roman" w:hAnsi="Times New Roman"/>
          <w:sz w:val="28"/>
          <w:szCs w:val="28"/>
          <w:lang w:val="uk-UA"/>
        </w:rPr>
        <w:tab/>
        <w:t xml:space="preserve">одержувати у встановленому порядку від посадових осіб </w:t>
      </w:r>
      <w:r w:rsidR="00062F6E" w:rsidRPr="00931F0C">
        <w:rPr>
          <w:rFonts w:ascii="Times New Roman" w:hAnsi="Times New Roman"/>
          <w:sz w:val="28"/>
          <w:szCs w:val="28"/>
          <w:lang w:val="uk-UA"/>
        </w:rPr>
        <w:t>підрозділів</w:t>
      </w:r>
      <w:r w:rsidRPr="00931F0C">
        <w:rPr>
          <w:rFonts w:ascii="Times New Roman" w:hAnsi="Times New Roman"/>
          <w:sz w:val="28"/>
          <w:szCs w:val="28"/>
          <w:lang w:val="uk-UA"/>
        </w:rPr>
        <w:t xml:space="preserve"> міської ради, службових та посадових осіб підприємств, установ, організацій незалежно від форм власності документи, довідки, інші матеріали, необхідні для виконання покладених на Підприємство завдань;</w:t>
      </w:r>
    </w:p>
    <w:p w:rsidR="00CE72FE" w:rsidRPr="00931F0C" w:rsidRDefault="00CE72FE" w:rsidP="00CE72FE">
      <w:pPr>
        <w:pStyle w:val="11"/>
        <w:ind w:left="1276" w:hanging="850"/>
        <w:jc w:val="both"/>
        <w:rPr>
          <w:rFonts w:ascii="Times New Roman" w:hAnsi="Times New Roman"/>
          <w:sz w:val="28"/>
          <w:szCs w:val="28"/>
          <w:lang w:val="uk-UA"/>
        </w:rPr>
      </w:pPr>
      <w:r w:rsidRPr="00931F0C">
        <w:rPr>
          <w:rFonts w:ascii="Times New Roman" w:hAnsi="Times New Roman"/>
          <w:sz w:val="28"/>
          <w:szCs w:val="28"/>
          <w:lang w:val="uk-UA"/>
        </w:rPr>
        <w:t>5.2.14.</w:t>
      </w:r>
      <w:r w:rsidRPr="00931F0C">
        <w:rPr>
          <w:rFonts w:ascii="Times New Roman" w:hAnsi="Times New Roman"/>
          <w:sz w:val="28"/>
          <w:szCs w:val="28"/>
          <w:lang w:val="uk-UA"/>
        </w:rPr>
        <w:tab/>
        <w:t>скликати у встановленому порядку наради за своєю компетенцією;</w:t>
      </w:r>
    </w:p>
    <w:p w:rsidR="00CE72FE" w:rsidRPr="00931F0C" w:rsidRDefault="00CE72FE" w:rsidP="00CE72FE">
      <w:pPr>
        <w:pStyle w:val="11"/>
        <w:ind w:left="1276" w:hanging="850"/>
        <w:jc w:val="both"/>
        <w:rPr>
          <w:rFonts w:ascii="Times New Roman" w:hAnsi="Times New Roman"/>
          <w:sz w:val="28"/>
          <w:szCs w:val="28"/>
          <w:lang w:val="uk-UA" w:eastAsia="uk-UA"/>
        </w:rPr>
      </w:pPr>
      <w:r w:rsidRPr="00931F0C">
        <w:rPr>
          <w:rFonts w:ascii="Times New Roman" w:hAnsi="Times New Roman"/>
          <w:sz w:val="28"/>
          <w:szCs w:val="28"/>
          <w:lang w:val="uk-UA" w:eastAsia="uk-UA"/>
        </w:rPr>
        <w:lastRenderedPageBreak/>
        <w:t>5.2.15.</w:t>
      </w:r>
      <w:r w:rsidRPr="00931F0C">
        <w:rPr>
          <w:rFonts w:ascii="Times New Roman" w:hAnsi="Times New Roman"/>
          <w:sz w:val="28"/>
          <w:szCs w:val="28"/>
          <w:lang w:val="uk-UA" w:eastAsia="uk-UA"/>
        </w:rPr>
        <w:tab/>
        <w:t xml:space="preserve">передавати до державних контролюючих та правоохоронних органів інформацію та матеріали, що свідчать про порушення вимог законодавства у сфері благоустрою, </w:t>
      </w:r>
      <w:r w:rsidRPr="00931F0C">
        <w:rPr>
          <w:rFonts w:ascii="Times New Roman" w:hAnsi="Times New Roman"/>
          <w:sz w:val="28"/>
          <w:szCs w:val="28"/>
          <w:lang w:val="uk-UA"/>
        </w:rPr>
        <w:t>поводження з відходами, захисту прав споживачів, громадського порядку</w:t>
      </w:r>
      <w:r w:rsidRPr="00931F0C">
        <w:rPr>
          <w:rFonts w:ascii="Times New Roman" w:hAnsi="Times New Roman"/>
          <w:sz w:val="28"/>
          <w:szCs w:val="28"/>
          <w:lang w:val="uk-UA" w:eastAsia="uk-UA"/>
        </w:rPr>
        <w:t>;</w:t>
      </w:r>
    </w:p>
    <w:p w:rsidR="00CE72FE" w:rsidRPr="00931F0C" w:rsidRDefault="00CE72FE" w:rsidP="00CE72FE">
      <w:pPr>
        <w:pStyle w:val="11"/>
        <w:ind w:left="1276" w:hanging="850"/>
        <w:jc w:val="both"/>
        <w:rPr>
          <w:rFonts w:ascii="Times New Roman" w:hAnsi="Times New Roman"/>
          <w:sz w:val="28"/>
          <w:szCs w:val="28"/>
          <w:lang w:val="uk-UA"/>
        </w:rPr>
      </w:pPr>
      <w:r w:rsidRPr="00931F0C">
        <w:rPr>
          <w:rFonts w:ascii="Times New Roman" w:hAnsi="Times New Roman"/>
          <w:sz w:val="28"/>
          <w:szCs w:val="28"/>
          <w:lang w:val="uk-UA"/>
        </w:rPr>
        <w:t>5</w:t>
      </w:r>
      <w:r w:rsidR="00E87169" w:rsidRPr="00931F0C">
        <w:rPr>
          <w:rFonts w:ascii="Times New Roman" w:hAnsi="Times New Roman"/>
          <w:sz w:val="28"/>
          <w:szCs w:val="28"/>
          <w:lang w:val="uk-UA"/>
        </w:rPr>
        <w:t>.2</w:t>
      </w:r>
      <w:r w:rsidRPr="00931F0C">
        <w:rPr>
          <w:rFonts w:ascii="Times New Roman" w:hAnsi="Times New Roman"/>
          <w:sz w:val="28"/>
          <w:szCs w:val="28"/>
          <w:lang w:val="uk-UA"/>
        </w:rPr>
        <w:t>.</w:t>
      </w:r>
      <w:r w:rsidR="00E87169" w:rsidRPr="00931F0C">
        <w:rPr>
          <w:rFonts w:ascii="Times New Roman" w:hAnsi="Times New Roman"/>
          <w:sz w:val="28"/>
          <w:szCs w:val="28"/>
          <w:lang w:val="uk-UA"/>
        </w:rPr>
        <w:t>16</w:t>
      </w:r>
      <w:r w:rsidRPr="00931F0C">
        <w:rPr>
          <w:rFonts w:ascii="Times New Roman" w:hAnsi="Times New Roman"/>
          <w:sz w:val="28"/>
          <w:szCs w:val="28"/>
          <w:lang w:val="uk-UA"/>
        </w:rPr>
        <w:t>.</w:t>
      </w:r>
      <w:r w:rsidRPr="00931F0C">
        <w:rPr>
          <w:rFonts w:ascii="Times New Roman" w:hAnsi="Times New Roman"/>
          <w:sz w:val="28"/>
          <w:szCs w:val="28"/>
          <w:lang w:val="uk-UA"/>
        </w:rPr>
        <w:tab/>
      </w:r>
      <w:r w:rsidRPr="00931F0C">
        <w:rPr>
          <w:rStyle w:val="NoSpacingChar"/>
          <w:rFonts w:ascii="Times New Roman" w:hAnsi="Times New Roman"/>
          <w:sz w:val="28"/>
          <w:szCs w:val="28"/>
          <w:lang w:val="uk-UA"/>
        </w:rPr>
        <w:t xml:space="preserve">приймати участь та безпосередньо розглядати звернення та скарги підприємств, установ, організацій і громадян з питань, що відносяться до </w:t>
      </w:r>
      <w:r w:rsidRPr="00931F0C">
        <w:rPr>
          <w:rFonts w:ascii="Times New Roman" w:hAnsi="Times New Roman"/>
          <w:sz w:val="28"/>
          <w:szCs w:val="28"/>
          <w:lang w:val="uk-UA"/>
        </w:rPr>
        <w:t>компетенції Підприємства;</w:t>
      </w:r>
    </w:p>
    <w:p w:rsidR="00CE72FE" w:rsidRPr="00931F0C" w:rsidRDefault="00CE72FE" w:rsidP="00CE72FE">
      <w:pPr>
        <w:pStyle w:val="11"/>
        <w:ind w:left="1276" w:hanging="850"/>
        <w:jc w:val="both"/>
        <w:rPr>
          <w:rFonts w:ascii="Times New Roman" w:hAnsi="Times New Roman"/>
          <w:sz w:val="28"/>
          <w:szCs w:val="28"/>
          <w:lang w:val="uk-UA"/>
        </w:rPr>
      </w:pPr>
      <w:r w:rsidRPr="00931F0C">
        <w:rPr>
          <w:rFonts w:ascii="Times New Roman" w:hAnsi="Times New Roman"/>
          <w:sz w:val="28"/>
          <w:szCs w:val="28"/>
          <w:lang w:val="uk-UA"/>
        </w:rPr>
        <w:t>5.2.1</w:t>
      </w:r>
      <w:r w:rsidR="00E87169" w:rsidRPr="00931F0C">
        <w:rPr>
          <w:rFonts w:ascii="Times New Roman" w:hAnsi="Times New Roman"/>
          <w:sz w:val="28"/>
          <w:szCs w:val="28"/>
          <w:lang w:val="uk-UA"/>
        </w:rPr>
        <w:t>7</w:t>
      </w:r>
      <w:r w:rsidRPr="00931F0C">
        <w:rPr>
          <w:rFonts w:ascii="Times New Roman" w:hAnsi="Times New Roman"/>
          <w:sz w:val="28"/>
          <w:szCs w:val="28"/>
          <w:lang w:val="uk-UA"/>
        </w:rPr>
        <w:t>.</w:t>
      </w:r>
      <w:r w:rsidRPr="00931F0C">
        <w:rPr>
          <w:rFonts w:ascii="Times New Roman" w:hAnsi="Times New Roman"/>
          <w:sz w:val="28"/>
          <w:szCs w:val="28"/>
          <w:lang w:val="uk-UA"/>
        </w:rPr>
        <w:tab/>
        <w:t>спільно з працівниками Національної поліції України проводити профілактичну роботу, серед осіб схильних до вчинення правопорушень;</w:t>
      </w:r>
    </w:p>
    <w:p w:rsidR="00CE72FE" w:rsidRPr="00931F0C" w:rsidRDefault="00CE72FE" w:rsidP="00CE72FE">
      <w:pPr>
        <w:pStyle w:val="11"/>
        <w:ind w:left="1276" w:hanging="850"/>
        <w:jc w:val="both"/>
        <w:rPr>
          <w:rFonts w:ascii="Times New Roman" w:hAnsi="Times New Roman"/>
          <w:sz w:val="28"/>
          <w:szCs w:val="28"/>
          <w:lang w:val="uk-UA"/>
        </w:rPr>
      </w:pPr>
      <w:r w:rsidRPr="00931F0C">
        <w:rPr>
          <w:rFonts w:ascii="Times New Roman" w:hAnsi="Times New Roman"/>
          <w:sz w:val="28"/>
          <w:szCs w:val="28"/>
          <w:lang w:val="uk-UA"/>
        </w:rPr>
        <w:t>5.2.1</w:t>
      </w:r>
      <w:r w:rsidR="00E87169" w:rsidRPr="00931F0C">
        <w:rPr>
          <w:rFonts w:ascii="Times New Roman" w:hAnsi="Times New Roman"/>
          <w:sz w:val="28"/>
          <w:szCs w:val="28"/>
          <w:lang w:val="uk-UA"/>
        </w:rPr>
        <w:t>8</w:t>
      </w:r>
      <w:r w:rsidRPr="00931F0C">
        <w:rPr>
          <w:rFonts w:ascii="Times New Roman" w:hAnsi="Times New Roman"/>
          <w:sz w:val="28"/>
          <w:szCs w:val="28"/>
          <w:lang w:val="uk-UA"/>
        </w:rPr>
        <w:t>.</w:t>
      </w:r>
      <w:r w:rsidRPr="00931F0C">
        <w:rPr>
          <w:rFonts w:ascii="Times New Roman" w:hAnsi="Times New Roman"/>
          <w:sz w:val="28"/>
          <w:szCs w:val="28"/>
          <w:lang w:val="uk-UA"/>
        </w:rPr>
        <w:tab/>
        <w:t>надавати першу медичну та інші види допомоги особам які її потребують, постраждалим від правопорушень,</w:t>
      </w:r>
      <w:r w:rsidR="00E87169" w:rsidRPr="00931F0C">
        <w:rPr>
          <w:rFonts w:ascii="Times New Roman" w:hAnsi="Times New Roman"/>
          <w:sz w:val="28"/>
          <w:szCs w:val="28"/>
          <w:lang w:val="uk-UA"/>
        </w:rPr>
        <w:t xml:space="preserve"> аварій, нещасних випадків тощо;</w:t>
      </w:r>
    </w:p>
    <w:p w:rsidR="00CE72FE" w:rsidRPr="00931F0C" w:rsidRDefault="00E87169" w:rsidP="00CE72FE">
      <w:pPr>
        <w:pStyle w:val="11"/>
        <w:ind w:left="1276" w:hanging="850"/>
        <w:jc w:val="both"/>
        <w:rPr>
          <w:rFonts w:ascii="Times New Roman" w:hAnsi="Times New Roman"/>
          <w:sz w:val="28"/>
          <w:szCs w:val="28"/>
          <w:lang w:val="uk-UA"/>
        </w:rPr>
      </w:pPr>
      <w:r w:rsidRPr="00931F0C">
        <w:rPr>
          <w:rFonts w:ascii="Times New Roman" w:hAnsi="Times New Roman"/>
          <w:sz w:val="28"/>
          <w:szCs w:val="28"/>
          <w:lang w:val="uk-UA"/>
        </w:rPr>
        <w:t>5.2.19</w:t>
      </w:r>
      <w:r w:rsidR="00CE72FE" w:rsidRPr="00931F0C">
        <w:rPr>
          <w:rFonts w:ascii="Times New Roman" w:hAnsi="Times New Roman"/>
          <w:sz w:val="28"/>
          <w:szCs w:val="28"/>
          <w:lang w:val="uk-UA"/>
        </w:rPr>
        <w:t>.</w:t>
      </w:r>
      <w:r w:rsidR="00CE72FE" w:rsidRPr="00931F0C">
        <w:rPr>
          <w:rFonts w:ascii="Times New Roman" w:hAnsi="Times New Roman"/>
          <w:sz w:val="28"/>
          <w:szCs w:val="28"/>
          <w:lang w:val="uk-UA"/>
        </w:rPr>
        <w:tab/>
        <w:t>залучатися правоохоронними органами до участі у підтримці громадського порядку в межах чинного законодавства.</w:t>
      </w:r>
    </w:p>
    <w:p w:rsidR="00CE72FE" w:rsidRPr="00931F0C" w:rsidRDefault="00CE72FE" w:rsidP="00CE72FE">
      <w:pPr>
        <w:pStyle w:val="11"/>
        <w:ind w:left="709" w:hanging="709"/>
        <w:rPr>
          <w:rFonts w:ascii="Times New Roman" w:hAnsi="Times New Roman"/>
          <w:bCs/>
          <w:sz w:val="28"/>
          <w:szCs w:val="28"/>
          <w:lang w:val="uk-UA" w:eastAsia="uk-UA"/>
        </w:rPr>
      </w:pPr>
      <w:r w:rsidRPr="00931F0C">
        <w:rPr>
          <w:rFonts w:ascii="Times New Roman" w:hAnsi="Times New Roman"/>
          <w:bCs/>
          <w:sz w:val="28"/>
          <w:szCs w:val="28"/>
          <w:lang w:val="uk-UA" w:eastAsia="uk-UA"/>
        </w:rPr>
        <w:t>5.3.</w:t>
      </w:r>
      <w:r w:rsidRPr="00931F0C">
        <w:rPr>
          <w:rFonts w:ascii="Times New Roman" w:hAnsi="Times New Roman"/>
          <w:bCs/>
          <w:sz w:val="28"/>
          <w:szCs w:val="28"/>
          <w:lang w:val="uk-UA" w:eastAsia="uk-UA"/>
        </w:rPr>
        <w:tab/>
        <w:t>Інші повноваження:</w:t>
      </w:r>
    </w:p>
    <w:p w:rsidR="00CE72FE" w:rsidRPr="00931F0C" w:rsidRDefault="00CE72FE" w:rsidP="00CE72FE">
      <w:pPr>
        <w:pStyle w:val="11"/>
        <w:ind w:left="1276" w:hanging="850"/>
        <w:jc w:val="both"/>
        <w:rPr>
          <w:rFonts w:ascii="Times New Roman" w:hAnsi="Times New Roman"/>
          <w:sz w:val="28"/>
          <w:szCs w:val="28"/>
          <w:lang w:val="uk-UA" w:eastAsia="uk-UA"/>
        </w:rPr>
      </w:pPr>
      <w:r w:rsidRPr="00931F0C">
        <w:rPr>
          <w:rFonts w:ascii="Times New Roman" w:hAnsi="Times New Roman"/>
          <w:sz w:val="28"/>
          <w:szCs w:val="28"/>
          <w:lang w:val="uk-UA" w:eastAsia="uk-UA"/>
        </w:rPr>
        <w:t>5.3.1.</w:t>
      </w:r>
      <w:r w:rsidRPr="00931F0C">
        <w:rPr>
          <w:rFonts w:ascii="Times New Roman" w:hAnsi="Times New Roman"/>
          <w:sz w:val="28"/>
          <w:szCs w:val="28"/>
          <w:lang w:val="uk-UA" w:eastAsia="uk-UA"/>
        </w:rPr>
        <w:tab/>
        <w:t>забезпечувати цільове використання закріпленого за Підприємством майна та виділених коштів;</w:t>
      </w:r>
    </w:p>
    <w:p w:rsidR="00CE72FE" w:rsidRPr="00931F0C" w:rsidRDefault="00CE72FE" w:rsidP="00CE72FE">
      <w:pPr>
        <w:pStyle w:val="11"/>
        <w:ind w:left="1276" w:hanging="850"/>
        <w:jc w:val="both"/>
        <w:rPr>
          <w:rFonts w:ascii="Times New Roman" w:hAnsi="Times New Roman"/>
          <w:sz w:val="28"/>
          <w:szCs w:val="28"/>
          <w:lang w:val="uk-UA" w:eastAsia="uk-UA"/>
        </w:rPr>
      </w:pPr>
      <w:r w:rsidRPr="00931F0C">
        <w:rPr>
          <w:rFonts w:ascii="Times New Roman" w:hAnsi="Times New Roman"/>
          <w:sz w:val="28"/>
          <w:szCs w:val="28"/>
          <w:lang w:val="uk-UA" w:eastAsia="uk-UA"/>
        </w:rPr>
        <w:t>5.3.2.</w:t>
      </w:r>
      <w:r w:rsidRPr="00931F0C">
        <w:rPr>
          <w:rFonts w:ascii="Times New Roman" w:hAnsi="Times New Roman"/>
          <w:sz w:val="28"/>
          <w:szCs w:val="28"/>
          <w:lang w:val="uk-UA" w:eastAsia="uk-UA"/>
        </w:rPr>
        <w:tab/>
        <w:t>здійснювати належне утримання основних фондів, а також забезпечувати своєчасне освоєння нових виробничих потужностей;</w:t>
      </w:r>
    </w:p>
    <w:p w:rsidR="00CE72FE" w:rsidRPr="00931F0C" w:rsidRDefault="00CE72FE" w:rsidP="00CE72FE">
      <w:pPr>
        <w:pStyle w:val="11"/>
        <w:ind w:left="1276" w:hanging="850"/>
        <w:jc w:val="both"/>
        <w:rPr>
          <w:rFonts w:ascii="Times New Roman" w:hAnsi="Times New Roman"/>
          <w:sz w:val="28"/>
          <w:szCs w:val="28"/>
          <w:lang w:val="uk-UA" w:eastAsia="uk-UA"/>
        </w:rPr>
      </w:pPr>
      <w:r w:rsidRPr="00931F0C">
        <w:rPr>
          <w:rFonts w:ascii="Times New Roman" w:hAnsi="Times New Roman"/>
          <w:sz w:val="28"/>
          <w:szCs w:val="28"/>
          <w:lang w:val="uk-UA" w:eastAsia="uk-UA"/>
        </w:rPr>
        <w:t>5.3.3.</w:t>
      </w:r>
      <w:r w:rsidRPr="00931F0C">
        <w:rPr>
          <w:rFonts w:ascii="Times New Roman" w:hAnsi="Times New Roman"/>
          <w:sz w:val="28"/>
          <w:szCs w:val="28"/>
          <w:lang w:val="uk-UA" w:eastAsia="uk-UA"/>
        </w:rPr>
        <w:tab/>
        <w:t>створювати належні умови для високопродуктивної праці, забезпечувати додержання законодавства про працю, соціальне страхування, правил та норм охорони праці, техніки безпеки;</w:t>
      </w:r>
    </w:p>
    <w:p w:rsidR="00CE72FE" w:rsidRPr="00931F0C" w:rsidRDefault="00CE72FE" w:rsidP="00CE72FE">
      <w:pPr>
        <w:pStyle w:val="11"/>
        <w:ind w:left="1276" w:hanging="850"/>
        <w:jc w:val="both"/>
        <w:rPr>
          <w:rFonts w:ascii="Times New Roman" w:hAnsi="Times New Roman"/>
          <w:sz w:val="28"/>
          <w:szCs w:val="28"/>
          <w:lang w:val="uk-UA" w:eastAsia="uk-UA"/>
        </w:rPr>
      </w:pPr>
      <w:r w:rsidRPr="00931F0C">
        <w:rPr>
          <w:rFonts w:ascii="Times New Roman" w:hAnsi="Times New Roman"/>
          <w:sz w:val="28"/>
          <w:szCs w:val="28"/>
          <w:lang w:val="uk-UA" w:eastAsia="uk-UA"/>
        </w:rPr>
        <w:t>5.3.4.</w:t>
      </w:r>
      <w:r w:rsidRPr="00931F0C">
        <w:rPr>
          <w:rFonts w:ascii="Times New Roman" w:hAnsi="Times New Roman"/>
          <w:sz w:val="28"/>
          <w:szCs w:val="28"/>
          <w:lang w:val="uk-UA" w:eastAsia="uk-UA"/>
        </w:rPr>
        <w:tab/>
        <w:t>здійснювати заходи з удосконалення організації своєї роботи;</w:t>
      </w:r>
    </w:p>
    <w:p w:rsidR="00CE72FE" w:rsidRPr="00931F0C" w:rsidRDefault="00CE72FE" w:rsidP="00CE72FE">
      <w:pPr>
        <w:pStyle w:val="11"/>
        <w:ind w:left="1276" w:hanging="850"/>
        <w:jc w:val="both"/>
        <w:rPr>
          <w:rFonts w:ascii="Times New Roman" w:hAnsi="Times New Roman"/>
          <w:sz w:val="28"/>
          <w:szCs w:val="28"/>
          <w:lang w:val="uk-UA" w:eastAsia="uk-UA"/>
        </w:rPr>
      </w:pPr>
      <w:r w:rsidRPr="00931F0C">
        <w:rPr>
          <w:rFonts w:ascii="Times New Roman" w:hAnsi="Times New Roman"/>
          <w:sz w:val="28"/>
          <w:szCs w:val="28"/>
          <w:lang w:val="uk-UA" w:eastAsia="uk-UA"/>
        </w:rPr>
        <w:t>5.3.5.</w:t>
      </w:r>
      <w:r w:rsidRPr="00931F0C">
        <w:rPr>
          <w:rFonts w:ascii="Times New Roman" w:hAnsi="Times New Roman"/>
          <w:sz w:val="28"/>
          <w:szCs w:val="28"/>
          <w:lang w:val="uk-UA" w:eastAsia="uk-UA"/>
        </w:rPr>
        <w:tab/>
        <w:t>здійснювати заходи з удосконалення організації заробітної плати працівників з метою посилення їх матеріальної зацікавленості як у результатах особистої праці, так і у загальних підсумках роботи підприємства, забезпечувати економне і раціональне використання фонду споживання і своєчасні розрахунки з працівниками підприємства;</w:t>
      </w:r>
    </w:p>
    <w:p w:rsidR="00CE72FE" w:rsidRPr="00931F0C" w:rsidRDefault="00CE72FE" w:rsidP="00CE72FE">
      <w:pPr>
        <w:pStyle w:val="11"/>
        <w:ind w:left="1276" w:hanging="850"/>
        <w:jc w:val="both"/>
        <w:rPr>
          <w:rFonts w:ascii="Times New Roman" w:hAnsi="Times New Roman"/>
          <w:sz w:val="28"/>
          <w:szCs w:val="28"/>
          <w:lang w:val="uk-UA"/>
        </w:rPr>
      </w:pPr>
      <w:r w:rsidRPr="00931F0C">
        <w:rPr>
          <w:rFonts w:ascii="Times New Roman" w:hAnsi="Times New Roman"/>
          <w:sz w:val="28"/>
          <w:szCs w:val="28"/>
          <w:lang w:val="uk-UA"/>
        </w:rPr>
        <w:t>5.3.6.</w:t>
      </w:r>
      <w:r w:rsidRPr="00931F0C">
        <w:rPr>
          <w:rFonts w:ascii="Times New Roman" w:hAnsi="Times New Roman"/>
          <w:sz w:val="28"/>
          <w:szCs w:val="28"/>
          <w:lang w:val="uk-UA"/>
        </w:rPr>
        <w:tab/>
        <w:t>здійснювати інші повноваження, покладені на підприємство відповідно до чинного законодавства.</w:t>
      </w:r>
      <w:bookmarkStart w:id="10" w:name="n582"/>
      <w:bookmarkEnd w:id="10"/>
    </w:p>
    <w:p w:rsidR="00CE72FE" w:rsidRPr="00931F0C" w:rsidRDefault="00CE72FE" w:rsidP="00CE72FE">
      <w:pPr>
        <w:pStyle w:val="11"/>
        <w:ind w:left="1276" w:hanging="850"/>
        <w:jc w:val="both"/>
        <w:rPr>
          <w:rFonts w:ascii="Times New Roman" w:hAnsi="Times New Roman"/>
          <w:sz w:val="28"/>
          <w:szCs w:val="28"/>
          <w:lang w:val="uk-UA"/>
        </w:rPr>
      </w:pPr>
    </w:p>
    <w:p w:rsidR="00CE72FE" w:rsidRPr="00931F0C" w:rsidRDefault="00CE72FE" w:rsidP="00CE72FE">
      <w:pPr>
        <w:pStyle w:val="11"/>
        <w:numPr>
          <w:ilvl w:val="0"/>
          <w:numId w:val="16"/>
        </w:numPr>
        <w:ind w:left="0" w:firstLine="0"/>
        <w:jc w:val="center"/>
        <w:rPr>
          <w:rFonts w:ascii="Times New Roman" w:hAnsi="Times New Roman"/>
          <w:b/>
          <w:bCs/>
          <w:sz w:val="28"/>
          <w:szCs w:val="28"/>
          <w:lang w:val="uk-UA"/>
        </w:rPr>
      </w:pPr>
      <w:r w:rsidRPr="00931F0C">
        <w:rPr>
          <w:rFonts w:ascii="Times New Roman" w:hAnsi="Times New Roman"/>
          <w:b/>
          <w:bCs/>
          <w:sz w:val="28"/>
          <w:szCs w:val="28"/>
          <w:lang w:val="uk-UA"/>
        </w:rPr>
        <w:t>ВЗАЄМОДІЯ З ОРГАНАМИ ВИКОНАВЧОЇ ВЛАДИ,</w:t>
      </w:r>
      <w:r w:rsidR="0055358A" w:rsidRPr="00931F0C">
        <w:rPr>
          <w:rFonts w:ascii="Times New Roman" w:hAnsi="Times New Roman"/>
          <w:b/>
          <w:bCs/>
          <w:sz w:val="28"/>
          <w:szCs w:val="28"/>
          <w:lang w:val="uk-UA"/>
        </w:rPr>
        <w:t xml:space="preserve"> </w:t>
      </w:r>
      <w:r w:rsidRPr="00931F0C">
        <w:rPr>
          <w:rFonts w:ascii="Times New Roman" w:hAnsi="Times New Roman"/>
          <w:b/>
          <w:bCs/>
          <w:sz w:val="28"/>
          <w:szCs w:val="28"/>
          <w:lang w:val="uk-UA"/>
        </w:rPr>
        <w:t>ПРАВООХОРОННИМИ ОРГАНАМИ ТА ГРОМАДСЬКІСТЮ</w:t>
      </w:r>
    </w:p>
    <w:p w:rsidR="00CE72FE" w:rsidRPr="00931F0C" w:rsidRDefault="00CE72FE" w:rsidP="00CE72FE">
      <w:pPr>
        <w:pStyle w:val="11"/>
        <w:jc w:val="both"/>
        <w:rPr>
          <w:rFonts w:ascii="Times New Roman" w:hAnsi="Times New Roman"/>
          <w:sz w:val="28"/>
          <w:szCs w:val="28"/>
          <w:lang w:val="uk-UA"/>
        </w:rPr>
      </w:pPr>
    </w:p>
    <w:p w:rsidR="00CE72FE" w:rsidRPr="00931F0C" w:rsidRDefault="00CE72FE" w:rsidP="00CE72FE">
      <w:pPr>
        <w:pStyle w:val="11"/>
        <w:ind w:left="709" w:hanging="709"/>
        <w:jc w:val="both"/>
        <w:rPr>
          <w:rFonts w:ascii="Times New Roman" w:hAnsi="Times New Roman"/>
          <w:sz w:val="28"/>
          <w:szCs w:val="28"/>
          <w:lang w:val="uk-UA"/>
        </w:rPr>
      </w:pPr>
      <w:r w:rsidRPr="00931F0C">
        <w:rPr>
          <w:rFonts w:ascii="Times New Roman" w:hAnsi="Times New Roman"/>
          <w:sz w:val="28"/>
          <w:szCs w:val="28"/>
          <w:lang w:val="uk-UA"/>
        </w:rPr>
        <w:t>6.1.</w:t>
      </w:r>
      <w:r w:rsidRPr="00931F0C">
        <w:rPr>
          <w:rFonts w:ascii="Times New Roman" w:hAnsi="Times New Roman"/>
          <w:sz w:val="28"/>
          <w:szCs w:val="28"/>
          <w:lang w:val="uk-UA"/>
        </w:rPr>
        <w:tab/>
        <w:t>Підприємство при виконанні покладених на неї завдань взаємо</w:t>
      </w:r>
      <w:r w:rsidR="00B4518E" w:rsidRPr="00931F0C">
        <w:rPr>
          <w:rFonts w:ascii="Times New Roman" w:hAnsi="Times New Roman"/>
          <w:sz w:val="28"/>
          <w:szCs w:val="28"/>
          <w:lang w:val="uk-UA"/>
        </w:rPr>
        <w:t xml:space="preserve">діє з органами державної влади та місцевого </w:t>
      </w:r>
      <w:r w:rsidR="007644CF" w:rsidRPr="00931F0C">
        <w:rPr>
          <w:rFonts w:ascii="Times New Roman" w:hAnsi="Times New Roman"/>
          <w:sz w:val="28"/>
          <w:szCs w:val="28"/>
          <w:lang w:val="uk-UA"/>
        </w:rPr>
        <w:t>самоврядування</w:t>
      </w:r>
      <w:r w:rsidRPr="00931F0C">
        <w:rPr>
          <w:rFonts w:ascii="Times New Roman" w:hAnsi="Times New Roman"/>
          <w:sz w:val="28"/>
          <w:szCs w:val="28"/>
          <w:lang w:val="uk-UA"/>
        </w:rPr>
        <w:t xml:space="preserve">, правоохоронними органами, підприємствами, установами, організаціями незалежно від форми власності, об’єднаннями громадян, </w:t>
      </w:r>
      <w:r w:rsidRPr="00931F0C">
        <w:rPr>
          <w:rStyle w:val="NoSpacingChar"/>
          <w:rFonts w:ascii="Times New Roman" w:hAnsi="Times New Roman"/>
          <w:sz w:val="28"/>
          <w:szCs w:val="28"/>
          <w:lang w:val="uk-UA"/>
        </w:rPr>
        <w:t>співпрацює з засобами масової інформації</w:t>
      </w:r>
      <w:r w:rsidRPr="00931F0C">
        <w:rPr>
          <w:rFonts w:ascii="Times New Roman" w:hAnsi="Times New Roman"/>
          <w:color w:val="191919"/>
          <w:sz w:val="28"/>
          <w:szCs w:val="28"/>
          <w:lang w:val="uk-UA"/>
        </w:rPr>
        <w:t>.</w:t>
      </w:r>
    </w:p>
    <w:p w:rsidR="00CE72FE" w:rsidRPr="00931F0C" w:rsidRDefault="00CE72FE" w:rsidP="00CE72FE">
      <w:pPr>
        <w:pStyle w:val="11"/>
        <w:ind w:left="709" w:hanging="709"/>
        <w:jc w:val="both"/>
        <w:rPr>
          <w:rFonts w:ascii="Times New Roman" w:hAnsi="Times New Roman"/>
          <w:sz w:val="28"/>
          <w:szCs w:val="28"/>
          <w:lang w:val="uk-UA"/>
        </w:rPr>
      </w:pPr>
      <w:bookmarkStart w:id="11" w:name="n158"/>
      <w:bookmarkStart w:id="12" w:name="n159"/>
      <w:bookmarkEnd w:id="11"/>
      <w:bookmarkEnd w:id="12"/>
      <w:r w:rsidRPr="00931F0C">
        <w:rPr>
          <w:rFonts w:ascii="Times New Roman" w:hAnsi="Times New Roman"/>
          <w:sz w:val="28"/>
          <w:szCs w:val="28"/>
          <w:lang w:val="uk-UA"/>
        </w:rPr>
        <w:t>6.2.</w:t>
      </w:r>
      <w:r w:rsidRPr="00931F0C">
        <w:rPr>
          <w:rFonts w:ascii="Times New Roman" w:hAnsi="Times New Roman"/>
          <w:sz w:val="28"/>
          <w:szCs w:val="28"/>
          <w:lang w:val="uk-UA"/>
        </w:rPr>
        <w:tab/>
        <w:t xml:space="preserve">Для реалізації Статутних повноважень в сфері дотримання громадського порядку та безпеки Підприємство та правоохоронні органи спільно організовують взаємодію і надають взаємодопомогу у діяльності, що спрямована на попередження, припинення і розкриття </w:t>
      </w:r>
      <w:r w:rsidRPr="00931F0C">
        <w:rPr>
          <w:rFonts w:ascii="Times New Roman" w:hAnsi="Times New Roman"/>
          <w:sz w:val="28"/>
          <w:szCs w:val="28"/>
          <w:lang w:val="uk-UA"/>
        </w:rPr>
        <w:lastRenderedPageBreak/>
        <w:t>злочинів, адміністративних правопорушень та забезпечення охорони громадського порядку.</w:t>
      </w:r>
    </w:p>
    <w:p w:rsidR="00CE72FE" w:rsidRPr="00931F0C" w:rsidRDefault="00CE72FE" w:rsidP="00CE72FE">
      <w:pPr>
        <w:pStyle w:val="11"/>
        <w:ind w:left="709" w:hanging="709"/>
        <w:jc w:val="both"/>
        <w:rPr>
          <w:rFonts w:ascii="Times New Roman" w:hAnsi="Times New Roman"/>
          <w:sz w:val="28"/>
          <w:szCs w:val="28"/>
          <w:lang w:val="uk-UA"/>
        </w:rPr>
      </w:pPr>
      <w:bookmarkStart w:id="13" w:name="n160"/>
      <w:bookmarkEnd w:id="13"/>
      <w:r w:rsidRPr="00931F0C">
        <w:rPr>
          <w:rFonts w:ascii="Times New Roman" w:hAnsi="Times New Roman"/>
          <w:sz w:val="28"/>
          <w:szCs w:val="28"/>
          <w:lang w:val="uk-UA"/>
        </w:rPr>
        <w:t>6.</w:t>
      </w:r>
      <w:bookmarkStart w:id="14" w:name="n161"/>
      <w:bookmarkEnd w:id="14"/>
      <w:r w:rsidR="00EC31E0" w:rsidRPr="00931F0C">
        <w:rPr>
          <w:rFonts w:ascii="Times New Roman" w:hAnsi="Times New Roman"/>
          <w:sz w:val="28"/>
          <w:szCs w:val="28"/>
          <w:lang w:val="uk-UA"/>
        </w:rPr>
        <w:t>3</w:t>
      </w:r>
      <w:r w:rsidRPr="00931F0C">
        <w:rPr>
          <w:rFonts w:ascii="Times New Roman" w:hAnsi="Times New Roman"/>
          <w:sz w:val="28"/>
          <w:szCs w:val="28"/>
          <w:lang w:val="uk-UA"/>
        </w:rPr>
        <w:t>.</w:t>
      </w:r>
      <w:bookmarkStart w:id="15" w:name="n162"/>
      <w:bookmarkEnd w:id="15"/>
      <w:r w:rsidRPr="00931F0C">
        <w:rPr>
          <w:rFonts w:ascii="Times New Roman" w:hAnsi="Times New Roman"/>
          <w:sz w:val="28"/>
          <w:szCs w:val="28"/>
          <w:lang w:val="uk-UA"/>
        </w:rPr>
        <w:tab/>
        <w:t>Підприємство організовує взаємодію з правоохоронними органами у формі:</w:t>
      </w:r>
    </w:p>
    <w:p w:rsidR="00CE72FE" w:rsidRPr="00931F0C" w:rsidRDefault="00CE72FE" w:rsidP="00CE72FE">
      <w:pPr>
        <w:pStyle w:val="11"/>
        <w:ind w:left="1276" w:hanging="850"/>
        <w:jc w:val="both"/>
        <w:rPr>
          <w:rFonts w:ascii="Times New Roman" w:hAnsi="Times New Roman"/>
          <w:sz w:val="28"/>
          <w:szCs w:val="28"/>
          <w:lang w:val="uk-UA"/>
        </w:rPr>
      </w:pPr>
      <w:bookmarkStart w:id="16" w:name="n163"/>
      <w:bookmarkEnd w:id="16"/>
      <w:r w:rsidRPr="00931F0C">
        <w:rPr>
          <w:rFonts w:ascii="Times New Roman" w:hAnsi="Times New Roman"/>
          <w:sz w:val="28"/>
          <w:szCs w:val="28"/>
          <w:lang w:val="uk-UA"/>
        </w:rPr>
        <w:t>6.</w:t>
      </w:r>
      <w:r w:rsidR="00EC31E0" w:rsidRPr="00931F0C">
        <w:rPr>
          <w:rFonts w:ascii="Times New Roman" w:hAnsi="Times New Roman"/>
          <w:sz w:val="28"/>
          <w:szCs w:val="28"/>
          <w:lang w:val="uk-UA"/>
        </w:rPr>
        <w:t>3</w:t>
      </w:r>
      <w:r w:rsidRPr="00931F0C">
        <w:rPr>
          <w:rFonts w:ascii="Times New Roman" w:hAnsi="Times New Roman"/>
          <w:sz w:val="28"/>
          <w:szCs w:val="28"/>
          <w:lang w:val="uk-UA"/>
        </w:rPr>
        <w:t>.1.</w:t>
      </w:r>
      <w:r w:rsidRPr="00931F0C">
        <w:rPr>
          <w:rFonts w:ascii="Times New Roman" w:hAnsi="Times New Roman"/>
          <w:sz w:val="28"/>
          <w:szCs w:val="28"/>
          <w:lang w:val="uk-UA"/>
        </w:rPr>
        <w:tab/>
        <w:t>проведення спільних нарад, консультацій;</w:t>
      </w:r>
    </w:p>
    <w:p w:rsidR="00CE72FE" w:rsidRPr="00931F0C" w:rsidRDefault="00EC31E0" w:rsidP="00CE72FE">
      <w:pPr>
        <w:pStyle w:val="11"/>
        <w:ind w:left="1276" w:hanging="850"/>
        <w:jc w:val="both"/>
        <w:rPr>
          <w:rFonts w:ascii="Times New Roman" w:hAnsi="Times New Roman"/>
          <w:sz w:val="28"/>
          <w:szCs w:val="28"/>
          <w:lang w:val="uk-UA"/>
        </w:rPr>
      </w:pPr>
      <w:bookmarkStart w:id="17" w:name="n164"/>
      <w:bookmarkEnd w:id="17"/>
      <w:r w:rsidRPr="00931F0C">
        <w:rPr>
          <w:rFonts w:ascii="Times New Roman" w:hAnsi="Times New Roman"/>
          <w:sz w:val="28"/>
          <w:szCs w:val="28"/>
          <w:lang w:val="uk-UA"/>
        </w:rPr>
        <w:t>6.3</w:t>
      </w:r>
      <w:r w:rsidR="00CE72FE" w:rsidRPr="00931F0C">
        <w:rPr>
          <w:rFonts w:ascii="Times New Roman" w:hAnsi="Times New Roman"/>
          <w:sz w:val="28"/>
          <w:szCs w:val="28"/>
          <w:lang w:val="uk-UA"/>
        </w:rPr>
        <w:t>.2.</w:t>
      </w:r>
      <w:r w:rsidR="00CE72FE" w:rsidRPr="00931F0C">
        <w:rPr>
          <w:rFonts w:ascii="Times New Roman" w:hAnsi="Times New Roman"/>
          <w:sz w:val="28"/>
          <w:szCs w:val="28"/>
          <w:lang w:val="uk-UA"/>
        </w:rPr>
        <w:tab/>
        <w:t>обміну інформацією з питань попередження та припинення правопорушень;</w:t>
      </w:r>
    </w:p>
    <w:p w:rsidR="00CE72FE" w:rsidRPr="00931F0C" w:rsidRDefault="00EC31E0" w:rsidP="00CE72FE">
      <w:pPr>
        <w:pStyle w:val="11"/>
        <w:ind w:left="1276" w:hanging="850"/>
        <w:jc w:val="both"/>
        <w:rPr>
          <w:rFonts w:ascii="Times New Roman" w:hAnsi="Times New Roman"/>
          <w:sz w:val="28"/>
          <w:szCs w:val="28"/>
          <w:lang w:val="uk-UA"/>
        </w:rPr>
      </w:pPr>
      <w:r w:rsidRPr="00931F0C">
        <w:rPr>
          <w:rFonts w:ascii="Times New Roman" w:hAnsi="Times New Roman"/>
          <w:sz w:val="28"/>
          <w:szCs w:val="28"/>
          <w:lang w:val="uk-UA"/>
        </w:rPr>
        <w:t>6.3</w:t>
      </w:r>
      <w:r w:rsidR="00CE72FE" w:rsidRPr="00931F0C">
        <w:rPr>
          <w:rFonts w:ascii="Times New Roman" w:hAnsi="Times New Roman"/>
          <w:sz w:val="28"/>
          <w:szCs w:val="28"/>
          <w:lang w:val="uk-UA"/>
        </w:rPr>
        <w:t>.3.</w:t>
      </w:r>
      <w:bookmarkStart w:id="18" w:name="n165"/>
      <w:bookmarkEnd w:id="18"/>
      <w:r w:rsidR="00CE72FE" w:rsidRPr="00931F0C">
        <w:rPr>
          <w:rFonts w:ascii="Times New Roman" w:hAnsi="Times New Roman"/>
          <w:sz w:val="28"/>
          <w:szCs w:val="28"/>
          <w:lang w:val="uk-UA"/>
        </w:rPr>
        <w:tab/>
        <w:t>інших не заборонених законодавством профілактичних заходів за умови, якщо не порушуються права та обов'язки підприємства, установи, організації незалежно від форм власності та громадян, якщо здійснення таких заходів належить до компетенції відповідного правоохоронного органу.</w:t>
      </w:r>
    </w:p>
    <w:p w:rsidR="00CE72FE" w:rsidRPr="00931F0C" w:rsidRDefault="00CE72FE" w:rsidP="00CE72FE">
      <w:pPr>
        <w:pStyle w:val="11"/>
        <w:rPr>
          <w:rFonts w:ascii="Times New Roman" w:hAnsi="Times New Roman"/>
          <w:bCs/>
          <w:sz w:val="28"/>
          <w:szCs w:val="28"/>
          <w:lang w:val="uk-UA" w:eastAsia="uk-UA"/>
        </w:rPr>
      </w:pPr>
      <w:bookmarkStart w:id="19" w:name="n589"/>
      <w:bookmarkEnd w:id="19"/>
    </w:p>
    <w:p w:rsidR="00CE72FE" w:rsidRPr="00931F0C" w:rsidRDefault="00CE72FE" w:rsidP="00CE72FE">
      <w:pPr>
        <w:pStyle w:val="11"/>
        <w:numPr>
          <w:ilvl w:val="0"/>
          <w:numId w:val="16"/>
        </w:numPr>
        <w:ind w:left="0" w:firstLine="0"/>
        <w:jc w:val="center"/>
        <w:rPr>
          <w:rFonts w:ascii="Times New Roman" w:hAnsi="Times New Roman"/>
          <w:b/>
          <w:bCs/>
          <w:sz w:val="28"/>
          <w:szCs w:val="28"/>
          <w:lang w:val="uk-UA" w:eastAsia="uk-UA"/>
        </w:rPr>
      </w:pPr>
      <w:r w:rsidRPr="00931F0C">
        <w:rPr>
          <w:rFonts w:ascii="Times New Roman" w:hAnsi="Times New Roman"/>
          <w:b/>
          <w:bCs/>
          <w:sz w:val="28"/>
          <w:szCs w:val="28"/>
          <w:lang w:val="uk-UA" w:eastAsia="uk-UA"/>
        </w:rPr>
        <w:t>МАЙНО</w:t>
      </w:r>
    </w:p>
    <w:p w:rsidR="00CE72FE" w:rsidRPr="00931F0C" w:rsidRDefault="00CE72FE" w:rsidP="00CE7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lang w:val="uk-UA" w:eastAsia="uk-UA"/>
        </w:rPr>
      </w:pPr>
    </w:p>
    <w:p w:rsidR="00CE72FE" w:rsidRPr="00931F0C" w:rsidRDefault="00CE72FE" w:rsidP="00CE72FE">
      <w:pPr>
        <w:pStyle w:val="11"/>
        <w:ind w:left="709" w:hanging="709"/>
        <w:jc w:val="both"/>
        <w:rPr>
          <w:rFonts w:ascii="Times New Roman" w:hAnsi="Times New Roman"/>
          <w:sz w:val="28"/>
          <w:szCs w:val="28"/>
          <w:lang w:val="uk-UA"/>
        </w:rPr>
      </w:pPr>
      <w:r w:rsidRPr="00931F0C">
        <w:rPr>
          <w:rFonts w:ascii="Times New Roman" w:hAnsi="Times New Roman"/>
          <w:sz w:val="28"/>
          <w:szCs w:val="28"/>
          <w:lang w:val="uk-UA"/>
        </w:rPr>
        <w:t>7.1.</w:t>
      </w:r>
      <w:r w:rsidRPr="00931F0C">
        <w:rPr>
          <w:rFonts w:ascii="Times New Roman" w:hAnsi="Times New Roman"/>
          <w:sz w:val="28"/>
          <w:szCs w:val="28"/>
          <w:lang w:val="uk-UA"/>
        </w:rPr>
        <w:tab/>
        <w:t xml:space="preserve">Встановити Підприємству Статутний капітал в розмірі </w:t>
      </w:r>
      <w:r w:rsidRPr="00931F0C">
        <w:rPr>
          <w:rFonts w:ascii="Times New Roman" w:hAnsi="Times New Roman"/>
          <w:bCs/>
          <w:sz w:val="28"/>
          <w:szCs w:val="28"/>
          <w:lang w:val="uk-UA"/>
        </w:rPr>
        <w:t xml:space="preserve">3000000,00 грн. </w:t>
      </w:r>
      <w:r w:rsidRPr="00931F0C">
        <w:rPr>
          <w:rFonts w:ascii="Times New Roman" w:hAnsi="Times New Roman"/>
          <w:sz w:val="28"/>
          <w:szCs w:val="28"/>
          <w:lang w:val="uk-UA"/>
        </w:rPr>
        <w:t>(три мільйони гривень 00 копійок).</w:t>
      </w:r>
    </w:p>
    <w:p w:rsidR="00CE72FE" w:rsidRPr="00931F0C" w:rsidRDefault="00CE72FE" w:rsidP="00CE72FE">
      <w:pPr>
        <w:pStyle w:val="a7"/>
        <w:ind w:left="709" w:hanging="709"/>
        <w:rPr>
          <w:rFonts w:ascii="Times New Roman" w:hAnsi="Times New Roman"/>
          <w:szCs w:val="28"/>
        </w:rPr>
      </w:pPr>
      <w:r w:rsidRPr="00931F0C">
        <w:rPr>
          <w:rFonts w:ascii="Times New Roman" w:hAnsi="Times New Roman"/>
          <w:szCs w:val="28"/>
        </w:rPr>
        <w:t>7.2.</w:t>
      </w:r>
      <w:r w:rsidRPr="00931F0C">
        <w:rPr>
          <w:rFonts w:ascii="Times New Roman" w:hAnsi="Times New Roman"/>
          <w:szCs w:val="28"/>
        </w:rPr>
        <w:tab/>
        <w:t>Майно Підприємства становлять основні фонди та оборотні кошти, а також інші цінності, вартість яких відображається у її самостійному балансі.</w:t>
      </w:r>
    </w:p>
    <w:p w:rsidR="00CE72FE" w:rsidRPr="00931F0C" w:rsidRDefault="00CE72FE" w:rsidP="00CE72FE">
      <w:pPr>
        <w:pStyle w:val="a7"/>
        <w:ind w:left="709" w:hanging="709"/>
        <w:rPr>
          <w:rFonts w:ascii="Times New Roman" w:hAnsi="Times New Roman"/>
          <w:szCs w:val="28"/>
        </w:rPr>
      </w:pPr>
      <w:r w:rsidRPr="00931F0C">
        <w:rPr>
          <w:rFonts w:ascii="Times New Roman" w:hAnsi="Times New Roman"/>
          <w:szCs w:val="28"/>
        </w:rPr>
        <w:t>7.3.</w:t>
      </w:r>
      <w:r w:rsidRPr="00931F0C">
        <w:rPr>
          <w:rFonts w:ascii="Times New Roman" w:hAnsi="Times New Roman"/>
          <w:szCs w:val="28"/>
        </w:rPr>
        <w:tab/>
        <w:t xml:space="preserve">Майно Підприємства є власністю територіальної громади міста Бровари i закріплюється за ним на праві господарського відання. </w:t>
      </w:r>
    </w:p>
    <w:p w:rsidR="00CE72FE" w:rsidRPr="00931F0C" w:rsidRDefault="00CE72FE" w:rsidP="00CE72FE">
      <w:pPr>
        <w:pStyle w:val="11"/>
        <w:ind w:left="709" w:hanging="709"/>
        <w:jc w:val="both"/>
        <w:rPr>
          <w:rFonts w:ascii="Times New Roman" w:hAnsi="Times New Roman"/>
          <w:sz w:val="28"/>
          <w:szCs w:val="28"/>
          <w:lang w:val="uk-UA" w:eastAsia="uk-UA"/>
        </w:rPr>
      </w:pPr>
      <w:r w:rsidRPr="00931F0C">
        <w:rPr>
          <w:rFonts w:ascii="Times New Roman" w:hAnsi="Times New Roman"/>
          <w:sz w:val="28"/>
          <w:szCs w:val="28"/>
          <w:lang w:val="uk-UA" w:eastAsia="uk-UA"/>
        </w:rPr>
        <w:t>7.4.</w:t>
      </w:r>
      <w:r w:rsidRPr="00931F0C">
        <w:rPr>
          <w:rFonts w:ascii="Times New Roman" w:hAnsi="Times New Roman"/>
          <w:sz w:val="28"/>
          <w:szCs w:val="28"/>
          <w:lang w:val="uk-UA" w:eastAsia="uk-UA"/>
        </w:rPr>
        <w:tab/>
        <w:t>Підприємство має право розпоряджатися закріпленим за ним на праві господарського відання майном, що є у комунальній власності і належить до основних фондів підприємства, лише в порядку визначеному чинним законодавством та цим Статутом.</w:t>
      </w:r>
    </w:p>
    <w:p w:rsidR="00CE72FE" w:rsidRPr="00931F0C" w:rsidRDefault="00CE72FE" w:rsidP="00CE72FE">
      <w:pPr>
        <w:pStyle w:val="11"/>
        <w:ind w:left="709" w:hanging="709"/>
        <w:jc w:val="both"/>
        <w:rPr>
          <w:rFonts w:ascii="Times New Roman" w:hAnsi="Times New Roman"/>
          <w:bCs/>
          <w:sz w:val="28"/>
          <w:szCs w:val="28"/>
          <w:lang w:val="uk-UA" w:eastAsia="uk-UA"/>
        </w:rPr>
      </w:pPr>
      <w:r w:rsidRPr="00931F0C">
        <w:rPr>
          <w:rFonts w:ascii="Times New Roman" w:hAnsi="Times New Roman"/>
          <w:sz w:val="28"/>
          <w:szCs w:val="28"/>
          <w:lang w:val="uk-UA" w:eastAsia="uk-UA"/>
        </w:rPr>
        <w:t>7.5.</w:t>
      </w:r>
      <w:r w:rsidRPr="00931F0C">
        <w:rPr>
          <w:rFonts w:ascii="Times New Roman" w:hAnsi="Times New Roman"/>
          <w:bCs/>
          <w:sz w:val="28"/>
          <w:szCs w:val="28"/>
          <w:lang w:val="uk-UA" w:eastAsia="uk-UA"/>
        </w:rPr>
        <w:tab/>
        <w:t>Джерелами формування майна є:</w:t>
      </w:r>
    </w:p>
    <w:p w:rsidR="00CE72FE" w:rsidRPr="00931F0C" w:rsidRDefault="00CE72FE" w:rsidP="00CE72FE">
      <w:pPr>
        <w:pStyle w:val="11"/>
        <w:ind w:left="1276" w:hanging="850"/>
        <w:jc w:val="both"/>
        <w:rPr>
          <w:rFonts w:ascii="Times New Roman" w:hAnsi="Times New Roman"/>
          <w:sz w:val="28"/>
          <w:szCs w:val="28"/>
          <w:lang w:val="uk-UA" w:eastAsia="uk-UA"/>
        </w:rPr>
      </w:pPr>
      <w:r w:rsidRPr="00931F0C">
        <w:rPr>
          <w:rFonts w:ascii="Times New Roman" w:hAnsi="Times New Roman"/>
          <w:sz w:val="28"/>
          <w:szCs w:val="28"/>
          <w:lang w:val="uk-UA" w:eastAsia="uk-UA"/>
        </w:rPr>
        <w:t>7.5.1.</w:t>
      </w:r>
      <w:r w:rsidRPr="00931F0C">
        <w:rPr>
          <w:rFonts w:ascii="Times New Roman" w:hAnsi="Times New Roman"/>
          <w:sz w:val="28"/>
          <w:szCs w:val="28"/>
          <w:lang w:val="uk-UA" w:eastAsia="uk-UA"/>
        </w:rPr>
        <w:tab/>
        <w:t>майно, передане йому Власником;</w:t>
      </w:r>
    </w:p>
    <w:p w:rsidR="00CE72FE" w:rsidRPr="00931F0C" w:rsidRDefault="00CE72FE" w:rsidP="00CE72FE">
      <w:pPr>
        <w:pStyle w:val="11"/>
        <w:ind w:left="1276" w:hanging="850"/>
        <w:jc w:val="both"/>
        <w:rPr>
          <w:rFonts w:ascii="Times New Roman" w:hAnsi="Times New Roman"/>
          <w:sz w:val="28"/>
          <w:szCs w:val="28"/>
          <w:lang w:val="uk-UA" w:eastAsia="uk-UA"/>
        </w:rPr>
      </w:pPr>
      <w:r w:rsidRPr="00931F0C">
        <w:rPr>
          <w:rFonts w:ascii="Times New Roman" w:hAnsi="Times New Roman"/>
          <w:sz w:val="28"/>
          <w:szCs w:val="28"/>
          <w:lang w:val="uk-UA" w:eastAsia="uk-UA"/>
        </w:rPr>
        <w:t>7.5.2.</w:t>
      </w:r>
      <w:r w:rsidRPr="00931F0C">
        <w:rPr>
          <w:rFonts w:ascii="Times New Roman" w:hAnsi="Times New Roman"/>
          <w:sz w:val="28"/>
          <w:szCs w:val="28"/>
          <w:lang w:val="uk-UA" w:eastAsia="uk-UA"/>
        </w:rPr>
        <w:tab/>
        <w:t>доходи, одержані від виконаних робіт та наданих послуг, а також від інших видів господарської діяльності;</w:t>
      </w:r>
    </w:p>
    <w:p w:rsidR="00CE72FE" w:rsidRPr="00931F0C" w:rsidRDefault="00CE72FE" w:rsidP="00CE72FE">
      <w:pPr>
        <w:pStyle w:val="11"/>
        <w:ind w:left="1276" w:hanging="850"/>
        <w:jc w:val="both"/>
        <w:rPr>
          <w:rFonts w:ascii="Times New Roman" w:hAnsi="Times New Roman"/>
          <w:sz w:val="28"/>
          <w:szCs w:val="28"/>
          <w:lang w:val="uk-UA" w:eastAsia="uk-UA"/>
        </w:rPr>
      </w:pPr>
      <w:r w:rsidRPr="00931F0C">
        <w:rPr>
          <w:rFonts w:ascii="Times New Roman" w:hAnsi="Times New Roman"/>
          <w:sz w:val="28"/>
          <w:szCs w:val="28"/>
          <w:lang w:val="uk-UA" w:eastAsia="uk-UA"/>
        </w:rPr>
        <w:t>7.5.3.</w:t>
      </w:r>
      <w:r w:rsidRPr="00931F0C">
        <w:rPr>
          <w:rFonts w:ascii="Times New Roman" w:hAnsi="Times New Roman"/>
          <w:sz w:val="28"/>
          <w:szCs w:val="28"/>
          <w:lang w:val="uk-UA" w:eastAsia="uk-UA"/>
        </w:rPr>
        <w:tab/>
        <w:t>кредити банків та інших кредиторів;</w:t>
      </w:r>
    </w:p>
    <w:p w:rsidR="00CE72FE" w:rsidRPr="00931F0C" w:rsidRDefault="00CE72FE" w:rsidP="00CE72FE">
      <w:pPr>
        <w:pStyle w:val="11"/>
        <w:ind w:left="1276" w:hanging="850"/>
        <w:jc w:val="both"/>
        <w:rPr>
          <w:rFonts w:ascii="Times New Roman" w:hAnsi="Times New Roman"/>
          <w:sz w:val="28"/>
          <w:szCs w:val="28"/>
          <w:lang w:val="uk-UA" w:eastAsia="uk-UA"/>
        </w:rPr>
      </w:pPr>
      <w:r w:rsidRPr="00931F0C">
        <w:rPr>
          <w:rFonts w:ascii="Times New Roman" w:hAnsi="Times New Roman"/>
          <w:sz w:val="28"/>
          <w:szCs w:val="28"/>
          <w:lang w:val="uk-UA" w:eastAsia="uk-UA"/>
        </w:rPr>
        <w:t>7.5.4.</w:t>
      </w:r>
      <w:r w:rsidRPr="00931F0C">
        <w:rPr>
          <w:rFonts w:ascii="Times New Roman" w:hAnsi="Times New Roman"/>
          <w:sz w:val="28"/>
          <w:szCs w:val="28"/>
          <w:lang w:val="uk-UA" w:eastAsia="uk-UA"/>
        </w:rPr>
        <w:tab/>
        <w:t>капітальні та поточні трансферти з міського бюджету;</w:t>
      </w:r>
    </w:p>
    <w:p w:rsidR="00CE72FE" w:rsidRPr="00931F0C" w:rsidRDefault="00CE72FE" w:rsidP="00CE72FE">
      <w:pPr>
        <w:pStyle w:val="11"/>
        <w:ind w:left="1276" w:hanging="850"/>
        <w:jc w:val="both"/>
        <w:rPr>
          <w:rFonts w:ascii="Times New Roman" w:hAnsi="Times New Roman"/>
          <w:sz w:val="28"/>
          <w:szCs w:val="28"/>
          <w:lang w:val="uk-UA" w:eastAsia="uk-UA"/>
        </w:rPr>
      </w:pPr>
      <w:r w:rsidRPr="00931F0C">
        <w:rPr>
          <w:rFonts w:ascii="Times New Roman" w:hAnsi="Times New Roman"/>
          <w:sz w:val="28"/>
          <w:szCs w:val="28"/>
          <w:lang w:val="uk-UA" w:eastAsia="uk-UA"/>
        </w:rPr>
        <w:t>7.5.5.</w:t>
      </w:r>
      <w:r w:rsidRPr="00931F0C">
        <w:rPr>
          <w:rFonts w:ascii="Times New Roman" w:hAnsi="Times New Roman"/>
          <w:sz w:val="28"/>
          <w:szCs w:val="28"/>
          <w:lang w:val="uk-UA" w:eastAsia="uk-UA"/>
        </w:rPr>
        <w:tab/>
        <w:t>інші джерела, не заборонені законодавством України.</w:t>
      </w:r>
    </w:p>
    <w:p w:rsidR="00CE72FE" w:rsidRPr="00931F0C" w:rsidRDefault="00CE72FE" w:rsidP="00CE72FE">
      <w:pPr>
        <w:pStyle w:val="11"/>
        <w:ind w:left="709" w:hanging="709"/>
        <w:jc w:val="both"/>
        <w:rPr>
          <w:rFonts w:ascii="Times New Roman" w:hAnsi="Times New Roman"/>
          <w:sz w:val="28"/>
          <w:szCs w:val="28"/>
          <w:lang w:val="uk-UA" w:eastAsia="uk-UA"/>
        </w:rPr>
      </w:pPr>
      <w:r w:rsidRPr="00931F0C">
        <w:rPr>
          <w:rFonts w:ascii="Times New Roman" w:hAnsi="Times New Roman"/>
          <w:sz w:val="28"/>
          <w:szCs w:val="28"/>
          <w:lang w:val="uk-UA" w:eastAsia="uk-UA"/>
        </w:rPr>
        <w:t>7.6.</w:t>
      </w:r>
      <w:r w:rsidRPr="00931F0C">
        <w:rPr>
          <w:rFonts w:ascii="Times New Roman" w:hAnsi="Times New Roman"/>
          <w:sz w:val="28"/>
          <w:szCs w:val="28"/>
          <w:lang w:val="uk-UA" w:eastAsia="uk-UA"/>
        </w:rPr>
        <w:tab/>
        <w:t>Збитки, заподіяні Підприємству внаслідок порушення його майнових прав юридичними особами, громадянами та державними органами відшкодовуються в порядку передбаченому діючим законодавством України.</w:t>
      </w:r>
    </w:p>
    <w:p w:rsidR="00CE72FE" w:rsidRPr="00931F0C" w:rsidRDefault="00CE72FE" w:rsidP="00CE72FE">
      <w:pPr>
        <w:pStyle w:val="11"/>
        <w:ind w:left="709" w:hanging="709"/>
        <w:jc w:val="both"/>
        <w:rPr>
          <w:rFonts w:ascii="Times New Roman" w:hAnsi="Times New Roman"/>
          <w:sz w:val="28"/>
          <w:szCs w:val="28"/>
          <w:lang w:val="uk-UA" w:eastAsia="uk-UA"/>
        </w:rPr>
      </w:pPr>
      <w:r w:rsidRPr="00931F0C">
        <w:rPr>
          <w:rFonts w:ascii="Times New Roman" w:hAnsi="Times New Roman"/>
          <w:sz w:val="28"/>
          <w:szCs w:val="28"/>
          <w:lang w:val="uk-UA" w:eastAsia="uk-UA"/>
        </w:rPr>
        <w:t>7.7.</w:t>
      </w:r>
      <w:r w:rsidRPr="00931F0C">
        <w:rPr>
          <w:rFonts w:ascii="Times New Roman" w:hAnsi="Times New Roman"/>
          <w:sz w:val="28"/>
          <w:szCs w:val="28"/>
          <w:lang w:val="uk-UA" w:eastAsia="uk-UA"/>
        </w:rPr>
        <w:tab/>
        <w:t>Підприємству може надаватися з міського бюджету фінансова підтримка в порядку, затвердженому міською радою та кошти на виконання заходів Програм міської ради.</w:t>
      </w:r>
    </w:p>
    <w:p w:rsidR="00CE72FE" w:rsidRPr="00931F0C" w:rsidRDefault="00CE72FE" w:rsidP="00CE72FE">
      <w:pPr>
        <w:pStyle w:val="11"/>
        <w:jc w:val="both"/>
        <w:rPr>
          <w:rFonts w:ascii="Times New Roman" w:hAnsi="Times New Roman"/>
          <w:bCs/>
          <w:sz w:val="28"/>
          <w:szCs w:val="28"/>
          <w:lang w:val="uk-UA" w:eastAsia="uk-UA"/>
        </w:rPr>
      </w:pPr>
    </w:p>
    <w:p w:rsidR="00CE72FE" w:rsidRPr="005F1DDE" w:rsidRDefault="00CE72FE" w:rsidP="00CE72FE">
      <w:pPr>
        <w:spacing w:before="100" w:beforeAutospacing="1" w:after="100" w:afterAutospacing="1" w:line="240" w:lineRule="auto"/>
        <w:jc w:val="center"/>
        <w:outlineLvl w:val="2"/>
        <w:rPr>
          <w:rFonts w:ascii="Times New Roman" w:hAnsi="Times New Roman"/>
          <w:b/>
          <w:bCs/>
          <w:sz w:val="28"/>
          <w:szCs w:val="28"/>
        </w:rPr>
      </w:pPr>
      <w:r w:rsidRPr="005F1DDE">
        <w:rPr>
          <w:rFonts w:ascii="Times New Roman" w:hAnsi="Times New Roman"/>
          <w:b/>
          <w:bCs/>
          <w:sz w:val="28"/>
          <w:szCs w:val="28"/>
          <w:lang w:val="uk-UA"/>
        </w:rPr>
        <w:t xml:space="preserve">8. ОРГАНИ </w:t>
      </w:r>
      <w:r w:rsidRPr="005F1DDE">
        <w:rPr>
          <w:rFonts w:ascii="Times New Roman" w:hAnsi="Times New Roman"/>
          <w:b/>
          <w:bCs/>
          <w:sz w:val="28"/>
          <w:szCs w:val="28"/>
        </w:rPr>
        <w:t>УПРАВЛІННЯ ПІДПРИЄМСТВОМ</w:t>
      </w:r>
    </w:p>
    <w:p w:rsidR="00CE72FE" w:rsidRPr="00C05DAD" w:rsidRDefault="00CE72FE" w:rsidP="00CE72FE">
      <w:pPr>
        <w:spacing w:before="100" w:beforeAutospacing="1" w:after="100" w:afterAutospacing="1" w:line="240" w:lineRule="auto"/>
        <w:jc w:val="both"/>
        <w:rPr>
          <w:rFonts w:ascii="Times New Roman" w:hAnsi="Times New Roman"/>
          <w:sz w:val="28"/>
          <w:szCs w:val="28"/>
          <w:lang w:val="uk-UA"/>
        </w:rPr>
      </w:pPr>
      <w:bookmarkStart w:id="20" w:name="84"/>
      <w:bookmarkEnd w:id="20"/>
      <w:r w:rsidRPr="00C05DAD">
        <w:rPr>
          <w:rFonts w:ascii="Times New Roman" w:hAnsi="Times New Roman"/>
          <w:sz w:val="28"/>
          <w:szCs w:val="28"/>
        </w:rPr>
        <w:t xml:space="preserve">8.1. </w:t>
      </w:r>
      <w:r w:rsidRPr="00C05DAD">
        <w:rPr>
          <w:rFonts w:ascii="Times New Roman" w:hAnsi="Times New Roman"/>
          <w:sz w:val="28"/>
          <w:szCs w:val="28"/>
          <w:lang w:val="uk-UA"/>
        </w:rPr>
        <w:t xml:space="preserve">Вищим органом управління є Власник. </w:t>
      </w:r>
    </w:p>
    <w:p w:rsidR="00CE72FE" w:rsidRPr="005F1DDE" w:rsidRDefault="00CE72FE" w:rsidP="007644CF">
      <w:pPr>
        <w:spacing w:after="0" w:line="240" w:lineRule="auto"/>
        <w:jc w:val="both"/>
        <w:rPr>
          <w:rFonts w:ascii="Times New Roman" w:hAnsi="Times New Roman"/>
          <w:sz w:val="28"/>
          <w:szCs w:val="28"/>
          <w:u w:val="single"/>
          <w:lang w:val="uk-UA"/>
        </w:rPr>
      </w:pPr>
      <w:r w:rsidRPr="005F1DDE">
        <w:rPr>
          <w:rFonts w:ascii="Times New Roman" w:hAnsi="Times New Roman"/>
          <w:sz w:val="28"/>
          <w:szCs w:val="28"/>
          <w:u w:val="single"/>
          <w:lang w:val="uk-UA"/>
        </w:rPr>
        <w:t>До компетенції вищого органу входить:</w:t>
      </w:r>
    </w:p>
    <w:p w:rsidR="007644CF" w:rsidRDefault="007644CF" w:rsidP="007644CF">
      <w:pPr>
        <w:spacing w:after="0" w:line="240" w:lineRule="auto"/>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CE72FE" w:rsidRPr="005F1DDE">
        <w:rPr>
          <w:rFonts w:ascii="Times New Roman" w:hAnsi="Times New Roman"/>
          <w:sz w:val="28"/>
          <w:szCs w:val="28"/>
          <w:lang w:val="uk-UA"/>
        </w:rPr>
        <w:t>затвердження Статуту Підприємства а також внесення змін та доповнень до Статуту Підприємства</w:t>
      </w:r>
      <w:r w:rsidR="004908AE" w:rsidRPr="005F1DDE">
        <w:rPr>
          <w:rFonts w:ascii="Times New Roman" w:hAnsi="Times New Roman"/>
          <w:sz w:val="28"/>
          <w:szCs w:val="28"/>
          <w:lang w:val="uk-UA"/>
        </w:rPr>
        <w:t>, затвердження положенням «Про порядок проведення конкурсу та призначення керівника Комунального підприємства «МУНІЦИПАЛЬНА ВАРТА»</w:t>
      </w:r>
      <w:r w:rsidR="00CE72FE" w:rsidRPr="005F1DDE">
        <w:rPr>
          <w:rFonts w:ascii="Times New Roman" w:hAnsi="Times New Roman"/>
          <w:sz w:val="28"/>
          <w:szCs w:val="28"/>
          <w:lang w:val="uk-UA"/>
        </w:rPr>
        <w:t>;</w:t>
      </w:r>
    </w:p>
    <w:p w:rsidR="007644CF" w:rsidRDefault="007644CF" w:rsidP="007644C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CE72FE" w:rsidRPr="005F1DDE">
        <w:rPr>
          <w:rFonts w:ascii="Times New Roman" w:hAnsi="Times New Roman"/>
          <w:sz w:val="28"/>
          <w:szCs w:val="28"/>
          <w:lang w:val="uk-UA"/>
        </w:rPr>
        <w:t>прийняття рішення про участь Підприємства в будь яких об</w:t>
      </w:r>
      <w:r w:rsidR="00CE72FE" w:rsidRPr="005F1DDE">
        <w:rPr>
          <w:rFonts w:ascii="Times New Roman" w:hAnsi="Times New Roman"/>
          <w:sz w:val="28"/>
          <w:szCs w:val="28"/>
        </w:rPr>
        <w:t>`</w:t>
      </w:r>
      <w:r w:rsidR="00CE72FE" w:rsidRPr="005F1DDE">
        <w:rPr>
          <w:rFonts w:ascii="Times New Roman" w:hAnsi="Times New Roman"/>
          <w:sz w:val="28"/>
          <w:szCs w:val="28"/>
          <w:lang w:val="uk-UA"/>
        </w:rPr>
        <w:t>єднаннях;</w:t>
      </w:r>
    </w:p>
    <w:p w:rsidR="007644CF" w:rsidRDefault="007644CF" w:rsidP="007644C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прийняття </w:t>
      </w:r>
      <w:r w:rsidR="00CE72FE" w:rsidRPr="005F1DDE">
        <w:rPr>
          <w:rFonts w:ascii="Times New Roman" w:hAnsi="Times New Roman"/>
          <w:sz w:val="28"/>
          <w:szCs w:val="28"/>
          <w:lang w:val="uk-UA"/>
        </w:rPr>
        <w:t>рішення  про  розподіл  отриманого  прибутку  за результатами діяльності Підприємства;</w:t>
      </w:r>
    </w:p>
    <w:p w:rsidR="007644CF" w:rsidRDefault="007644CF" w:rsidP="007644CF">
      <w:pPr>
        <w:spacing w:after="0" w:line="240" w:lineRule="auto"/>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 xml:space="preserve">- </w:t>
      </w:r>
      <w:r w:rsidR="00CE72FE" w:rsidRPr="005F1DDE">
        <w:rPr>
          <w:rFonts w:ascii="Times New Roman" w:hAnsi="Times New Roman"/>
          <w:color w:val="000000"/>
          <w:sz w:val="28"/>
          <w:szCs w:val="28"/>
          <w:shd w:val="clear" w:color="auto" w:fill="FFFFFF"/>
          <w:lang w:val="uk-UA"/>
        </w:rPr>
        <w:t>прийняття рішень про вступ Підприємства до асоціацій, інших форм добровільних об'єднань органів місцевого самоврядування та про вихід з них;</w:t>
      </w:r>
    </w:p>
    <w:p w:rsidR="007644CF" w:rsidRDefault="007644CF" w:rsidP="007644C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CE72FE" w:rsidRPr="005F1DDE">
        <w:rPr>
          <w:rFonts w:ascii="Times New Roman" w:hAnsi="Times New Roman"/>
          <w:sz w:val="28"/>
          <w:szCs w:val="28"/>
          <w:lang w:val="uk-UA"/>
        </w:rPr>
        <w:t>затвердження правочинів по відчуженню або придбанню будь яких активів а також укладення будь я</w:t>
      </w:r>
      <w:r>
        <w:rPr>
          <w:rFonts w:ascii="Times New Roman" w:hAnsi="Times New Roman"/>
          <w:sz w:val="28"/>
          <w:szCs w:val="28"/>
          <w:lang w:val="uk-UA"/>
        </w:rPr>
        <w:t xml:space="preserve">ких правочинів вартістю більше </w:t>
      </w:r>
      <w:r w:rsidR="004908AE" w:rsidRPr="005F1DDE">
        <w:rPr>
          <w:rFonts w:ascii="Times New Roman" w:hAnsi="Times New Roman"/>
          <w:sz w:val="28"/>
          <w:szCs w:val="28"/>
          <w:lang w:val="uk-UA"/>
        </w:rPr>
        <w:t>1 500 000,0</w:t>
      </w:r>
      <w:r w:rsidR="00CE72FE" w:rsidRPr="005F1DDE">
        <w:rPr>
          <w:rFonts w:ascii="Times New Roman" w:hAnsi="Times New Roman"/>
          <w:sz w:val="28"/>
          <w:szCs w:val="28"/>
          <w:lang w:val="uk-UA"/>
        </w:rPr>
        <w:t xml:space="preserve"> грн.;</w:t>
      </w:r>
    </w:p>
    <w:p w:rsidR="007644CF" w:rsidRDefault="007644CF" w:rsidP="007644C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CE72FE" w:rsidRPr="005F1DDE">
        <w:rPr>
          <w:rFonts w:ascii="Times New Roman" w:hAnsi="Times New Roman"/>
          <w:sz w:val="28"/>
          <w:szCs w:val="28"/>
          <w:lang w:val="uk-UA"/>
        </w:rPr>
        <w:t xml:space="preserve">укладення Підприємством будь яких правочинів, </w:t>
      </w:r>
      <w:proofErr w:type="spellStart"/>
      <w:r w:rsidR="00CE72FE" w:rsidRPr="005F1DDE">
        <w:rPr>
          <w:rFonts w:ascii="Times New Roman" w:hAnsi="Times New Roman"/>
          <w:sz w:val="28"/>
          <w:szCs w:val="28"/>
          <w:lang w:val="uk-UA"/>
        </w:rPr>
        <w:t>пов</w:t>
      </w:r>
      <w:proofErr w:type="spellEnd"/>
      <w:r w:rsidR="00CE72FE" w:rsidRPr="005F1DDE">
        <w:rPr>
          <w:rFonts w:ascii="Times New Roman" w:hAnsi="Times New Roman"/>
          <w:sz w:val="28"/>
          <w:szCs w:val="28"/>
        </w:rPr>
        <w:t>`</w:t>
      </w:r>
      <w:proofErr w:type="spellStart"/>
      <w:r w:rsidR="00CE72FE" w:rsidRPr="005F1DDE">
        <w:rPr>
          <w:rFonts w:ascii="Times New Roman" w:hAnsi="Times New Roman"/>
          <w:sz w:val="28"/>
          <w:szCs w:val="28"/>
          <w:lang w:val="uk-UA"/>
        </w:rPr>
        <w:t>язаних</w:t>
      </w:r>
      <w:proofErr w:type="spellEnd"/>
      <w:r w:rsidR="00CE72FE" w:rsidRPr="005F1DDE">
        <w:rPr>
          <w:rFonts w:ascii="Times New Roman" w:hAnsi="Times New Roman"/>
          <w:sz w:val="28"/>
          <w:szCs w:val="28"/>
          <w:lang w:val="uk-UA"/>
        </w:rPr>
        <w:t xml:space="preserve"> з можливістю в майбутньому, примусового відчуження або втрати майна належного Підприємству (договори застави/іпотеки, гарантії, поруки, кредитування, тощо);</w:t>
      </w:r>
    </w:p>
    <w:p w:rsidR="007644CF" w:rsidRDefault="007644CF" w:rsidP="007644C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CE72FE" w:rsidRPr="005F1DDE">
        <w:rPr>
          <w:rFonts w:ascii="Times New Roman" w:hAnsi="Times New Roman"/>
          <w:sz w:val="28"/>
          <w:szCs w:val="28"/>
          <w:lang w:val="uk-UA"/>
        </w:rPr>
        <w:t>затвердження  кандидатури  директора  Підприємства, після проходження конкурсу відповідно до правил встановлених положенням «Про порядок проведення конкурсу та призначення керівника Комунального підприємства «МУНІЦИПАЛЬНА ВАРТА»;</w:t>
      </w:r>
    </w:p>
    <w:p w:rsidR="00C05DAD" w:rsidRDefault="00CE72FE" w:rsidP="00C05DAD">
      <w:pPr>
        <w:spacing w:after="0" w:line="240" w:lineRule="auto"/>
        <w:jc w:val="both"/>
        <w:rPr>
          <w:rFonts w:ascii="Times New Roman" w:hAnsi="Times New Roman"/>
          <w:sz w:val="28"/>
          <w:szCs w:val="28"/>
          <w:lang w:val="uk-UA"/>
        </w:rPr>
      </w:pPr>
      <w:r w:rsidRPr="005F1DDE">
        <w:rPr>
          <w:rFonts w:ascii="Times New Roman" w:hAnsi="Times New Roman"/>
          <w:sz w:val="28"/>
          <w:szCs w:val="28"/>
          <w:lang w:val="uk-UA"/>
        </w:rPr>
        <w:t>- прийняття рішення про вчинення Підприємством правочинів, які передбачають випуск, придбання або відчуження підприємством цінних паперів, незалежно від вартості таких зобов’язань;</w:t>
      </w:r>
    </w:p>
    <w:p w:rsidR="00C05DAD" w:rsidRDefault="00CE72FE" w:rsidP="00C05DAD">
      <w:pPr>
        <w:spacing w:after="0" w:line="240" w:lineRule="auto"/>
        <w:jc w:val="both"/>
        <w:rPr>
          <w:rStyle w:val="13"/>
          <w:rFonts w:ascii="Times New Roman" w:hAnsi="Times New Roman"/>
          <w:color w:val="000000"/>
          <w:sz w:val="28"/>
          <w:szCs w:val="28"/>
          <w:lang w:val="uk-UA" w:eastAsia="uk-UA"/>
        </w:rPr>
      </w:pPr>
      <w:r w:rsidRPr="005F1DDE">
        <w:rPr>
          <w:rFonts w:ascii="Times New Roman" w:hAnsi="Times New Roman"/>
          <w:sz w:val="28"/>
          <w:szCs w:val="28"/>
          <w:lang w:val="uk-UA"/>
        </w:rPr>
        <w:t>- затвердження с</w:t>
      </w:r>
      <w:r w:rsidRPr="005F1DDE">
        <w:rPr>
          <w:rStyle w:val="13"/>
          <w:rFonts w:ascii="Times New Roman" w:hAnsi="Times New Roman"/>
          <w:color w:val="000000"/>
          <w:sz w:val="28"/>
          <w:szCs w:val="28"/>
          <w:lang w:val="uk-UA" w:eastAsia="uk-UA"/>
        </w:rPr>
        <w:t>труктури та штатної чисельності Підприємства</w:t>
      </w:r>
      <w:r w:rsidR="00C05DAD">
        <w:rPr>
          <w:rStyle w:val="13"/>
          <w:rFonts w:ascii="Times New Roman" w:hAnsi="Times New Roman"/>
          <w:color w:val="000000"/>
          <w:sz w:val="28"/>
          <w:szCs w:val="28"/>
          <w:lang w:val="uk-UA" w:eastAsia="uk-UA"/>
        </w:rPr>
        <w:t>;</w:t>
      </w:r>
    </w:p>
    <w:p w:rsidR="00CE72FE" w:rsidRPr="00C05DAD" w:rsidRDefault="00CE72FE" w:rsidP="00C05DAD">
      <w:pPr>
        <w:spacing w:after="0" w:line="240" w:lineRule="auto"/>
        <w:jc w:val="both"/>
        <w:rPr>
          <w:rFonts w:ascii="Times New Roman" w:hAnsi="Times New Roman"/>
          <w:sz w:val="28"/>
          <w:szCs w:val="28"/>
          <w:lang w:val="uk-UA"/>
        </w:rPr>
      </w:pPr>
      <w:r w:rsidRPr="005F1DDE">
        <w:rPr>
          <w:rFonts w:ascii="Times New Roman" w:hAnsi="Times New Roman"/>
          <w:sz w:val="28"/>
          <w:szCs w:val="28"/>
          <w:lang w:val="uk-UA"/>
        </w:rPr>
        <w:t>- прийняття рішення про припинення діяльності Підприємства, реорганізацію Підприємства, визначення складу комісії з припинення та затвердження ліквідаційного балансу (передавального балансу).</w:t>
      </w:r>
    </w:p>
    <w:p w:rsidR="00CE72FE" w:rsidRPr="00C05DAD" w:rsidRDefault="00CE72FE" w:rsidP="00CE72FE">
      <w:pPr>
        <w:spacing w:before="100" w:beforeAutospacing="1" w:after="100" w:afterAutospacing="1" w:line="240" w:lineRule="auto"/>
        <w:jc w:val="both"/>
        <w:rPr>
          <w:rFonts w:ascii="Times New Roman" w:hAnsi="Times New Roman"/>
          <w:sz w:val="28"/>
          <w:szCs w:val="28"/>
          <w:lang w:val="uk-UA"/>
        </w:rPr>
      </w:pPr>
      <w:r w:rsidRPr="00C05DAD">
        <w:rPr>
          <w:rFonts w:ascii="Times New Roman" w:hAnsi="Times New Roman"/>
          <w:sz w:val="28"/>
          <w:szCs w:val="28"/>
          <w:lang w:val="uk-UA"/>
        </w:rPr>
        <w:t xml:space="preserve">8.2. Уповноваженим Власником органом управління є виконавчий комітет Броварської міської ради Київської області (далі – Уповноважена особа). </w:t>
      </w:r>
    </w:p>
    <w:p w:rsidR="00C05DAD" w:rsidRDefault="00CE72FE" w:rsidP="00C05DAD">
      <w:pPr>
        <w:spacing w:after="0" w:line="240" w:lineRule="auto"/>
        <w:jc w:val="both"/>
        <w:rPr>
          <w:rFonts w:ascii="Times New Roman" w:hAnsi="Times New Roman"/>
          <w:sz w:val="28"/>
          <w:szCs w:val="28"/>
          <w:u w:val="single"/>
          <w:lang w:val="uk-UA"/>
        </w:rPr>
      </w:pPr>
      <w:r w:rsidRPr="005F1DDE">
        <w:rPr>
          <w:rFonts w:ascii="Times New Roman" w:hAnsi="Times New Roman"/>
          <w:sz w:val="28"/>
          <w:szCs w:val="28"/>
          <w:u w:val="single"/>
          <w:lang w:val="uk-UA"/>
        </w:rPr>
        <w:t>До компетенції Уповноваженої особи входить:</w:t>
      </w:r>
    </w:p>
    <w:p w:rsidR="00C05DAD" w:rsidRDefault="00C05DAD" w:rsidP="00C05DAD">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CE72FE" w:rsidRPr="005F1DDE">
        <w:rPr>
          <w:rFonts w:ascii="Times New Roman" w:hAnsi="Times New Roman"/>
          <w:sz w:val="28"/>
          <w:szCs w:val="28"/>
          <w:lang w:val="uk-UA"/>
        </w:rPr>
        <w:t>затвердження правочинів по відчуженню або придбанню будь яких активів а також укладення будь я</w:t>
      </w:r>
      <w:r>
        <w:rPr>
          <w:rFonts w:ascii="Times New Roman" w:hAnsi="Times New Roman"/>
          <w:sz w:val="28"/>
          <w:szCs w:val="28"/>
          <w:lang w:val="uk-UA"/>
        </w:rPr>
        <w:t>ких правочинів вартістю більше 7</w:t>
      </w:r>
      <w:r w:rsidR="004908AE" w:rsidRPr="005F1DDE">
        <w:rPr>
          <w:rFonts w:ascii="Times New Roman" w:hAnsi="Times New Roman"/>
          <w:sz w:val="28"/>
          <w:szCs w:val="28"/>
          <w:lang w:val="uk-UA"/>
        </w:rPr>
        <w:t>50 000,00</w:t>
      </w:r>
      <w:r w:rsidR="00CE72FE" w:rsidRPr="005F1DDE">
        <w:rPr>
          <w:rFonts w:ascii="Times New Roman" w:hAnsi="Times New Roman"/>
          <w:sz w:val="28"/>
          <w:szCs w:val="28"/>
          <w:lang w:val="uk-UA"/>
        </w:rPr>
        <w:t xml:space="preserve"> грн.;</w:t>
      </w:r>
    </w:p>
    <w:p w:rsidR="00CE72FE" w:rsidRPr="005F1DDE" w:rsidRDefault="00C05DAD" w:rsidP="00C05DAD">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CE72FE" w:rsidRPr="005F1DDE">
        <w:rPr>
          <w:rFonts w:ascii="Times New Roman" w:hAnsi="Times New Roman"/>
          <w:sz w:val="28"/>
          <w:szCs w:val="28"/>
          <w:lang w:val="uk-UA"/>
        </w:rPr>
        <w:t xml:space="preserve">прийняття рішення про вчинення Підприємством правочинів, які передбачають передачу нерухомого або рухомого майна Підприємства у тимчасове користування, позику (позичку), лізинг або передачу прав на нерухоме або рухоме майно незалежно від вартості такого майна (майнових прав); </w:t>
      </w:r>
    </w:p>
    <w:p w:rsidR="00C05DAD" w:rsidRDefault="00C05DAD" w:rsidP="00C05DAD">
      <w:pPr>
        <w:spacing w:before="100" w:beforeAutospacing="1"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CE72FE" w:rsidRPr="005F1DDE">
        <w:rPr>
          <w:rFonts w:ascii="Times New Roman" w:hAnsi="Times New Roman"/>
          <w:sz w:val="28"/>
          <w:szCs w:val="28"/>
          <w:lang w:val="uk-UA"/>
        </w:rPr>
        <w:t>проведення конкурсу на посаду директора Підприємства відповідно до правил встановлених положенням «Про порядок проведення конкурсу та призначення керівника Комунального підприємства «МУНІЦИПАЛЬНА ВАРТА». Подання на затвердження кандидатури керівника Підприємства на сесію Броварської міської ради;</w:t>
      </w:r>
    </w:p>
    <w:p w:rsidR="00C05DAD" w:rsidRPr="005F1DDE" w:rsidRDefault="00CE72FE" w:rsidP="00C05DAD">
      <w:pPr>
        <w:spacing w:before="100" w:beforeAutospacing="1" w:after="0" w:line="240" w:lineRule="auto"/>
        <w:jc w:val="both"/>
        <w:rPr>
          <w:rFonts w:ascii="Times New Roman" w:hAnsi="Times New Roman"/>
          <w:sz w:val="28"/>
          <w:szCs w:val="28"/>
          <w:lang w:val="uk-UA"/>
        </w:rPr>
      </w:pPr>
      <w:r w:rsidRPr="005F1DDE">
        <w:rPr>
          <w:rFonts w:ascii="Times New Roman" w:hAnsi="Times New Roman"/>
          <w:sz w:val="28"/>
          <w:szCs w:val="28"/>
          <w:lang w:val="uk-UA"/>
        </w:rPr>
        <w:t>-  затвердження внутрішніх нормативних актів Підприємства;</w:t>
      </w:r>
    </w:p>
    <w:p w:rsidR="00C05DAD" w:rsidRDefault="00C05DAD" w:rsidP="00C05DAD">
      <w:pPr>
        <w:spacing w:after="0" w:line="240" w:lineRule="auto"/>
        <w:jc w:val="both"/>
        <w:rPr>
          <w:rFonts w:ascii="Times New Roman" w:hAnsi="Times New Roman"/>
          <w:b/>
          <w:sz w:val="28"/>
          <w:szCs w:val="28"/>
          <w:lang w:val="uk-UA"/>
        </w:rPr>
      </w:pPr>
    </w:p>
    <w:p w:rsidR="00CE72FE" w:rsidRPr="00C05DAD" w:rsidRDefault="00CE72FE" w:rsidP="00C05DAD">
      <w:pPr>
        <w:spacing w:after="0" w:line="240" w:lineRule="auto"/>
        <w:jc w:val="both"/>
        <w:rPr>
          <w:rFonts w:ascii="Times New Roman" w:hAnsi="Times New Roman"/>
          <w:sz w:val="28"/>
          <w:szCs w:val="28"/>
          <w:lang w:val="uk-UA"/>
        </w:rPr>
      </w:pPr>
      <w:r w:rsidRPr="00C05DAD">
        <w:rPr>
          <w:rFonts w:ascii="Times New Roman" w:hAnsi="Times New Roman"/>
          <w:sz w:val="28"/>
          <w:szCs w:val="28"/>
          <w:lang w:val="uk-UA"/>
        </w:rPr>
        <w:lastRenderedPageBreak/>
        <w:t>8.3. Безпосереднє управління Підприємством здійснюється керівником (директором) Підприємства відповідно до Статуту.</w:t>
      </w:r>
    </w:p>
    <w:p w:rsidR="00CE72FE" w:rsidRPr="005F1DDE" w:rsidRDefault="00CE72FE" w:rsidP="00CE72FE">
      <w:pPr>
        <w:spacing w:after="100" w:afterAutospacing="1" w:line="240" w:lineRule="auto"/>
        <w:jc w:val="both"/>
        <w:rPr>
          <w:rFonts w:ascii="Times New Roman" w:hAnsi="Times New Roman"/>
          <w:sz w:val="28"/>
          <w:szCs w:val="28"/>
        </w:rPr>
      </w:pPr>
      <w:bookmarkStart w:id="21" w:name="85"/>
      <w:bookmarkEnd w:id="21"/>
      <w:r w:rsidRPr="005F1DDE">
        <w:rPr>
          <w:rFonts w:ascii="Times New Roman" w:hAnsi="Times New Roman"/>
          <w:sz w:val="28"/>
          <w:szCs w:val="28"/>
        </w:rPr>
        <w:t xml:space="preserve">Директор </w:t>
      </w:r>
      <w:proofErr w:type="spellStart"/>
      <w:r w:rsidRPr="005F1DDE">
        <w:rPr>
          <w:rFonts w:ascii="Times New Roman" w:hAnsi="Times New Roman"/>
          <w:sz w:val="28"/>
          <w:szCs w:val="28"/>
        </w:rPr>
        <w:t>призначає</w:t>
      </w:r>
      <w:r w:rsidRPr="005F1DDE">
        <w:rPr>
          <w:rFonts w:ascii="Times New Roman" w:hAnsi="Times New Roman"/>
          <w:sz w:val="28"/>
          <w:szCs w:val="28"/>
          <w:lang w:val="uk-UA"/>
        </w:rPr>
        <w:t>ться</w:t>
      </w:r>
      <w:proofErr w:type="spellEnd"/>
      <w:r w:rsidRPr="005F1DDE">
        <w:rPr>
          <w:rFonts w:ascii="Times New Roman" w:hAnsi="Times New Roman"/>
          <w:sz w:val="28"/>
          <w:szCs w:val="28"/>
          <w:lang w:val="uk-UA"/>
        </w:rPr>
        <w:t xml:space="preserve"> наказом по </w:t>
      </w:r>
      <w:proofErr w:type="gramStart"/>
      <w:r w:rsidRPr="005F1DDE">
        <w:rPr>
          <w:rFonts w:ascii="Times New Roman" w:hAnsi="Times New Roman"/>
          <w:sz w:val="28"/>
          <w:szCs w:val="28"/>
          <w:lang w:val="uk-UA"/>
        </w:rPr>
        <w:t>П</w:t>
      </w:r>
      <w:proofErr w:type="gramEnd"/>
      <w:r w:rsidRPr="005F1DDE">
        <w:rPr>
          <w:rFonts w:ascii="Times New Roman" w:hAnsi="Times New Roman"/>
          <w:sz w:val="28"/>
          <w:szCs w:val="28"/>
          <w:lang w:val="uk-UA"/>
        </w:rPr>
        <w:t>ідприємству</w:t>
      </w:r>
      <w:r w:rsidRPr="005F1DDE">
        <w:rPr>
          <w:rFonts w:ascii="Times New Roman" w:hAnsi="Times New Roman"/>
          <w:sz w:val="28"/>
          <w:szCs w:val="28"/>
        </w:rPr>
        <w:t xml:space="preserve"> </w:t>
      </w:r>
      <w:r w:rsidRPr="005F1DDE">
        <w:rPr>
          <w:rFonts w:ascii="Times New Roman" w:hAnsi="Times New Roman"/>
          <w:sz w:val="28"/>
          <w:szCs w:val="28"/>
          <w:lang w:val="uk-UA"/>
        </w:rPr>
        <w:t xml:space="preserve">на підставі контракту укладеного між </w:t>
      </w:r>
      <w:r w:rsidR="0091645C" w:rsidRPr="005F1DDE">
        <w:rPr>
          <w:rFonts w:ascii="Times New Roman" w:hAnsi="Times New Roman"/>
          <w:sz w:val="28"/>
          <w:szCs w:val="28"/>
          <w:lang w:val="uk-UA"/>
        </w:rPr>
        <w:t>Уповноваженою особою</w:t>
      </w:r>
      <w:r w:rsidRPr="005F1DDE">
        <w:rPr>
          <w:rFonts w:ascii="Times New Roman" w:hAnsi="Times New Roman"/>
          <w:sz w:val="28"/>
          <w:szCs w:val="28"/>
          <w:lang w:val="uk-UA"/>
        </w:rPr>
        <w:t xml:space="preserve"> та директором</w:t>
      </w:r>
      <w:r w:rsidRPr="005F1DDE">
        <w:rPr>
          <w:rFonts w:ascii="Times New Roman" w:hAnsi="Times New Roman"/>
          <w:sz w:val="28"/>
          <w:szCs w:val="28"/>
        </w:rPr>
        <w:t>.</w:t>
      </w:r>
    </w:p>
    <w:p w:rsidR="00CE72FE" w:rsidRPr="005F1DDE" w:rsidRDefault="00CE72FE" w:rsidP="00C05DAD">
      <w:pPr>
        <w:spacing w:after="0" w:line="240" w:lineRule="auto"/>
        <w:jc w:val="both"/>
        <w:rPr>
          <w:rFonts w:ascii="Times New Roman" w:hAnsi="Times New Roman"/>
          <w:sz w:val="28"/>
          <w:szCs w:val="28"/>
        </w:rPr>
      </w:pPr>
      <w:bookmarkStart w:id="22" w:name="86"/>
      <w:bookmarkStart w:id="23" w:name="87"/>
      <w:bookmarkEnd w:id="22"/>
      <w:bookmarkEnd w:id="23"/>
      <w:r w:rsidRPr="005F1DDE">
        <w:rPr>
          <w:rFonts w:ascii="Times New Roman" w:hAnsi="Times New Roman"/>
          <w:sz w:val="28"/>
          <w:szCs w:val="28"/>
          <w:lang w:val="uk-UA"/>
        </w:rPr>
        <w:t>8</w:t>
      </w:r>
      <w:r w:rsidRPr="005F1DDE">
        <w:rPr>
          <w:rFonts w:ascii="Times New Roman" w:hAnsi="Times New Roman"/>
          <w:sz w:val="28"/>
          <w:szCs w:val="28"/>
        </w:rPr>
        <w:t>.</w:t>
      </w:r>
      <w:r w:rsidR="00C7333D" w:rsidRPr="005F1DDE">
        <w:rPr>
          <w:rFonts w:ascii="Times New Roman" w:hAnsi="Times New Roman"/>
          <w:sz w:val="28"/>
          <w:szCs w:val="28"/>
          <w:lang w:val="uk-UA"/>
        </w:rPr>
        <w:t>4</w:t>
      </w:r>
      <w:r w:rsidRPr="005F1DDE">
        <w:rPr>
          <w:rFonts w:ascii="Times New Roman" w:hAnsi="Times New Roman"/>
          <w:sz w:val="28"/>
          <w:szCs w:val="28"/>
        </w:rPr>
        <w:t xml:space="preserve">. Директор </w:t>
      </w:r>
      <w:proofErr w:type="spellStart"/>
      <w:proofErr w:type="gramStart"/>
      <w:r w:rsidRPr="005F1DDE">
        <w:rPr>
          <w:rFonts w:ascii="Times New Roman" w:hAnsi="Times New Roman"/>
          <w:sz w:val="28"/>
          <w:szCs w:val="28"/>
        </w:rPr>
        <w:t>П</w:t>
      </w:r>
      <w:proofErr w:type="gramEnd"/>
      <w:r w:rsidRPr="005F1DDE">
        <w:rPr>
          <w:rFonts w:ascii="Times New Roman" w:hAnsi="Times New Roman"/>
          <w:sz w:val="28"/>
          <w:szCs w:val="28"/>
        </w:rPr>
        <w:t>ідприємства</w:t>
      </w:r>
      <w:proofErr w:type="spellEnd"/>
      <w:r w:rsidRPr="005F1DDE">
        <w:rPr>
          <w:rFonts w:ascii="Times New Roman" w:hAnsi="Times New Roman"/>
          <w:sz w:val="28"/>
          <w:szCs w:val="28"/>
        </w:rPr>
        <w:t xml:space="preserve"> в межах </w:t>
      </w:r>
      <w:proofErr w:type="spellStart"/>
      <w:r w:rsidRPr="005F1DDE">
        <w:rPr>
          <w:rFonts w:ascii="Times New Roman" w:hAnsi="Times New Roman"/>
          <w:sz w:val="28"/>
          <w:szCs w:val="28"/>
        </w:rPr>
        <w:t>своїх</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повноважень</w:t>
      </w:r>
      <w:proofErr w:type="spellEnd"/>
      <w:r w:rsidRPr="005F1DDE">
        <w:rPr>
          <w:rFonts w:ascii="Times New Roman" w:hAnsi="Times New Roman"/>
          <w:sz w:val="28"/>
          <w:szCs w:val="28"/>
        </w:rPr>
        <w:t>:</w:t>
      </w:r>
    </w:p>
    <w:p w:rsidR="00CE72FE" w:rsidRPr="005F1DDE" w:rsidRDefault="00CE72FE" w:rsidP="00C05DAD">
      <w:pPr>
        <w:spacing w:after="0" w:line="240" w:lineRule="auto"/>
        <w:jc w:val="both"/>
        <w:rPr>
          <w:rFonts w:ascii="Times New Roman" w:hAnsi="Times New Roman"/>
          <w:sz w:val="28"/>
          <w:szCs w:val="28"/>
        </w:rPr>
      </w:pPr>
      <w:bookmarkStart w:id="24" w:name="88"/>
      <w:bookmarkEnd w:id="24"/>
      <w:r w:rsidRPr="005F1DDE">
        <w:rPr>
          <w:rFonts w:ascii="Times New Roman" w:hAnsi="Times New Roman"/>
          <w:sz w:val="28"/>
          <w:szCs w:val="28"/>
          <w:lang w:val="uk-UA"/>
        </w:rPr>
        <w:t xml:space="preserve">- </w:t>
      </w:r>
      <w:proofErr w:type="spellStart"/>
      <w:r w:rsidRPr="005F1DDE">
        <w:rPr>
          <w:rFonts w:ascii="Times New Roman" w:hAnsi="Times New Roman"/>
          <w:sz w:val="28"/>
          <w:szCs w:val="28"/>
        </w:rPr>
        <w:t>самостійно</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вирішує</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питання</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діяльності</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Підприємства</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відповідно</w:t>
      </w:r>
      <w:proofErr w:type="spellEnd"/>
      <w:r w:rsidRPr="005F1DDE">
        <w:rPr>
          <w:rFonts w:ascii="Times New Roman" w:hAnsi="Times New Roman"/>
          <w:sz w:val="28"/>
          <w:szCs w:val="28"/>
        </w:rPr>
        <w:t xml:space="preserve"> до </w:t>
      </w:r>
      <w:proofErr w:type="spellStart"/>
      <w:r w:rsidRPr="005F1DDE">
        <w:rPr>
          <w:rFonts w:ascii="Times New Roman" w:hAnsi="Times New Roman"/>
          <w:sz w:val="28"/>
          <w:szCs w:val="28"/>
        </w:rPr>
        <w:t>законодавства</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України</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укладеного</w:t>
      </w:r>
      <w:proofErr w:type="spellEnd"/>
      <w:r w:rsidRPr="005F1DDE">
        <w:rPr>
          <w:rFonts w:ascii="Times New Roman" w:hAnsi="Times New Roman"/>
          <w:sz w:val="28"/>
          <w:szCs w:val="28"/>
        </w:rPr>
        <w:t xml:space="preserve"> контракту та </w:t>
      </w:r>
      <w:proofErr w:type="spellStart"/>
      <w:r w:rsidRPr="005F1DDE">
        <w:rPr>
          <w:rFonts w:ascii="Times New Roman" w:hAnsi="Times New Roman"/>
          <w:sz w:val="28"/>
          <w:szCs w:val="28"/>
        </w:rPr>
        <w:t>цього</w:t>
      </w:r>
      <w:proofErr w:type="spellEnd"/>
      <w:r w:rsidRPr="005F1DDE">
        <w:rPr>
          <w:rFonts w:ascii="Times New Roman" w:hAnsi="Times New Roman"/>
          <w:sz w:val="28"/>
          <w:szCs w:val="28"/>
        </w:rPr>
        <w:t xml:space="preserve"> Статуту за </w:t>
      </w:r>
      <w:proofErr w:type="spellStart"/>
      <w:r w:rsidRPr="005F1DDE">
        <w:rPr>
          <w:rFonts w:ascii="Times New Roman" w:hAnsi="Times New Roman"/>
          <w:sz w:val="28"/>
          <w:szCs w:val="28"/>
        </w:rPr>
        <w:t>винятком</w:t>
      </w:r>
      <w:proofErr w:type="spellEnd"/>
      <w:r w:rsidRPr="005F1DDE">
        <w:rPr>
          <w:rFonts w:ascii="Times New Roman" w:hAnsi="Times New Roman"/>
          <w:sz w:val="28"/>
          <w:szCs w:val="28"/>
        </w:rPr>
        <w:t xml:space="preserve"> тих, </w:t>
      </w:r>
      <w:proofErr w:type="spellStart"/>
      <w:r w:rsidRPr="005F1DDE">
        <w:rPr>
          <w:rFonts w:ascii="Times New Roman" w:hAnsi="Times New Roman"/>
          <w:sz w:val="28"/>
          <w:szCs w:val="28"/>
        </w:rPr>
        <w:t>що</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віднесені</w:t>
      </w:r>
      <w:proofErr w:type="spellEnd"/>
      <w:r w:rsidRPr="005F1DDE">
        <w:rPr>
          <w:rFonts w:ascii="Times New Roman" w:hAnsi="Times New Roman"/>
          <w:sz w:val="28"/>
          <w:szCs w:val="28"/>
        </w:rPr>
        <w:t xml:space="preserve"> до </w:t>
      </w:r>
      <w:proofErr w:type="spellStart"/>
      <w:r w:rsidRPr="005F1DDE">
        <w:rPr>
          <w:rFonts w:ascii="Times New Roman" w:hAnsi="Times New Roman"/>
          <w:sz w:val="28"/>
          <w:szCs w:val="28"/>
        </w:rPr>
        <w:t>компетенції</w:t>
      </w:r>
      <w:proofErr w:type="spellEnd"/>
      <w:r w:rsidRPr="005F1DDE">
        <w:rPr>
          <w:rFonts w:ascii="Times New Roman" w:hAnsi="Times New Roman"/>
          <w:sz w:val="28"/>
          <w:szCs w:val="28"/>
        </w:rPr>
        <w:t xml:space="preserve"> </w:t>
      </w:r>
      <w:r w:rsidRPr="005F1DDE">
        <w:rPr>
          <w:rFonts w:ascii="Times New Roman" w:hAnsi="Times New Roman"/>
          <w:sz w:val="28"/>
          <w:szCs w:val="28"/>
          <w:lang w:val="uk-UA"/>
        </w:rPr>
        <w:t>В</w:t>
      </w:r>
      <w:proofErr w:type="spellStart"/>
      <w:r w:rsidRPr="005F1DDE">
        <w:rPr>
          <w:rFonts w:ascii="Times New Roman" w:hAnsi="Times New Roman"/>
          <w:sz w:val="28"/>
          <w:szCs w:val="28"/>
        </w:rPr>
        <w:t>ласника</w:t>
      </w:r>
      <w:proofErr w:type="spellEnd"/>
      <w:r w:rsidRPr="005F1DDE">
        <w:rPr>
          <w:rFonts w:ascii="Times New Roman" w:hAnsi="Times New Roman"/>
          <w:sz w:val="28"/>
          <w:szCs w:val="28"/>
          <w:lang w:val="uk-UA"/>
        </w:rPr>
        <w:t xml:space="preserve"> та Уповноваженої особи</w:t>
      </w:r>
      <w:r w:rsidRPr="005F1DDE">
        <w:rPr>
          <w:rFonts w:ascii="Times New Roman" w:hAnsi="Times New Roman"/>
          <w:sz w:val="28"/>
          <w:szCs w:val="28"/>
        </w:rPr>
        <w:t>;</w:t>
      </w:r>
    </w:p>
    <w:p w:rsidR="00CE72FE" w:rsidRPr="005F1DDE" w:rsidRDefault="00CE72FE" w:rsidP="00C05DAD">
      <w:pPr>
        <w:spacing w:after="0" w:line="240" w:lineRule="auto"/>
        <w:jc w:val="both"/>
        <w:rPr>
          <w:rFonts w:ascii="Times New Roman" w:hAnsi="Times New Roman"/>
          <w:sz w:val="28"/>
          <w:szCs w:val="28"/>
        </w:rPr>
      </w:pPr>
      <w:bookmarkStart w:id="25" w:name="89"/>
      <w:bookmarkEnd w:id="25"/>
      <w:r w:rsidRPr="005F1DDE">
        <w:rPr>
          <w:rFonts w:ascii="Times New Roman" w:hAnsi="Times New Roman"/>
          <w:sz w:val="28"/>
          <w:szCs w:val="28"/>
          <w:lang w:val="uk-UA"/>
        </w:rPr>
        <w:t xml:space="preserve">- </w:t>
      </w:r>
      <w:proofErr w:type="spellStart"/>
      <w:r w:rsidRPr="005F1DDE">
        <w:rPr>
          <w:rFonts w:ascii="Times New Roman" w:hAnsi="Times New Roman"/>
          <w:sz w:val="28"/>
          <w:szCs w:val="28"/>
        </w:rPr>
        <w:t>несе</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персональну</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відповідальність</w:t>
      </w:r>
      <w:proofErr w:type="spellEnd"/>
      <w:r w:rsidRPr="005F1DDE">
        <w:rPr>
          <w:rFonts w:ascii="Times New Roman" w:hAnsi="Times New Roman"/>
          <w:sz w:val="28"/>
          <w:szCs w:val="28"/>
        </w:rPr>
        <w:t xml:space="preserve"> за </w:t>
      </w:r>
      <w:proofErr w:type="spellStart"/>
      <w:r w:rsidRPr="005F1DDE">
        <w:rPr>
          <w:rFonts w:ascii="Times New Roman" w:hAnsi="Times New Roman"/>
          <w:sz w:val="28"/>
          <w:szCs w:val="28"/>
        </w:rPr>
        <w:t>виконання</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покладених</w:t>
      </w:r>
      <w:proofErr w:type="spellEnd"/>
      <w:r w:rsidRPr="005F1DDE">
        <w:rPr>
          <w:rFonts w:ascii="Times New Roman" w:hAnsi="Times New Roman"/>
          <w:sz w:val="28"/>
          <w:szCs w:val="28"/>
        </w:rPr>
        <w:t xml:space="preserve"> на </w:t>
      </w:r>
      <w:proofErr w:type="spellStart"/>
      <w:r w:rsidRPr="005F1DDE">
        <w:rPr>
          <w:rFonts w:ascii="Times New Roman" w:hAnsi="Times New Roman"/>
          <w:sz w:val="28"/>
          <w:szCs w:val="28"/>
        </w:rPr>
        <w:t>Підприємство</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завдань</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визначених</w:t>
      </w:r>
      <w:proofErr w:type="spellEnd"/>
      <w:r w:rsidRPr="005F1DDE">
        <w:rPr>
          <w:rFonts w:ascii="Times New Roman" w:hAnsi="Times New Roman"/>
          <w:sz w:val="28"/>
          <w:szCs w:val="28"/>
        </w:rPr>
        <w:t xml:space="preserve"> Статутом, </w:t>
      </w:r>
      <w:proofErr w:type="spellStart"/>
      <w:r w:rsidRPr="005F1DDE">
        <w:rPr>
          <w:rFonts w:ascii="Times New Roman" w:hAnsi="Times New Roman"/>
          <w:sz w:val="28"/>
          <w:szCs w:val="28"/>
        </w:rPr>
        <w:t>дотримання</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фінансової</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дисципліни</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дотримання</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законодавства</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України</w:t>
      </w:r>
      <w:proofErr w:type="spellEnd"/>
      <w:r w:rsidRPr="005F1DDE">
        <w:rPr>
          <w:rFonts w:ascii="Times New Roman" w:hAnsi="Times New Roman"/>
          <w:sz w:val="28"/>
          <w:szCs w:val="28"/>
        </w:rPr>
        <w:t xml:space="preserve">, норм </w:t>
      </w:r>
      <w:proofErr w:type="spellStart"/>
      <w:r w:rsidRPr="005F1DDE">
        <w:rPr>
          <w:rFonts w:ascii="Times New Roman" w:hAnsi="Times New Roman"/>
          <w:sz w:val="28"/>
          <w:szCs w:val="28"/>
        </w:rPr>
        <w:t>охорони</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праці</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ефективного</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використання</w:t>
      </w:r>
      <w:proofErr w:type="spellEnd"/>
      <w:r w:rsidRPr="005F1DDE">
        <w:rPr>
          <w:rFonts w:ascii="Times New Roman" w:hAnsi="Times New Roman"/>
          <w:sz w:val="28"/>
          <w:szCs w:val="28"/>
        </w:rPr>
        <w:t xml:space="preserve"> та </w:t>
      </w:r>
      <w:proofErr w:type="spellStart"/>
      <w:r w:rsidRPr="005F1DDE">
        <w:rPr>
          <w:rFonts w:ascii="Times New Roman" w:hAnsi="Times New Roman"/>
          <w:sz w:val="28"/>
          <w:szCs w:val="28"/>
        </w:rPr>
        <w:t>охорони</w:t>
      </w:r>
      <w:proofErr w:type="spellEnd"/>
      <w:r w:rsidRPr="005F1DDE">
        <w:rPr>
          <w:rFonts w:ascii="Times New Roman" w:hAnsi="Times New Roman"/>
          <w:sz w:val="28"/>
          <w:szCs w:val="28"/>
        </w:rPr>
        <w:t xml:space="preserve"> майна </w:t>
      </w:r>
      <w:proofErr w:type="spellStart"/>
      <w:r w:rsidRPr="005F1DDE">
        <w:rPr>
          <w:rFonts w:ascii="Times New Roman" w:hAnsi="Times New Roman"/>
          <w:sz w:val="28"/>
          <w:szCs w:val="28"/>
        </w:rPr>
        <w:t>закріпленого</w:t>
      </w:r>
      <w:proofErr w:type="spellEnd"/>
      <w:r w:rsidRPr="005F1DDE">
        <w:rPr>
          <w:rFonts w:ascii="Times New Roman" w:hAnsi="Times New Roman"/>
          <w:sz w:val="28"/>
          <w:szCs w:val="28"/>
        </w:rPr>
        <w:t xml:space="preserve"> за </w:t>
      </w:r>
      <w:proofErr w:type="spellStart"/>
      <w:r w:rsidRPr="005F1DDE">
        <w:rPr>
          <w:rFonts w:ascii="Times New Roman" w:hAnsi="Times New Roman"/>
          <w:sz w:val="28"/>
          <w:szCs w:val="28"/>
        </w:rPr>
        <w:t>Підприємством</w:t>
      </w:r>
      <w:proofErr w:type="spellEnd"/>
      <w:r w:rsidRPr="005F1DDE">
        <w:rPr>
          <w:rFonts w:ascii="Times New Roman" w:hAnsi="Times New Roman"/>
          <w:sz w:val="28"/>
          <w:szCs w:val="28"/>
        </w:rPr>
        <w:t>;</w:t>
      </w:r>
    </w:p>
    <w:p w:rsidR="00CE72FE" w:rsidRPr="005F1DDE" w:rsidRDefault="00CE72FE" w:rsidP="00C05DAD">
      <w:pPr>
        <w:spacing w:after="0" w:line="240" w:lineRule="auto"/>
        <w:jc w:val="both"/>
        <w:rPr>
          <w:rFonts w:ascii="Times New Roman" w:hAnsi="Times New Roman"/>
          <w:sz w:val="28"/>
          <w:szCs w:val="28"/>
        </w:rPr>
      </w:pPr>
      <w:bookmarkStart w:id="26" w:name="90"/>
      <w:bookmarkEnd w:id="26"/>
      <w:r w:rsidRPr="005F1DDE">
        <w:rPr>
          <w:rFonts w:ascii="Times New Roman" w:hAnsi="Times New Roman"/>
          <w:sz w:val="28"/>
          <w:szCs w:val="28"/>
          <w:lang w:val="uk-UA"/>
        </w:rPr>
        <w:t xml:space="preserve">- </w:t>
      </w:r>
      <w:proofErr w:type="spellStart"/>
      <w:r w:rsidRPr="005F1DDE">
        <w:rPr>
          <w:rFonts w:ascii="Times New Roman" w:hAnsi="Times New Roman"/>
          <w:sz w:val="28"/>
          <w:szCs w:val="28"/>
        </w:rPr>
        <w:t>діє</w:t>
      </w:r>
      <w:proofErr w:type="spellEnd"/>
      <w:r w:rsidRPr="005F1DDE">
        <w:rPr>
          <w:rFonts w:ascii="Times New Roman" w:hAnsi="Times New Roman"/>
          <w:sz w:val="28"/>
          <w:szCs w:val="28"/>
        </w:rPr>
        <w:t xml:space="preserve"> без </w:t>
      </w:r>
      <w:proofErr w:type="spellStart"/>
      <w:r w:rsidRPr="005F1DDE">
        <w:rPr>
          <w:rFonts w:ascii="Times New Roman" w:hAnsi="Times New Roman"/>
          <w:sz w:val="28"/>
          <w:szCs w:val="28"/>
        </w:rPr>
        <w:t>доручення</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від</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імені</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Підприємства</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представляє</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Підприємство</w:t>
      </w:r>
      <w:proofErr w:type="spellEnd"/>
      <w:r w:rsidRPr="005F1DDE">
        <w:rPr>
          <w:rFonts w:ascii="Times New Roman" w:hAnsi="Times New Roman"/>
          <w:sz w:val="28"/>
          <w:szCs w:val="28"/>
        </w:rPr>
        <w:t xml:space="preserve"> в органах </w:t>
      </w:r>
      <w:proofErr w:type="spellStart"/>
      <w:r w:rsidRPr="005F1DDE">
        <w:rPr>
          <w:rFonts w:ascii="Times New Roman" w:hAnsi="Times New Roman"/>
          <w:sz w:val="28"/>
          <w:szCs w:val="28"/>
        </w:rPr>
        <w:t>державної</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влади</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і</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місцевого</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самоврядування</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інших</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організаціях</w:t>
      </w:r>
      <w:proofErr w:type="spellEnd"/>
      <w:r w:rsidRPr="005F1DDE">
        <w:rPr>
          <w:rFonts w:ascii="Times New Roman" w:hAnsi="Times New Roman"/>
          <w:sz w:val="28"/>
          <w:szCs w:val="28"/>
        </w:rPr>
        <w:t xml:space="preserve">, у </w:t>
      </w:r>
      <w:proofErr w:type="spellStart"/>
      <w:r w:rsidRPr="005F1DDE">
        <w:rPr>
          <w:rFonts w:ascii="Times New Roman" w:hAnsi="Times New Roman"/>
          <w:sz w:val="28"/>
          <w:szCs w:val="28"/>
        </w:rPr>
        <w:t>відносинах</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з</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юридичними</w:t>
      </w:r>
      <w:proofErr w:type="spellEnd"/>
      <w:r w:rsidRPr="005F1DDE">
        <w:rPr>
          <w:rFonts w:ascii="Times New Roman" w:hAnsi="Times New Roman"/>
          <w:sz w:val="28"/>
          <w:szCs w:val="28"/>
        </w:rPr>
        <w:t xml:space="preserve"> особами та </w:t>
      </w:r>
      <w:proofErr w:type="spellStart"/>
      <w:r w:rsidRPr="005F1DDE">
        <w:rPr>
          <w:rFonts w:ascii="Times New Roman" w:hAnsi="Times New Roman"/>
          <w:sz w:val="28"/>
          <w:szCs w:val="28"/>
        </w:rPr>
        <w:t>громадянами</w:t>
      </w:r>
      <w:proofErr w:type="spellEnd"/>
      <w:r w:rsidRPr="005F1DDE">
        <w:rPr>
          <w:rFonts w:ascii="Times New Roman" w:hAnsi="Times New Roman"/>
          <w:sz w:val="28"/>
          <w:szCs w:val="28"/>
        </w:rPr>
        <w:t>;</w:t>
      </w:r>
    </w:p>
    <w:p w:rsidR="00CE72FE" w:rsidRPr="005F1DDE" w:rsidRDefault="00CE72FE" w:rsidP="00C05DAD">
      <w:pPr>
        <w:spacing w:after="0" w:line="240" w:lineRule="auto"/>
        <w:jc w:val="both"/>
        <w:rPr>
          <w:rFonts w:ascii="Times New Roman" w:hAnsi="Times New Roman"/>
          <w:sz w:val="28"/>
          <w:szCs w:val="28"/>
        </w:rPr>
      </w:pPr>
      <w:bookmarkStart w:id="27" w:name="91"/>
      <w:bookmarkEnd w:id="27"/>
      <w:r w:rsidRPr="005F1DDE">
        <w:rPr>
          <w:rFonts w:ascii="Times New Roman" w:hAnsi="Times New Roman"/>
          <w:sz w:val="28"/>
          <w:szCs w:val="28"/>
          <w:lang w:val="uk-UA"/>
        </w:rPr>
        <w:t xml:space="preserve">- </w:t>
      </w:r>
      <w:proofErr w:type="spellStart"/>
      <w:r w:rsidRPr="005F1DDE">
        <w:rPr>
          <w:rFonts w:ascii="Times New Roman" w:hAnsi="Times New Roman"/>
          <w:sz w:val="28"/>
          <w:szCs w:val="28"/>
        </w:rPr>
        <w:t>розпоряджається</w:t>
      </w:r>
      <w:proofErr w:type="spellEnd"/>
      <w:r w:rsidRPr="005F1DDE">
        <w:rPr>
          <w:rFonts w:ascii="Times New Roman" w:hAnsi="Times New Roman"/>
          <w:sz w:val="28"/>
          <w:szCs w:val="28"/>
        </w:rPr>
        <w:t xml:space="preserve"> коштами та </w:t>
      </w:r>
      <w:proofErr w:type="spellStart"/>
      <w:r w:rsidRPr="005F1DDE">
        <w:rPr>
          <w:rFonts w:ascii="Times New Roman" w:hAnsi="Times New Roman"/>
          <w:sz w:val="28"/>
          <w:szCs w:val="28"/>
        </w:rPr>
        <w:t>майном</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відповідно</w:t>
      </w:r>
      <w:proofErr w:type="spellEnd"/>
      <w:r w:rsidRPr="005F1DDE">
        <w:rPr>
          <w:rFonts w:ascii="Times New Roman" w:hAnsi="Times New Roman"/>
          <w:sz w:val="28"/>
          <w:szCs w:val="28"/>
        </w:rPr>
        <w:t xml:space="preserve"> до </w:t>
      </w:r>
      <w:proofErr w:type="spellStart"/>
      <w:r w:rsidRPr="005F1DDE">
        <w:rPr>
          <w:rFonts w:ascii="Times New Roman" w:hAnsi="Times New Roman"/>
          <w:sz w:val="28"/>
          <w:szCs w:val="28"/>
        </w:rPr>
        <w:t>законодавства</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України</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рішень</w:t>
      </w:r>
      <w:proofErr w:type="spellEnd"/>
      <w:r w:rsidRPr="005F1DDE">
        <w:rPr>
          <w:rFonts w:ascii="Times New Roman" w:hAnsi="Times New Roman"/>
          <w:sz w:val="28"/>
          <w:szCs w:val="28"/>
        </w:rPr>
        <w:t xml:space="preserve"> </w:t>
      </w:r>
      <w:r w:rsidR="00C7333D" w:rsidRPr="005F1DDE">
        <w:rPr>
          <w:rFonts w:ascii="Times New Roman" w:hAnsi="Times New Roman"/>
          <w:sz w:val="28"/>
          <w:szCs w:val="28"/>
          <w:lang w:val="uk-UA"/>
        </w:rPr>
        <w:t>Власника,</w:t>
      </w:r>
      <w:r w:rsidRPr="005F1DDE">
        <w:rPr>
          <w:rFonts w:ascii="Times New Roman" w:hAnsi="Times New Roman"/>
          <w:sz w:val="28"/>
          <w:szCs w:val="28"/>
          <w:lang w:val="uk-UA"/>
        </w:rPr>
        <w:t xml:space="preserve"> Уповноваженої особи</w:t>
      </w:r>
      <w:r w:rsidRPr="005F1DDE">
        <w:rPr>
          <w:rFonts w:ascii="Times New Roman" w:hAnsi="Times New Roman"/>
          <w:sz w:val="28"/>
          <w:szCs w:val="28"/>
        </w:rPr>
        <w:t xml:space="preserve"> та </w:t>
      </w:r>
      <w:proofErr w:type="spellStart"/>
      <w:r w:rsidRPr="005F1DDE">
        <w:rPr>
          <w:rFonts w:ascii="Times New Roman" w:hAnsi="Times New Roman"/>
          <w:sz w:val="28"/>
          <w:szCs w:val="28"/>
        </w:rPr>
        <w:t>цього</w:t>
      </w:r>
      <w:proofErr w:type="spellEnd"/>
      <w:r w:rsidRPr="005F1DDE">
        <w:rPr>
          <w:rFonts w:ascii="Times New Roman" w:hAnsi="Times New Roman"/>
          <w:sz w:val="28"/>
          <w:szCs w:val="28"/>
        </w:rPr>
        <w:t xml:space="preserve"> Статуту;</w:t>
      </w:r>
    </w:p>
    <w:p w:rsidR="00CE72FE" w:rsidRPr="005F1DDE" w:rsidRDefault="00CE72FE" w:rsidP="00C05DAD">
      <w:pPr>
        <w:spacing w:after="0" w:line="240" w:lineRule="auto"/>
        <w:jc w:val="both"/>
        <w:rPr>
          <w:rFonts w:ascii="Times New Roman" w:hAnsi="Times New Roman"/>
          <w:sz w:val="28"/>
          <w:szCs w:val="28"/>
        </w:rPr>
      </w:pPr>
      <w:bookmarkStart w:id="28" w:name="92"/>
      <w:bookmarkEnd w:id="28"/>
      <w:r w:rsidRPr="005F1DDE">
        <w:rPr>
          <w:rFonts w:ascii="Times New Roman" w:hAnsi="Times New Roman"/>
          <w:sz w:val="28"/>
          <w:szCs w:val="28"/>
          <w:lang w:val="uk-UA"/>
        </w:rPr>
        <w:t xml:space="preserve">- </w:t>
      </w:r>
      <w:proofErr w:type="spellStart"/>
      <w:r w:rsidRPr="005F1DDE">
        <w:rPr>
          <w:rFonts w:ascii="Times New Roman" w:hAnsi="Times New Roman"/>
          <w:sz w:val="28"/>
          <w:szCs w:val="28"/>
        </w:rPr>
        <w:t>несе</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відповідальність</w:t>
      </w:r>
      <w:proofErr w:type="spellEnd"/>
      <w:r w:rsidRPr="005F1DDE">
        <w:rPr>
          <w:rFonts w:ascii="Times New Roman" w:hAnsi="Times New Roman"/>
          <w:sz w:val="28"/>
          <w:szCs w:val="28"/>
        </w:rPr>
        <w:t xml:space="preserve"> за </w:t>
      </w:r>
      <w:proofErr w:type="spellStart"/>
      <w:r w:rsidRPr="005F1DDE">
        <w:rPr>
          <w:rFonts w:ascii="Times New Roman" w:hAnsi="Times New Roman"/>
          <w:sz w:val="28"/>
          <w:szCs w:val="28"/>
        </w:rPr>
        <w:t>формування</w:t>
      </w:r>
      <w:proofErr w:type="spellEnd"/>
      <w:r w:rsidRPr="005F1DDE">
        <w:rPr>
          <w:rFonts w:ascii="Times New Roman" w:hAnsi="Times New Roman"/>
          <w:sz w:val="28"/>
          <w:szCs w:val="28"/>
        </w:rPr>
        <w:t xml:space="preserve"> та </w:t>
      </w:r>
      <w:proofErr w:type="spellStart"/>
      <w:r w:rsidRPr="005F1DDE">
        <w:rPr>
          <w:rFonts w:ascii="Times New Roman" w:hAnsi="Times New Roman"/>
          <w:sz w:val="28"/>
          <w:szCs w:val="28"/>
        </w:rPr>
        <w:t>виконання</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фінансових</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планів</w:t>
      </w:r>
      <w:proofErr w:type="spellEnd"/>
      <w:r w:rsidRPr="005F1DDE">
        <w:rPr>
          <w:rFonts w:ascii="Times New Roman" w:hAnsi="Times New Roman"/>
          <w:sz w:val="28"/>
          <w:szCs w:val="28"/>
        </w:rPr>
        <w:t>;</w:t>
      </w:r>
    </w:p>
    <w:p w:rsidR="00CE72FE" w:rsidRPr="005F1DDE" w:rsidRDefault="00CE72FE" w:rsidP="00C05DAD">
      <w:pPr>
        <w:spacing w:after="0" w:line="240" w:lineRule="auto"/>
        <w:jc w:val="both"/>
        <w:rPr>
          <w:rFonts w:ascii="Times New Roman" w:hAnsi="Times New Roman"/>
          <w:sz w:val="28"/>
          <w:szCs w:val="28"/>
          <w:lang w:val="uk-UA"/>
        </w:rPr>
      </w:pPr>
      <w:bookmarkStart w:id="29" w:name="93"/>
      <w:bookmarkEnd w:id="29"/>
      <w:r w:rsidRPr="005F1DDE">
        <w:rPr>
          <w:rFonts w:ascii="Times New Roman" w:hAnsi="Times New Roman"/>
          <w:sz w:val="28"/>
          <w:szCs w:val="28"/>
          <w:lang w:val="uk-UA"/>
        </w:rPr>
        <w:t>- призначає на посади та звільняє з посад заступників директора Підприємства, керівників та спеціалістів Підприємства, інших працівників Підприємства</w:t>
      </w:r>
      <w:r w:rsidR="00C7333D" w:rsidRPr="005F1DDE">
        <w:rPr>
          <w:rFonts w:ascii="Times New Roman" w:hAnsi="Times New Roman"/>
          <w:sz w:val="28"/>
          <w:szCs w:val="28"/>
          <w:lang w:val="uk-UA"/>
        </w:rPr>
        <w:t xml:space="preserve"> у відповідності до штатного розкладу</w:t>
      </w:r>
      <w:r w:rsidRPr="005F1DDE">
        <w:rPr>
          <w:rFonts w:ascii="Times New Roman" w:hAnsi="Times New Roman"/>
          <w:sz w:val="28"/>
          <w:szCs w:val="28"/>
          <w:lang w:val="uk-UA"/>
        </w:rPr>
        <w:t>;</w:t>
      </w:r>
    </w:p>
    <w:p w:rsidR="00CE72FE" w:rsidRPr="005F1DDE" w:rsidRDefault="00CE72FE" w:rsidP="00C05DAD">
      <w:pPr>
        <w:spacing w:after="0" w:line="240" w:lineRule="auto"/>
        <w:jc w:val="both"/>
        <w:rPr>
          <w:rFonts w:ascii="Times New Roman" w:hAnsi="Times New Roman"/>
          <w:sz w:val="28"/>
          <w:szCs w:val="28"/>
          <w:lang w:val="uk-UA"/>
        </w:rPr>
      </w:pPr>
      <w:bookmarkStart w:id="30" w:name="94"/>
      <w:bookmarkEnd w:id="30"/>
      <w:r w:rsidRPr="005F1DDE">
        <w:rPr>
          <w:rFonts w:ascii="Times New Roman" w:hAnsi="Times New Roman"/>
          <w:sz w:val="28"/>
          <w:szCs w:val="28"/>
          <w:lang w:val="uk-UA"/>
        </w:rPr>
        <w:t>-  організовує підготовку та подає на затвердження Власнику структуру, чисельність, штатний розпис і кошторис Підприємства, положення про його структурні підрозділи, в тому числі відокремлені, розподіл обов'язків між заступниками, працівниками, вживає заходів щодо заохочення та накладення стягнень на працівників Підприємства у встановленому порядку;</w:t>
      </w:r>
    </w:p>
    <w:p w:rsidR="00CE72FE" w:rsidRPr="005F1DDE" w:rsidRDefault="00CE72FE" w:rsidP="00C05DAD">
      <w:pPr>
        <w:spacing w:after="0" w:line="240" w:lineRule="auto"/>
        <w:jc w:val="both"/>
        <w:rPr>
          <w:rFonts w:ascii="Times New Roman" w:hAnsi="Times New Roman"/>
          <w:sz w:val="28"/>
          <w:szCs w:val="28"/>
        </w:rPr>
      </w:pPr>
      <w:bookmarkStart w:id="31" w:name="95"/>
      <w:bookmarkEnd w:id="31"/>
      <w:r w:rsidRPr="005F1DDE">
        <w:rPr>
          <w:rFonts w:ascii="Times New Roman" w:hAnsi="Times New Roman"/>
          <w:sz w:val="28"/>
          <w:szCs w:val="28"/>
          <w:lang w:val="uk-UA"/>
        </w:rPr>
        <w:t xml:space="preserve">- </w:t>
      </w:r>
      <w:r w:rsidRPr="005F1DDE">
        <w:rPr>
          <w:rFonts w:ascii="Times New Roman" w:hAnsi="Times New Roman"/>
          <w:sz w:val="28"/>
          <w:szCs w:val="28"/>
        </w:rPr>
        <w:t xml:space="preserve">у межах </w:t>
      </w:r>
      <w:proofErr w:type="spellStart"/>
      <w:r w:rsidRPr="005F1DDE">
        <w:rPr>
          <w:rFonts w:ascii="Times New Roman" w:hAnsi="Times New Roman"/>
          <w:sz w:val="28"/>
          <w:szCs w:val="28"/>
        </w:rPr>
        <w:t>повноважень</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видає</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накази</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і</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дає</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доручення</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обов'язкові</w:t>
      </w:r>
      <w:proofErr w:type="spellEnd"/>
      <w:r w:rsidRPr="005F1DDE">
        <w:rPr>
          <w:rFonts w:ascii="Times New Roman" w:hAnsi="Times New Roman"/>
          <w:sz w:val="28"/>
          <w:szCs w:val="28"/>
        </w:rPr>
        <w:t xml:space="preserve"> для </w:t>
      </w:r>
      <w:proofErr w:type="spellStart"/>
      <w:r w:rsidRPr="005F1DDE">
        <w:rPr>
          <w:rFonts w:ascii="Times New Roman" w:hAnsi="Times New Roman"/>
          <w:sz w:val="28"/>
          <w:szCs w:val="28"/>
        </w:rPr>
        <w:t>виконання</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працівниками</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Підприємства</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контролює</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їх</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виконання</w:t>
      </w:r>
      <w:proofErr w:type="spellEnd"/>
      <w:r w:rsidRPr="005F1DDE">
        <w:rPr>
          <w:rFonts w:ascii="Times New Roman" w:hAnsi="Times New Roman"/>
          <w:sz w:val="28"/>
          <w:szCs w:val="28"/>
        </w:rPr>
        <w:t>;</w:t>
      </w:r>
    </w:p>
    <w:p w:rsidR="00C05DAD" w:rsidRDefault="00CE72FE" w:rsidP="00C05DAD">
      <w:pPr>
        <w:spacing w:after="0" w:line="240" w:lineRule="auto"/>
        <w:rPr>
          <w:rFonts w:ascii="Times New Roman" w:hAnsi="Times New Roman"/>
          <w:sz w:val="28"/>
          <w:szCs w:val="28"/>
          <w:lang w:val="uk-UA"/>
        </w:rPr>
      </w:pPr>
      <w:bookmarkStart w:id="32" w:name="96"/>
      <w:bookmarkEnd w:id="32"/>
      <w:r w:rsidRPr="005F1DDE">
        <w:rPr>
          <w:rFonts w:ascii="Times New Roman" w:hAnsi="Times New Roman"/>
          <w:sz w:val="28"/>
          <w:szCs w:val="28"/>
          <w:lang w:val="uk-UA"/>
        </w:rPr>
        <w:t xml:space="preserve">- </w:t>
      </w:r>
      <w:proofErr w:type="spellStart"/>
      <w:r w:rsidRPr="005F1DDE">
        <w:rPr>
          <w:rFonts w:ascii="Times New Roman" w:hAnsi="Times New Roman"/>
          <w:sz w:val="28"/>
          <w:szCs w:val="28"/>
        </w:rPr>
        <w:t>забезпечує</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виконання</w:t>
      </w:r>
      <w:proofErr w:type="spellEnd"/>
      <w:r w:rsidRPr="005F1DDE">
        <w:rPr>
          <w:rFonts w:ascii="Times New Roman" w:hAnsi="Times New Roman"/>
          <w:sz w:val="28"/>
          <w:szCs w:val="28"/>
        </w:rPr>
        <w:t xml:space="preserve"> </w:t>
      </w:r>
      <w:proofErr w:type="spellStart"/>
      <w:r w:rsidRPr="005F1DDE">
        <w:rPr>
          <w:rFonts w:ascii="Times New Roman" w:hAnsi="Times New Roman"/>
          <w:sz w:val="28"/>
          <w:szCs w:val="28"/>
        </w:rPr>
        <w:t>актів</w:t>
      </w:r>
      <w:proofErr w:type="spellEnd"/>
      <w:r w:rsidRPr="005F1DDE">
        <w:rPr>
          <w:rFonts w:ascii="Times New Roman" w:hAnsi="Times New Roman"/>
          <w:sz w:val="28"/>
          <w:szCs w:val="28"/>
        </w:rPr>
        <w:t xml:space="preserve"> </w:t>
      </w:r>
      <w:r w:rsidRPr="005F1DDE">
        <w:rPr>
          <w:rFonts w:ascii="Times New Roman" w:hAnsi="Times New Roman"/>
          <w:sz w:val="28"/>
          <w:szCs w:val="28"/>
          <w:lang w:val="uk-UA"/>
        </w:rPr>
        <w:t>В</w:t>
      </w:r>
      <w:proofErr w:type="spellStart"/>
      <w:r w:rsidRPr="005F1DDE">
        <w:rPr>
          <w:rFonts w:ascii="Times New Roman" w:hAnsi="Times New Roman"/>
          <w:sz w:val="28"/>
          <w:szCs w:val="28"/>
        </w:rPr>
        <w:t>ласника</w:t>
      </w:r>
      <w:proofErr w:type="spellEnd"/>
      <w:r w:rsidRPr="005F1DDE">
        <w:rPr>
          <w:rFonts w:ascii="Times New Roman" w:hAnsi="Times New Roman"/>
          <w:sz w:val="28"/>
          <w:szCs w:val="28"/>
          <w:lang w:val="uk-UA"/>
        </w:rPr>
        <w:t xml:space="preserve"> та Уповноваженої особи;</w:t>
      </w:r>
    </w:p>
    <w:p w:rsidR="00CE72FE" w:rsidRPr="005F1DDE" w:rsidRDefault="00CE72FE" w:rsidP="00C05DAD">
      <w:pPr>
        <w:spacing w:after="0" w:line="240" w:lineRule="auto"/>
        <w:rPr>
          <w:rFonts w:ascii="Times New Roman" w:hAnsi="Times New Roman"/>
          <w:sz w:val="28"/>
          <w:szCs w:val="28"/>
          <w:lang w:val="uk-UA"/>
        </w:rPr>
      </w:pPr>
      <w:r w:rsidRPr="005F1DDE">
        <w:rPr>
          <w:rFonts w:ascii="Times New Roman" w:hAnsi="Times New Roman"/>
          <w:sz w:val="28"/>
          <w:szCs w:val="28"/>
          <w:lang w:val="uk-UA"/>
        </w:rPr>
        <w:t>- виконує інші функції необхідні для забезпечення господарської діяльності Підприємства в межах діючого законодавства</w:t>
      </w:r>
      <w:r w:rsidRPr="005F1DDE">
        <w:rPr>
          <w:rFonts w:ascii="Times New Roman" w:hAnsi="Times New Roman"/>
          <w:sz w:val="28"/>
          <w:szCs w:val="28"/>
        </w:rPr>
        <w:t xml:space="preserve"> </w:t>
      </w:r>
      <w:r w:rsidRPr="005F1DDE">
        <w:rPr>
          <w:rFonts w:ascii="Times New Roman" w:hAnsi="Times New Roman"/>
          <w:sz w:val="28"/>
          <w:szCs w:val="28"/>
          <w:lang w:val="uk-UA"/>
        </w:rPr>
        <w:t>та укладеного контракту.</w:t>
      </w:r>
    </w:p>
    <w:p w:rsidR="00CE72FE" w:rsidRPr="005F1DDE" w:rsidRDefault="00CE72FE" w:rsidP="00CE72FE">
      <w:pPr>
        <w:pStyle w:val="11"/>
        <w:rPr>
          <w:rFonts w:ascii="Times New Roman" w:hAnsi="Times New Roman"/>
          <w:bCs/>
          <w:sz w:val="28"/>
          <w:szCs w:val="28"/>
          <w:lang w:val="uk-UA" w:eastAsia="uk-UA"/>
        </w:rPr>
      </w:pPr>
    </w:p>
    <w:p w:rsidR="00CE72FE" w:rsidRPr="005F1DDE" w:rsidRDefault="00CE72FE" w:rsidP="00CE72FE">
      <w:pPr>
        <w:pStyle w:val="11"/>
        <w:numPr>
          <w:ilvl w:val="0"/>
          <w:numId w:val="23"/>
        </w:numPr>
        <w:jc w:val="center"/>
        <w:rPr>
          <w:rFonts w:ascii="Times New Roman" w:hAnsi="Times New Roman"/>
          <w:b/>
          <w:bCs/>
          <w:sz w:val="28"/>
          <w:szCs w:val="28"/>
          <w:lang w:val="uk-UA" w:eastAsia="uk-UA"/>
        </w:rPr>
      </w:pPr>
      <w:bookmarkStart w:id="33" w:name="_GoBack"/>
      <w:bookmarkEnd w:id="33"/>
      <w:r w:rsidRPr="005F1DDE">
        <w:rPr>
          <w:rFonts w:ascii="Times New Roman" w:hAnsi="Times New Roman"/>
          <w:b/>
          <w:bCs/>
          <w:sz w:val="28"/>
          <w:szCs w:val="28"/>
          <w:lang w:val="uk-UA" w:eastAsia="uk-UA"/>
        </w:rPr>
        <w:t>ТРУДОВІ ВІДНОСИНИ</w:t>
      </w:r>
      <w:r w:rsidR="00C05DAD">
        <w:rPr>
          <w:rFonts w:ascii="Times New Roman" w:hAnsi="Times New Roman"/>
          <w:b/>
          <w:bCs/>
          <w:sz w:val="28"/>
          <w:szCs w:val="28"/>
          <w:lang w:val="uk-UA" w:eastAsia="uk-UA"/>
        </w:rPr>
        <w:t xml:space="preserve"> </w:t>
      </w:r>
      <w:r w:rsidRPr="005F1DDE">
        <w:rPr>
          <w:rFonts w:ascii="Times New Roman" w:hAnsi="Times New Roman"/>
          <w:b/>
          <w:bCs/>
          <w:sz w:val="28"/>
          <w:szCs w:val="28"/>
          <w:lang w:val="uk-UA" w:eastAsia="uk-UA"/>
        </w:rPr>
        <w:t>І СОЦІАЛЬНИЙ РОЗВИТОК</w:t>
      </w:r>
    </w:p>
    <w:p w:rsidR="00CE72FE" w:rsidRPr="005F1DDE" w:rsidRDefault="00CE72FE" w:rsidP="00CE72FE">
      <w:pPr>
        <w:pStyle w:val="11"/>
        <w:jc w:val="both"/>
        <w:rPr>
          <w:rFonts w:ascii="Times New Roman" w:hAnsi="Times New Roman"/>
          <w:sz w:val="28"/>
          <w:szCs w:val="28"/>
          <w:lang w:val="uk-UA" w:eastAsia="uk-UA"/>
        </w:rPr>
      </w:pPr>
    </w:p>
    <w:p w:rsidR="00CE72FE" w:rsidRPr="005F1DDE" w:rsidRDefault="00CE72FE" w:rsidP="00CE72FE">
      <w:pPr>
        <w:pStyle w:val="11"/>
        <w:ind w:left="709" w:hanging="709"/>
        <w:jc w:val="both"/>
        <w:rPr>
          <w:rFonts w:ascii="Times New Roman" w:hAnsi="Times New Roman"/>
          <w:sz w:val="28"/>
          <w:szCs w:val="28"/>
          <w:lang w:val="uk-UA" w:eastAsia="uk-UA"/>
        </w:rPr>
      </w:pPr>
      <w:r w:rsidRPr="005F1DDE">
        <w:rPr>
          <w:rFonts w:ascii="Times New Roman" w:hAnsi="Times New Roman"/>
          <w:sz w:val="28"/>
          <w:szCs w:val="28"/>
          <w:lang w:val="uk-UA" w:eastAsia="uk-UA"/>
        </w:rPr>
        <w:t>9.1.</w:t>
      </w:r>
      <w:r w:rsidRPr="005F1DDE">
        <w:rPr>
          <w:rFonts w:ascii="Times New Roman" w:hAnsi="Times New Roman"/>
          <w:sz w:val="28"/>
          <w:szCs w:val="28"/>
          <w:lang w:val="uk-UA" w:eastAsia="uk-UA"/>
        </w:rPr>
        <w:tab/>
        <w:t xml:space="preserve">Трудова діяльність працівників </w:t>
      </w:r>
      <w:r w:rsidRPr="005F1DDE">
        <w:rPr>
          <w:rFonts w:ascii="Times New Roman" w:hAnsi="Times New Roman"/>
          <w:sz w:val="28"/>
          <w:szCs w:val="28"/>
          <w:lang w:val="uk-UA"/>
        </w:rPr>
        <w:t>Підприємства</w:t>
      </w:r>
      <w:r w:rsidRPr="005F1DDE">
        <w:rPr>
          <w:rFonts w:ascii="Times New Roman" w:hAnsi="Times New Roman"/>
          <w:sz w:val="28"/>
          <w:szCs w:val="28"/>
          <w:lang w:val="uk-UA" w:eastAsia="uk-UA"/>
        </w:rPr>
        <w:t xml:space="preserve"> здійснюється на основі укладених з ними трудових договорів (контрактів) відповідно до чинного законодавства. Робота окремих працівників може здійснюватися на підставі цивільно-правових договорів.</w:t>
      </w:r>
    </w:p>
    <w:p w:rsidR="00CE72FE" w:rsidRPr="005F1DDE" w:rsidRDefault="00CE72FE" w:rsidP="00CE72FE">
      <w:pPr>
        <w:pStyle w:val="11"/>
        <w:ind w:left="709" w:hanging="709"/>
        <w:jc w:val="both"/>
        <w:rPr>
          <w:rFonts w:ascii="Times New Roman" w:hAnsi="Times New Roman"/>
          <w:sz w:val="28"/>
          <w:szCs w:val="28"/>
          <w:lang w:val="uk-UA" w:eastAsia="uk-UA"/>
        </w:rPr>
      </w:pPr>
      <w:r w:rsidRPr="005F1DDE">
        <w:rPr>
          <w:rFonts w:ascii="Times New Roman" w:hAnsi="Times New Roman"/>
          <w:sz w:val="28"/>
          <w:szCs w:val="28"/>
          <w:lang w:val="uk-UA" w:eastAsia="uk-UA"/>
        </w:rPr>
        <w:t>9.2.</w:t>
      </w:r>
      <w:r w:rsidRPr="005F1DDE">
        <w:rPr>
          <w:rFonts w:ascii="Times New Roman" w:hAnsi="Times New Roman"/>
          <w:sz w:val="28"/>
          <w:szCs w:val="28"/>
          <w:lang w:val="uk-UA" w:eastAsia="uk-UA"/>
        </w:rPr>
        <w:tab/>
        <w:t xml:space="preserve">Форми, системи та розміри оплати праці працівників </w:t>
      </w:r>
      <w:r w:rsidRPr="005F1DDE">
        <w:rPr>
          <w:rFonts w:ascii="Times New Roman" w:hAnsi="Times New Roman"/>
          <w:sz w:val="28"/>
          <w:szCs w:val="28"/>
          <w:lang w:val="uk-UA"/>
        </w:rPr>
        <w:t xml:space="preserve">Підприємства </w:t>
      </w:r>
      <w:r w:rsidRPr="005F1DDE">
        <w:rPr>
          <w:rFonts w:ascii="Times New Roman" w:hAnsi="Times New Roman"/>
          <w:sz w:val="28"/>
          <w:szCs w:val="28"/>
          <w:lang w:val="uk-UA" w:eastAsia="uk-UA"/>
        </w:rPr>
        <w:t xml:space="preserve">визначаються при укладанні трудових договорів (контрактів) з ними на основі чинного законодавства з урахуванням результатів господарської діяльності, фонду оплати праці та трудового вкладу кожного працівника </w:t>
      </w:r>
      <w:r w:rsidRPr="005F1DDE">
        <w:rPr>
          <w:rFonts w:ascii="Times New Roman" w:hAnsi="Times New Roman"/>
          <w:sz w:val="28"/>
          <w:szCs w:val="28"/>
          <w:lang w:val="uk-UA"/>
        </w:rPr>
        <w:t>Підприємства</w:t>
      </w:r>
      <w:r w:rsidRPr="005F1DDE">
        <w:rPr>
          <w:rFonts w:ascii="Times New Roman" w:hAnsi="Times New Roman"/>
          <w:sz w:val="28"/>
          <w:szCs w:val="28"/>
          <w:lang w:val="uk-UA" w:eastAsia="uk-UA"/>
        </w:rPr>
        <w:t>.</w:t>
      </w:r>
    </w:p>
    <w:p w:rsidR="00CE72FE" w:rsidRPr="005F1DDE" w:rsidRDefault="00CE72FE" w:rsidP="00CE72FE">
      <w:pPr>
        <w:pStyle w:val="11"/>
        <w:ind w:left="709" w:hanging="709"/>
        <w:jc w:val="both"/>
        <w:rPr>
          <w:rFonts w:ascii="Times New Roman" w:hAnsi="Times New Roman"/>
          <w:sz w:val="28"/>
          <w:szCs w:val="28"/>
          <w:lang w:val="uk-UA" w:eastAsia="uk-UA"/>
        </w:rPr>
      </w:pPr>
      <w:r w:rsidRPr="005F1DDE">
        <w:rPr>
          <w:rFonts w:ascii="Times New Roman" w:hAnsi="Times New Roman"/>
          <w:sz w:val="28"/>
          <w:szCs w:val="28"/>
          <w:lang w:val="uk-UA" w:eastAsia="uk-UA"/>
        </w:rPr>
        <w:t>9.3.</w:t>
      </w:r>
      <w:r w:rsidRPr="005F1DDE">
        <w:rPr>
          <w:rFonts w:ascii="Times New Roman" w:hAnsi="Times New Roman"/>
          <w:sz w:val="28"/>
          <w:szCs w:val="28"/>
          <w:lang w:val="uk-UA" w:eastAsia="uk-UA"/>
        </w:rPr>
        <w:tab/>
        <w:t xml:space="preserve">Працівники </w:t>
      </w:r>
      <w:r w:rsidRPr="005F1DDE">
        <w:rPr>
          <w:rFonts w:ascii="Times New Roman" w:hAnsi="Times New Roman"/>
          <w:sz w:val="28"/>
          <w:szCs w:val="28"/>
          <w:lang w:val="uk-UA"/>
        </w:rPr>
        <w:t>Підприємства</w:t>
      </w:r>
      <w:r w:rsidRPr="005F1DDE">
        <w:rPr>
          <w:rFonts w:ascii="Times New Roman" w:hAnsi="Times New Roman"/>
          <w:sz w:val="28"/>
          <w:szCs w:val="28"/>
          <w:lang w:val="uk-UA" w:eastAsia="uk-UA"/>
        </w:rPr>
        <w:t xml:space="preserve"> підлягають соціальному страхуванню та соціальному забезпеченню в порядку і на умовах встановлених діючим законодавством.</w:t>
      </w:r>
    </w:p>
    <w:p w:rsidR="00CE72FE" w:rsidRPr="005F1DDE" w:rsidRDefault="00CE72FE" w:rsidP="00CE72FE">
      <w:pPr>
        <w:pStyle w:val="11"/>
        <w:ind w:left="709" w:hanging="709"/>
        <w:jc w:val="both"/>
        <w:rPr>
          <w:rFonts w:ascii="Times New Roman" w:hAnsi="Times New Roman"/>
          <w:sz w:val="28"/>
          <w:szCs w:val="28"/>
          <w:lang w:val="uk-UA" w:eastAsia="uk-UA"/>
        </w:rPr>
      </w:pPr>
      <w:r w:rsidRPr="005F1DDE">
        <w:rPr>
          <w:rFonts w:ascii="Times New Roman" w:hAnsi="Times New Roman"/>
          <w:sz w:val="28"/>
          <w:szCs w:val="28"/>
          <w:lang w:val="uk-UA" w:eastAsia="uk-UA"/>
        </w:rPr>
        <w:lastRenderedPageBreak/>
        <w:t>9.4.</w:t>
      </w:r>
      <w:r w:rsidRPr="005F1DDE">
        <w:rPr>
          <w:rFonts w:ascii="Times New Roman" w:hAnsi="Times New Roman"/>
          <w:sz w:val="28"/>
          <w:szCs w:val="28"/>
          <w:lang w:val="uk-UA" w:eastAsia="uk-UA"/>
        </w:rPr>
        <w:tab/>
        <w:t>Умови залучення громадян до охоронної діяльності, підготовка та перепідготовка персоналу охорони здійснюється відповідно до встановленого законодавством порядку.</w:t>
      </w:r>
    </w:p>
    <w:p w:rsidR="00CE72FE" w:rsidRPr="005F1DDE" w:rsidRDefault="00CE72FE" w:rsidP="00CE72FE">
      <w:pPr>
        <w:pStyle w:val="11"/>
        <w:ind w:left="709" w:hanging="709"/>
        <w:jc w:val="both"/>
        <w:rPr>
          <w:rFonts w:ascii="Times New Roman" w:hAnsi="Times New Roman"/>
          <w:sz w:val="28"/>
          <w:szCs w:val="28"/>
          <w:lang w:val="uk-UA" w:eastAsia="uk-UA"/>
        </w:rPr>
      </w:pPr>
      <w:r w:rsidRPr="005F1DDE">
        <w:rPr>
          <w:rFonts w:ascii="Times New Roman" w:hAnsi="Times New Roman"/>
          <w:sz w:val="28"/>
          <w:szCs w:val="28"/>
          <w:lang w:val="uk-UA" w:eastAsia="uk-UA"/>
        </w:rPr>
        <w:t>9.5.</w:t>
      </w:r>
      <w:r w:rsidRPr="005F1DDE">
        <w:rPr>
          <w:rFonts w:ascii="Times New Roman" w:hAnsi="Times New Roman"/>
          <w:sz w:val="28"/>
          <w:szCs w:val="28"/>
          <w:lang w:val="uk-UA" w:eastAsia="uk-UA"/>
        </w:rPr>
        <w:tab/>
        <w:t>Мінімальний розмір заробітної плати не може бути нижчим від офіційно встановленого державою мінімального розміру заробітної плати.</w:t>
      </w:r>
    </w:p>
    <w:p w:rsidR="00CE72FE" w:rsidRPr="005F1DDE" w:rsidRDefault="00CE72FE" w:rsidP="00CE72FE">
      <w:pPr>
        <w:pStyle w:val="11"/>
        <w:ind w:left="709" w:hanging="709"/>
        <w:jc w:val="both"/>
        <w:rPr>
          <w:rFonts w:ascii="Times New Roman" w:hAnsi="Times New Roman"/>
          <w:sz w:val="28"/>
          <w:szCs w:val="28"/>
          <w:lang w:val="uk-UA" w:eastAsia="uk-UA"/>
        </w:rPr>
      </w:pPr>
      <w:r w:rsidRPr="005F1DDE">
        <w:rPr>
          <w:rFonts w:ascii="Times New Roman" w:hAnsi="Times New Roman"/>
          <w:sz w:val="28"/>
          <w:szCs w:val="28"/>
          <w:lang w:val="uk-UA" w:eastAsia="uk-UA"/>
        </w:rPr>
        <w:t>9.6.</w:t>
      </w:r>
      <w:r w:rsidRPr="005F1DDE">
        <w:rPr>
          <w:rFonts w:ascii="Times New Roman" w:hAnsi="Times New Roman"/>
          <w:sz w:val="28"/>
          <w:szCs w:val="28"/>
          <w:lang w:val="uk-UA" w:eastAsia="uk-UA"/>
        </w:rPr>
        <w:tab/>
        <w:t>Трудові відносини визначаються відповідно до колективного договору, Кодексу законів про працю України, а також Правил внутрішнього розпорядку Підприємства, Положення про оплату праці та інших локальних актів.</w:t>
      </w:r>
    </w:p>
    <w:p w:rsidR="00CE72FE" w:rsidRDefault="00CE72FE" w:rsidP="00CE72FE">
      <w:pPr>
        <w:pStyle w:val="11"/>
        <w:ind w:left="709" w:hanging="709"/>
        <w:jc w:val="both"/>
        <w:rPr>
          <w:rFonts w:ascii="Times New Roman" w:hAnsi="Times New Roman"/>
          <w:sz w:val="28"/>
          <w:szCs w:val="28"/>
          <w:lang w:val="uk-UA" w:eastAsia="uk-UA"/>
        </w:rPr>
      </w:pPr>
      <w:r w:rsidRPr="005F1DDE">
        <w:rPr>
          <w:rFonts w:ascii="Times New Roman" w:hAnsi="Times New Roman"/>
          <w:sz w:val="28"/>
          <w:szCs w:val="28"/>
          <w:lang w:val="uk-UA" w:eastAsia="uk-UA"/>
        </w:rPr>
        <w:t>9.7.</w:t>
      </w:r>
      <w:r w:rsidRPr="005F1DDE">
        <w:rPr>
          <w:rFonts w:ascii="Times New Roman" w:hAnsi="Times New Roman"/>
          <w:sz w:val="28"/>
          <w:szCs w:val="28"/>
          <w:lang w:val="uk-UA" w:eastAsia="uk-UA"/>
        </w:rPr>
        <w:tab/>
        <w:t>Повноваження трудового колективу Підприємства реалізуються загальним</w:t>
      </w:r>
      <w:r w:rsidRPr="008F03E2">
        <w:rPr>
          <w:rFonts w:ascii="Times New Roman" w:hAnsi="Times New Roman"/>
          <w:sz w:val="28"/>
          <w:szCs w:val="28"/>
          <w:lang w:val="uk-UA" w:eastAsia="uk-UA"/>
        </w:rPr>
        <w:t xml:space="preserve">и зборами (конференцією) та через їх виборні органи. Для представництва інтересів трудового колективу на загальних зборах (конференції) трудовий колектив може обрати орган колективного самоврядування, до складу якого не може входити </w:t>
      </w:r>
      <w:r>
        <w:rPr>
          <w:rFonts w:ascii="Times New Roman" w:hAnsi="Times New Roman"/>
          <w:sz w:val="28"/>
          <w:szCs w:val="28"/>
          <w:lang w:val="uk-UA"/>
        </w:rPr>
        <w:t>керівник Підприємства</w:t>
      </w:r>
      <w:r w:rsidRPr="008F03E2">
        <w:rPr>
          <w:rFonts w:ascii="Times New Roman" w:hAnsi="Times New Roman"/>
          <w:sz w:val="28"/>
          <w:szCs w:val="28"/>
          <w:lang w:val="uk-UA" w:eastAsia="uk-UA"/>
        </w:rPr>
        <w:t>.</w:t>
      </w:r>
    </w:p>
    <w:p w:rsidR="00CE72FE" w:rsidRPr="008F03E2" w:rsidRDefault="00CE72FE" w:rsidP="00CE72FE">
      <w:pPr>
        <w:pStyle w:val="11"/>
        <w:ind w:left="709" w:hanging="709"/>
        <w:jc w:val="both"/>
        <w:rPr>
          <w:rFonts w:ascii="Times New Roman" w:hAnsi="Times New Roman"/>
          <w:sz w:val="28"/>
          <w:szCs w:val="28"/>
          <w:lang w:val="uk-UA" w:eastAsia="uk-UA"/>
        </w:rPr>
      </w:pPr>
    </w:p>
    <w:p w:rsidR="00CE72FE" w:rsidRDefault="00CE72FE" w:rsidP="00CE72FE">
      <w:pPr>
        <w:pStyle w:val="11"/>
        <w:numPr>
          <w:ilvl w:val="0"/>
          <w:numId w:val="23"/>
        </w:numPr>
        <w:ind w:left="0" w:firstLine="0"/>
        <w:jc w:val="center"/>
        <w:rPr>
          <w:rFonts w:ascii="Times New Roman" w:hAnsi="Times New Roman"/>
          <w:b/>
          <w:bCs/>
          <w:sz w:val="28"/>
          <w:szCs w:val="28"/>
          <w:lang w:val="uk-UA" w:eastAsia="uk-UA"/>
        </w:rPr>
      </w:pPr>
      <w:r w:rsidRPr="008F03E2">
        <w:rPr>
          <w:rFonts w:ascii="Times New Roman" w:hAnsi="Times New Roman"/>
          <w:b/>
          <w:bCs/>
          <w:sz w:val="28"/>
          <w:szCs w:val="28"/>
          <w:lang w:val="uk-UA" w:eastAsia="uk-UA"/>
        </w:rPr>
        <w:t>ГОСПОДАРСЬКА ДІЯЛЬНІСТЬ</w:t>
      </w:r>
    </w:p>
    <w:p w:rsidR="00CE72FE" w:rsidRDefault="00CE72FE" w:rsidP="00CE72FE">
      <w:pPr>
        <w:pStyle w:val="11"/>
        <w:jc w:val="center"/>
        <w:rPr>
          <w:rFonts w:ascii="Times New Roman" w:hAnsi="Times New Roman"/>
          <w:b/>
          <w:bCs/>
          <w:sz w:val="28"/>
          <w:szCs w:val="28"/>
          <w:lang w:val="uk-UA" w:eastAsia="uk-UA"/>
        </w:rPr>
      </w:pPr>
    </w:p>
    <w:p w:rsidR="00CE72FE" w:rsidRPr="008F03E2" w:rsidRDefault="00CE72FE" w:rsidP="00CE72FE">
      <w:pPr>
        <w:pStyle w:val="11"/>
        <w:ind w:left="709" w:hanging="709"/>
        <w:jc w:val="both"/>
        <w:rPr>
          <w:rFonts w:ascii="Times New Roman" w:hAnsi="Times New Roman"/>
          <w:sz w:val="28"/>
          <w:szCs w:val="28"/>
          <w:lang w:val="uk-UA" w:eastAsia="uk-UA"/>
        </w:rPr>
      </w:pPr>
      <w:r>
        <w:rPr>
          <w:rFonts w:ascii="Times New Roman" w:hAnsi="Times New Roman"/>
          <w:sz w:val="28"/>
          <w:szCs w:val="28"/>
          <w:lang w:val="uk-UA" w:eastAsia="uk-UA"/>
        </w:rPr>
        <w:t>10.1.</w:t>
      </w:r>
      <w:r>
        <w:rPr>
          <w:rFonts w:ascii="Times New Roman" w:hAnsi="Times New Roman"/>
          <w:sz w:val="28"/>
          <w:szCs w:val="28"/>
          <w:lang w:val="uk-UA" w:eastAsia="uk-UA"/>
        </w:rPr>
        <w:tab/>
      </w:r>
      <w:r w:rsidRPr="008F03E2">
        <w:rPr>
          <w:rFonts w:ascii="Times New Roman" w:hAnsi="Times New Roman"/>
          <w:sz w:val="28"/>
          <w:szCs w:val="28"/>
          <w:lang w:val="uk-UA" w:eastAsia="uk-UA"/>
        </w:rPr>
        <w:t xml:space="preserve">Основним узагальнюючим показником фінансових результатів господарської діяльності </w:t>
      </w:r>
      <w:r>
        <w:rPr>
          <w:rFonts w:ascii="Times New Roman" w:hAnsi="Times New Roman"/>
          <w:sz w:val="28"/>
          <w:szCs w:val="28"/>
          <w:lang w:val="uk-UA" w:eastAsia="uk-UA"/>
        </w:rPr>
        <w:t>Підприємства</w:t>
      </w:r>
      <w:r w:rsidRPr="008F03E2">
        <w:rPr>
          <w:rFonts w:ascii="Times New Roman" w:hAnsi="Times New Roman"/>
          <w:sz w:val="28"/>
          <w:szCs w:val="28"/>
          <w:lang w:val="uk-UA" w:eastAsia="uk-UA"/>
        </w:rPr>
        <w:t xml:space="preserve"> є прибуток.</w:t>
      </w:r>
    </w:p>
    <w:p w:rsidR="00CE72FE" w:rsidRPr="008F03E2" w:rsidRDefault="00CE72FE" w:rsidP="00CE72FE">
      <w:pPr>
        <w:pStyle w:val="12"/>
        <w:spacing w:after="0" w:line="240" w:lineRule="auto"/>
        <w:ind w:left="709" w:hanging="709"/>
        <w:jc w:val="both"/>
        <w:rPr>
          <w:rFonts w:ascii="Times New Roman" w:hAnsi="Times New Roman" w:cs="Times New Roman"/>
          <w:sz w:val="28"/>
          <w:szCs w:val="28"/>
          <w:lang w:val="uk-UA"/>
        </w:rPr>
      </w:pPr>
      <w:r w:rsidRPr="008F03E2">
        <w:rPr>
          <w:rFonts w:ascii="Times New Roman" w:hAnsi="Times New Roman" w:cs="Times New Roman"/>
          <w:sz w:val="28"/>
          <w:szCs w:val="28"/>
          <w:lang w:val="uk-UA"/>
        </w:rPr>
        <w:t>10.2.</w:t>
      </w:r>
      <w:r>
        <w:rPr>
          <w:rFonts w:ascii="Times New Roman" w:hAnsi="Times New Roman" w:cs="Times New Roman"/>
          <w:sz w:val="28"/>
          <w:szCs w:val="28"/>
          <w:lang w:val="uk-UA"/>
        </w:rPr>
        <w:tab/>
      </w:r>
      <w:r w:rsidRPr="008F03E2">
        <w:rPr>
          <w:rFonts w:ascii="Times New Roman" w:hAnsi="Times New Roman" w:cs="Times New Roman"/>
          <w:sz w:val="28"/>
          <w:szCs w:val="28"/>
          <w:lang w:val="uk-UA"/>
        </w:rPr>
        <w:t>Підприємство за рахунок чистого прибутку може утворювати спеціальні фонди:</w:t>
      </w:r>
    </w:p>
    <w:p w:rsidR="00CE72FE" w:rsidRPr="008F03E2" w:rsidRDefault="00C05DAD" w:rsidP="00CE72FE">
      <w:pPr>
        <w:pStyle w:val="12"/>
        <w:spacing w:after="0" w:line="240" w:lineRule="auto"/>
        <w:ind w:left="1276" w:hanging="85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E72FE" w:rsidRPr="008F03E2">
        <w:rPr>
          <w:rFonts w:ascii="Times New Roman" w:hAnsi="Times New Roman" w:cs="Times New Roman"/>
          <w:sz w:val="28"/>
          <w:szCs w:val="28"/>
          <w:lang w:val="uk-UA"/>
        </w:rPr>
        <w:t>фонд споживання;</w:t>
      </w:r>
    </w:p>
    <w:p w:rsidR="00CE72FE" w:rsidRPr="008F03E2" w:rsidRDefault="00C05DAD" w:rsidP="00CE72FE">
      <w:pPr>
        <w:pStyle w:val="12"/>
        <w:spacing w:after="0" w:line="240" w:lineRule="auto"/>
        <w:ind w:left="1276" w:hanging="85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E72FE" w:rsidRPr="008F03E2">
        <w:rPr>
          <w:rFonts w:ascii="Times New Roman" w:hAnsi="Times New Roman" w:cs="Times New Roman"/>
          <w:sz w:val="28"/>
          <w:szCs w:val="28"/>
          <w:lang w:val="uk-UA"/>
        </w:rPr>
        <w:t>фонд розвитку виробництва;</w:t>
      </w:r>
    </w:p>
    <w:p w:rsidR="00CE72FE" w:rsidRPr="008F03E2" w:rsidRDefault="00C05DAD" w:rsidP="00CE72FE">
      <w:pPr>
        <w:pStyle w:val="12"/>
        <w:spacing w:after="0" w:line="240" w:lineRule="auto"/>
        <w:ind w:left="1276" w:hanging="85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E72FE" w:rsidRPr="008F03E2">
        <w:rPr>
          <w:rFonts w:ascii="Times New Roman" w:hAnsi="Times New Roman" w:cs="Times New Roman"/>
          <w:sz w:val="28"/>
          <w:szCs w:val="28"/>
          <w:lang w:val="uk-UA"/>
        </w:rPr>
        <w:t>резервний фонд.</w:t>
      </w:r>
    </w:p>
    <w:p w:rsidR="00CE72FE" w:rsidRPr="008F03E2" w:rsidRDefault="00CE72FE" w:rsidP="00C05DAD">
      <w:pPr>
        <w:pStyle w:val="12"/>
        <w:spacing w:after="0" w:line="240" w:lineRule="auto"/>
        <w:ind w:left="0"/>
        <w:jc w:val="both"/>
        <w:rPr>
          <w:rFonts w:ascii="Times New Roman" w:hAnsi="Times New Roman" w:cs="Times New Roman"/>
          <w:sz w:val="28"/>
          <w:szCs w:val="28"/>
          <w:lang w:val="uk-UA"/>
        </w:rPr>
      </w:pPr>
      <w:r w:rsidRPr="008F03E2">
        <w:rPr>
          <w:rFonts w:ascii="Times New Roman" w:hAnsi="Times New Roman" w:cs="Times New Roman"/>
          <w:sz w:val="28"/>
          <w:szCs w:val="28"/>
          <w:lang w:val="uk-UA"/>
        </w:rPr>
        <w:t xml:space="preserve">Чистий </w:t>
      </w:r>
      <w:r w:rsidRPr="001C54DD">
        <w:rPr>
          <w:rFonts w:ascii="Times New Roman" w:hAnsi="Times New Roman" w:cs="Times New Roman"/>
          <w:sz w:val="28"/>
          <w:szCs w:val="28"/>
          <w:lang w:val="uk-UA"/>
        </w:rPr>
        <w:t xml:space="preserve">прибуток Підприємства за результатами діяльності за звітний фінансовий рік розподіляється згідно з рішенням Власника. </w:t>
      </w:r>
    </w:p>
    <w:p w:rsidR="00CE72FE" w:rsidRPr="008F03E2" w:rsidRDefault="00CE72FE" w:rsidP="00CE72FE">
      <w:pPr>
        <w:pStyle w:val="11"/>
        <w:ind w:left="709" w:hanging="709"/>
        <w:jc w:val="both"/>
        <w:rPr>
          <w:rFonts w:ascii="Times New Roman" w:hAnsi="Times New Roman"/>
          <w:sz w:val="28"/>
          <w:szCs w:val="28"/>
          <w:lang w:val="uk-UA" w:eastAsia="uk-UA"/>
        </w:rPr>
      </w:pPr>
      <w:r w:rsidRPr="008F03E2">
        <w:rPr>
          <w:rFonts w:ascii="Times New Roman" w:hAnsi="Times New Roman"/>
          <w:sz w:val="28"/>
          <w:szCs w:val="28"/>
          <w:lang w:val="uk-UA" w:eastAsia="uk-UA"/>
        </w:rPr>
        <w:t>10.3.</w:t>
      </w:r>
      <w:r>
        <w:rPr>
          <w:rFonts w:ascii="Times New Roman" w:hAnsi="Times New Roman"/>
          <w:sz w:val="28"/>
          <w:szCs w:val="28"/>
          <w:lang w:val="uk-UA" w:eastAsia="uk-UA"/>
        </w:rPr>
        <w:tab/>
      </w:r>
      <w:r w:rsidRPr="008F03E2">
        <w:rPr>
          <w:rFonts w:ascii="Times New Roman" w:hAnsi="Times New Roman"/>
          <w:sz w:val="28"/>
          <w:szCs w:val="28"/>
          <w:lang w:val="uk-UA" w:eastAsia="uk-UA"/>
        </w:rPr>
        <w:t xml:space="preserve">В </w:t>
      </w:r>
      <w:r>
        <w:rPr>
          <w:rFonts w:ascii="Times New Roman" w:hAnsi="Times New Roman"/>
          <w:sz w:val="28"/>
          <w:szCs w:val="28"/>
          <w:lang w:val="uk-UA" w:eastAsia="uk-UA"/>
        </w:rPr>
        <w:t>Підприємстві</w:t>
      </w:r>
      <w:r w:rsidRPr="008F03E2">
        <w:rPr>
          <w:rFonts w:ascii="Times New Roman" w:hAnsi="Times New Roman"/>
          <w:sz w:val="28"/>
          <w:szCs w:val="28"/>
          <w:lang w:val="uk-UA" w:eastAsia="uk-UA"/>
        </w:rPr>
        <w:t xml:space="preserve"> фонд оплати праці формується відповідно до вимог діючого законодавства.</w:t>
      </w:r>
    </w:p>
    <w:p w:rsidR="00CE72FE" w:rsidRPr="008F03E2" w:rsidRDefault="00CE72FE" w:rsidP="00CE72FE">
      <w:pPr>
        <w:pStyle w:val="11"/>
        <w:ind w:left="709" w:hanging="709"/>
        <w:jc w:val="both"/>
        <w:rPr>
          <w:rFonts w:ascii="Times New Roman" w:hAnsi="Times New Roman"/>
          <w:sz w:val="28"/>
          <w:szCs w:val="28"/>
          <w:lang w:val="uk-UA" w:eastAsia="uk-UA"/>
        </w:rPr>
      </w:pPr>
      <w:r w:rsidRPr="008F03E2">
        <w:rPr>
          <w:rFonts w:ascii="Times New Roman" w:hAnsi="Times New Roman"/>
          <w:sz w:val="28"/>
          <w:szCs w:val="28"/>
          <w:lang w:val="uk-UA" w:eastAsia="uk-UA"/>
        </w:rPr>
        <w:t>10.4.</w:t>
      </w:r>
      <w:r>
        <w:rPr>
          <w:rFonts w:ascii="Times New Roman" w:hAnsi="Times New Roman"/>
          <w:sz w:val="28"/>
          <w:szCs w:val="28"/>
          <w:lang w:val="uk-UA" w:eastAsia="uk-UA"/>
        </w:rPr>
        <w:tab/>
        <w:t>Підприємство</w:t>
      </w:r>
      <w:r w:rsidRPr="008F03E2">
        <w:rPr>
          <w:rFonts w:ascii="Times New Roman" w:hAnsi="Times New Roman"/>
          <w:sz w:val="28"/>
          <w:szCs w:val="28"/>
          <w:lang w:val="uk-UA" w:eastAsia="uk-UA"/>
        </w:rPr>
        <w:t xml:space="preserve"> здійснює бухгалтерський, оперативний облік та веде бухгалтерську і статистичну звітність згідно з законодавством України, а також обов'язкову звітність за формою, що встановлюється Кабінетом Міністрів України. </w:t>
      </w:r>
      <w:r>
        <w:rPr>
          <w:rFonts w:ascii="Times New Roman" w:hAnsi="Times New Roman"/>
          <w:sz w:val="28"/>
          <w:szCs w:val="28"/>
          <w:lang w:val="uk-UA"/>
        </w:rPr>
        <w:t xml:space="preserve">Керівник Підприємства </w:t>
      </w:r>
      <w:r w:rsidRPr="008F03E2">
        <w:rPr>
          <w:rFonts w:ascii="Times New Roman" w:hAnsi="Times New Roman"/>
          <w:sz w:val="28"/>
          <w:szCs w:val="28"/>
          <w:lang w:val="uk-UA" w:eastAsia="uk-UA"/>
        </w:rPr>
        <w:t>та головний бухгалтер несуть персональну відповідальність за додержання порядку ведення і достовірність обліку та звітності.</w:t>
      </w:r>
    </w:p>
    <w:p w:rsidR="00CE72FE" w:rsidRPr="008F03E2" w:rsidRDefault="00CE72FE" w:rsidP="00CE72FE">
      <w:pPr>
        <w:pStyle w:val="11"/>
        <w:ind w:left="709" w:hanging="709"/>
        <w:jc w:val="both"/>
        <w:rPr>
          <w:rFonts w:ascii="Times New Roman" w:hAnsi="Times New Roman"/>
          <w:sz w:val="28"/>
          <w:szCs w:val="28"/>
          <w:lang w:val="uk-UA" w:eastAsia="uk-UA"/>
        </w:rPr>
      </w:pPr>
      <w:r>
        <w:rPr>
          <w:rFonts w:ascii="Times New Roman" w:hAnsi="Times New Roman"/>
          <w:sz w:val="28"/>
          <w:szCs w:val="28"/>
          <w:lang w:val="uk-UA" w:eastAsia="uk-UA"/>
        </w:rPr>
        <w:t>10.5.</w:t>
      </w:r>
      <w:r>
        <w:rPr>
          <w:rFonts w:ascii="Times New Roman" w:hAnsi="Times New Roman"/>
          <w:sz w:val="28"/>
          <w:szCs w:val="28"/>
          <w:lang w:val="uk-UA" w:eastAsia="uk-UA"/>
        </w:rPr>
        <w:tab/>
      </w:r>
      <w:r w:rsidRPr="008F03E2">
        <w:rPr>
          <w:rFonts w:ascii="Times New Roman" w:hAnsi="Times New Roman"/>
          <w:sz w:val="28"/>
          <w:szCs w:val="28"/>
          <w:lang w:val="uk-UA" w:eastAsia="uk-UA"/>
        </w:rPr>
        <w:t xml:space="preserve">Усі розрахунки </w:t>
      </w:r>
      <w:r>
        <w:rPr>
          <w:rFonts w:ascii="Times New Roman" w:hAnsi="Times New Roman"/>
          <w:sz w:val="28"/>
          <w:szCs w:val="28"/>
          <w:lang w:val="uk-UA" w:eastAsia="uk-UA"/>
        </w:rPr>
        <w:t>Підприємства</w:t>
      </w:r>
      <w:r w:rsidRPr="008F03E2">
        <w:rPr>
          <w:rFonts w:ascii="Times New Roman" w:hAnsi="Times New Roman"/>
          <w:sz w:val="28"/>
          <w:szCs w:val="28"/>
          <w:lang w:val="uk-UA" w:eastAsia="uk-UA"/>
        </w:rPr>
        <w:t xml:space="preserve"> здійснюються у календарній послідовності надходження розрахункових документів у безготівковому та готівковому порядку через установи Банків,</w:t>
      </w:r>
      <w:r>
        <w:rPr>
          <w:rFonts w:ascii="Times New Roman" w:hAnsi="Times New Roman"/>
          <w:sz w:val="28"/>
          <w:szCs w:val="28"/>
          <w:lang w:val="uk-UA" w:eastAsia="uk-UA"/>
        </w:rPr>
        <w:t xml:space="preserve"> а</w:t>
      </w:r>
      <w:r w:rsidRPr="008F03E2">
        <w:rPr>
          <w:rFonts w:ascii="Times New Roman" w:hAnsi="Times New Roman"/>
          <w:sz w:val="28"/>
          <w:szCs w:val="28"/>
          <w:lang w:val="uk-UA" w:eastAsia="uk-UA"/>
        </w:rPr>
        <w:t xml:space="preserve"> відповідно до вимог чинного законодавства –</w:t>
      </w:r>
      <w:r>
        <w:rPr>
          <w:rFonts w:ascii="Times New Roman" w:hAnsi="Times New Roman"/>
          <w:sz w:val="28"/>
          <w:szCs w:val="28"/>
          <w:lang w:val="uk-UA" w:eastAsia="uk-UA"/>
        </w:rPr>
        <w:t xml:space="preserve"> </w:t>
      </w:r>
      <w:r w:rsidRPr="008F03E2">
        <w:rPr>
          <w:rFonts w:ascii="Times New Roman" w:hAnsi="Times New Roman"/>
          <w:sz w:val="28"/>
          <w:szCs w:val="28"/>
          <w:lang w:val="uk-UA" w:eastAsia="uk-UA"/>
        </w:rPr>
        <w:t>через органи Державної казначейської служби України.</w:t>
      </w:r>
    </w:p>
    <w:p w:rsidR="00CE72FE" w:rsidRPr="004C7F4B" w:rsidRDefault="00CE72FE" w:rsidP="00CE72FE">
      <w:pPr>
        <w:pStyle w:val="11"/>
        <w:jc w:val="both"/>
        <w:rPr>
          <w:rFonts w:ascii="Times New Roman" w:hAnsi="Times New Roman"/>
          <w:bCs/>
          <w:sz w:val="28"/>
          <w:szCs w:val="28"/>
          <w:lang w:val="uk-UA"/>
        </w:rPr>
      </w:pPr>
    </w:p>
    <w:p w:rsidR="00CE72FE" w:rsidRPr="008F03E2" w:rsidRDefault="00CE72FE" w:rsidP="00CE72FE">
      <w:pPr>
        <w:pStyle w:val="11"/>
        <w:numPr>
          <w:ilvl w:val="0"/>
          <w:numId w:val="23"/>
        </w:numPr>
        <w:ind w:left="0" w:firstLine="0"/>
        <w:jc w:val="center"/>
        <w:rPr>
          <w:rFonts w:ascii="Times New Roman" w:hAnsi="Times New Roman"/>
          <w:b/>
          <w:bCs/>
          <w:sz w:val="28"/>
          <w:szCs w:val="28"/>
          <w:lang w:val="uk-UA"/>
        </w:rPr>
      </w:pPr>
      <w:r w:rsidRPr="008F03E2">
        <w:rPr>
          <w:rFonts w:ascii="Times New Roman" w:hAnsi="Times New Roman"/>
          <w:b/>
          <w:bCs/>
          <w:sz w:val="28"/>
          <w:szCs w:val="28"/>
          <w:lang w:val="uk-UA"/>
        </w:rPr>
        <w:t>ВІДОМОСТІ, ЩО Є КОНФІДЕНЦІЙНОЮ ІНФОРМАЦІЄЮ ТА СТАНОВЛЯТЬ КОМЕРЦІЙНУ ТАЄМНИЦЮ</w:t>
      </w:r>
    </w:p>
    <w:p w:rsidR="00CE72FE" w:rsidRPr="008F03E2" w:rsidRDefault="00CE72FE" w:rsidP="00CE72FE">
      <w:pPr>
        <w:pStyle w:val="11"/>
        <w:jc w:val="both"/>
        <w:rPr>
          <w:rFonts w:ascii="Times New Roman" w:hAnsi="Times New Roman"/>
          <w:sz w:val="28"/>
          <w:szCs w:val="28"/>
          <w:lang w:val="uk-UA"/>
        </w:rPr>
      </w:pPr>
    </w:p>
    <w:p w:rsidR="00CE72FE" w:rsidRPr="008F03E2" w:rsidRDefault="00CE72FE" w:rsidP="00CE72FE">
      <w:pPr>
        <w:pStyle w:val="11"/>
        <w:ind w:left="709" w:hanging="709"/>
        <w:jc w:val="both"/>
        <w:rPr>
          <w:rFonts w:ascii="Times New Roman" w:hAnsi="Times New Roman"/>
          <w:sz w:val="28"/>
          <w:szCs w:val="28"/>
          <w:lang w:val="uk-UA"/>
        </w:rPr>
      </w:pPr>
      <w:r>
        <w:rPr>
          <w:rFonts w:ascii="Times New Roman" w:hAnsi="Times New Roman"/>
          <w:sz w:val="28"/>
          <w:szCs w:val="28"/>
          <w:lang w:val="uk-UA"/>
        </w:rPr>
        <w:lastRenderedPageBreak/>
        <w:t>11.1.</w:t>
      </w:r>
      <w:r>
        <w:rPr>
          <w:rFonts w:ascii="Times New Roman" w:hAnsi="Times New Roman"/>
          <w:sz w:val="28"/>
          <w:szCs w:val="28"/>
          <w:lang w:val="uk-UA"/>
        </w:rPr>
        <w:tab/>
      </w:r>
      <w:r w:rsidRPr="008F03E2">
        <w:rPr>
          <w:rFonts w:ascii="Times New Roman" w:hAnsi="Times New Roman"/>
          <w:sz w:val="28"/>
          <w:szCs w:val="28"/>
          <w:lang w:val="uk-UA"/>
        </w:rPr>
        <w:t xml:space="preserve">Порядок забезпечення, використання відомостей, що становлять комерційну та конфіденційну інформацію </w:t>
      </w:r>
      <w:r>
        <w:rPr>
          <w:rFonts w:ascii="Times New Roman" w:hAnsi="Times New Roman"/>
          <w:sz w:val="28"/>
          <w:szCs w:val="28"/>
          <w:lang w:val="uk-UA" w:eastAsia="uk-UA"/>
        </w:rPr>
        <w:t>Підприємства</w:t>
      </w:r>
      <w:r w:rsidRPr="008F03E2">
        <w:rPr>
          <w:rFonts w:ascii="Times New Roman" w:hAnsi="Times New Roman"/>
          <w:sz w:val="28"/>
          <w:szCs w:val="28"/>
          <w:lang w:val="uk-UA"/>
        </w:rPr>
        <w:t>, визначається у відповідному Положенні, яке затверджується</w:t>
      </w:r>
      <w:r>
        <w:rPr>
          <w:rFonts w:ascii="Times New Roman" w:hAnsi="Times New Roman"/>
          <w:sz w:val="28"/>
          <w:szCs w:val="28"/>
          <w:lang w:val="uk-UA"/>
        </w:rPr>
        <w:t xml:space="preserve"> Керівником</w:t>
      </w:r>
      <w:r w:rsidRPr="008F03E2">
        <w:rPr>
          <w:rFonts w:ascii="Times New Roman" w:hAnsi="Times New Roman"/>
          <w:sz w:val="28"/>
          <w:szCs w:val="28"/>
          <w:lang w:val="uk-UA"/>
        </w:rPr>
        <w:t>.</w:t>
      </w:r>
    </w:p>
    <w:p w:rsidR="00CE72FE" w:rsidRDefault="00CE72FE" w:rsidP="00CE72FE">
      <w:pPr>
        <w:pStyle w:val="11"/>
        <w:ind w:left="709" w:hanging="709"/>
        <w:jc w:val="both"/>
        <w:rPr>
          <w:rFonts w:ascii="Times New Roman" w:hAnsi="Times New Roman"/>
          <w:sz w:val="28"/>
          <w:szCs w:val="28"/>
          <w:lang w:val="uk-UA"/>
        </w:rPr>
      </w:pPr>
      <w:r>
        <w:rPr>
          <w:rFonts w:ascii="Times New Roman" w:hAnsi="Times New Roman"/>
          <w:sz w:val="28"/>
          <w:szCs w:val="28"/>
          <w:lang w:val="uk-UA"/>
        </w:rPr>
        <w:t>11.2.</w:t>
      </w:r>
      <w:r>
        <w:rPr>
          <w:rFonts w:ascii="Times New Roman" w:hAnsi="Times New Roman"/>
          <w:sz w:val="28"/>
          <w:szCs w:val="28"/>
          <w:lang w:val="uk-UA"/>
        </w:rPr>
        <w:tab/>
      </w:r>
      <w:r w:rsidRPr="008F03E2">
        <w:rPr>
          <w:rFonts w:ascii="Times New Roman" w:hAnsi="Times New Roman"/>
          <w:sz w:val="28"/>
          <w:szCs w:val="28"/>
          <w:lang w:val="uk-UA"/>
        </w:rPr>
        <w:t xml:space="preserve">Посадові особи, працівники </w:t>
      </w:r>
      <w:r>
        <w:rPr>
          <w:rFonts w:ascii="Times New Roman" w:hAnsi="Times New Roman"/>
          <w:sz w:val="28"/>
          <w:szCs w:val="28"/>
          <w:lang w:val="uk-UA" w:eastAsia="uk-UA"/>
        </w:rPr>
        <w:t xml:space="preserve">Підприємства </w:t>
      </w:r>
      <w:r w:rsidRPr="008F03E2">
        <w:rPr>
          <w:rFonts w:ascii="Times New Roman" w:hAnsi="Times New Roman"/>
          <w:sz w:val="28"/>
          <w:szCs w:val="28"/>
          <w:lang w:val="uk-UA"/>
        </w:rPr>
        <w:t xml:space="preserve">повинні зберігати та не розголошувати комерційну таємницю та конфіденційну інформацію про діяльність </w:t>
      </w:r>
      <w:r>
        <w:rPr>
          <w:rFonts w:ascii="Times New Roman" w:hAnsi="Times New Roman"/>
          <w:sz w:val="28"/>
          <w:szCs w:val="28"/>
          <w:lang w:val="uk-UA" w:eastAsia="uk-UA"/>
        </w:rPr>
        <w:t>Підприємства</w:t>
      </w:r>
      <w:r w:rsidRPr="008F03E2">
        <w:rPr>
          <w:rFonts w:ascii="Times New Roman" w:hAnsi="Times New Roman"/>
          <w:sz w:val="28"/>
          <w:szCs w:val="28"/>
          <w:lang w:val="uk-UA"/>
        </w:rPr>
        <w:t>.</w:t>
      </w:r>
    </w:p>
    <w:p w:rsidR="00CE72FE" w:rsidRPr="00811F79" w:rsidRDefault="00CE72FE" w:rsidP="00CE72FE">
      <w:pPr>
        <w:pStyle w:val="11"/>
        <w:rPr>
          <w:rFonts w:ascii="Times New Roman" w:hAnsi="Times New Roman"/>
          <w:bCs/>
          <w:sz w:val="28"/>
          <w:szCs w:val="28"/>
          <w:lang w:val="uk-UA" w:eastAsia="uk-UA"/>
        </w:rPr>
      </w:pPr>
    </w:p>
    <w:p w:rsidR="00CE72FE" w:rsidRPr="00811F79" w:rsidRDefault="00CE72FE" w:rsidP="00CE72FE">
      <w:pPr>
        <w:pStyle w:val="11"/>
        <w:numPr>
          <w:ilvl w:val="0"/>
          <w:numId w:val="23"/>
        </w:numPr>
        <w:ind w:left="0" w:firstLine="0"/>
        <w:jc w:val="center"/>
        <w:rPr>
          <w:rFonts w:ascii="Times New Roman" w:hAnsi="Times New Roman"/>
          <w:b/>
          <w:sz w:val="28"/>
          <w:szCs w:val="28"/>
          <w:lang w:val="uk-UA" w:eastAsia="uk-UA"/>
        </w:rPr>
      </w:pPr>
      <w:r w:rsidRPr="00811F79">
        <w:rPr>
          <w:rFonts w:ascii="Times New Roman" w:hAnsi="Times New Roman"/>
          <w:b/>
          <w:bCs/>
          <w:sz w:val="28"/>
          <w:szCs w:val="28"/>
          <w:lang w:val="uk-UA" w:eastAsia="uk-UA"/>
        </w:rPr>
        <w:t>ПОРЯДОК ВНЕСЕННЯ ЗМІН І ДОПОВНЕНЬ ДО СТАТУТУ</w:t>
      </w:r>
    </w:p>
    <w:p w:rsidR="00CE72FE" w:rsidRDefault="00CE72FE" w:rsidP="00CE72FE">
      <w:pPr>
        <w:pStyle w:val="11"/>
        <w:jc w:val="both"/>
        <w:rPr>
          <w:rFonts w:ascii="Times New Roman" w:hAnsi="Times New Roman"/>
          <w:sz w:val="28"/>
          <w:szCs w:val="28"/>
          <w:lang w:val="uk-UA" w:eastAsia="uk-UA"/>
        </w:rPr>
      </w:pPr>
    </w:p>
    <w:p w:rsidR="00CE72FE" w:rsidRPr="008F03E2" w:rsidRDefault="00CE72FE" w:rsidP="00CE72FE">
      <w:pPr>
        <w:pStyle w:val="11"/>
        <w:ind w:left="709" w:hanging="709"/>
        <w:jc w:val="both"/>
        <w:rPr>
          <w:rFonts w:ascii="Times New Roman" w:hAnsi="Times New Roman"/>
          <w:sz w:val="28"/>
          <w:szCs w:val="28"/>
          <w:lang w:val="uk-UA" w:eastAsia="uk-UA"/>
        </w:rPr>
      </w:pPr>
      <w:r>
        <w:rPr>
          <w:rFonts w:ascii="Times New Roman" w:hAnsi="Times New Roman"/>
          <w:sz w:val="28"/>
          <w:szCs w:val="28"/>
          <w:lang w:val="uk-UA" w:eastAsia="uk-UA"/>
        </w:rPr>
        <w:t>12.1.</w:t>
      </w:r>
      <w:r>
        <w:rPr>
          <w:rFonts w:ascii="Times New Roman" w:hAnsi="Times New Roman"/>
          <w:sz w:val="28"/>
          <w:szCs w:val="28"/>
          <w:lang w:val="uk-UA" w:eastAsia="uk-UA"/>
        </w:rPr>
        <w:tab/>
      </w:r>
      <w:r w:rsidRPr="008F03E2">
        <w:rPr>
          <w:rFonts w:ascii="Times New Roman" w:hAnsi="Times New Roman"/>
          <w:sz w:val="28"/>
          <w:szCs w:val="28"/>
          <w:lang w:val="uk-UA" w:eastAsia="uk-UA"/>
        </w:rPr>
        <w:t xml:space="preserve">Пропозиції щодо внесення змін і доповнень до Статуту </w:t>
      </w:r>
      <w:r>
        <w:rPr>
          <w:rFonts w:ascii="Times New Roman" w:hAnsi="Times New Roman"/>
          <w:sz w:val="28"/>
          <w:szCs w:val="28"/>
          <w:lang w:val="uk-UA" w:eastAsia="uk-UA"/>
        </w:rPr>
        <w:t xml:space="preserve">Підприємства </w:t>
      </w:r>
      <w:r w:rsidRPr="008F03E2">
        <w:rPr>
          <w:rFonts w:ascii="Times New Roman" w:hAnsi="Times New Roman"/>
          <w:sz w:val="28"/>
          <w:szCs w:val="28"/>
          <w:lang w:val="uk-UA" w:eastAsia="uk-UA"/>
        </w:rPr>
        <w:t xml:space="preserve">можуть надходити від Власника, </w:t>
      </w:r>
      <w:r>
        <w:rPr>
          <w:rFonts w:ascii="Times New Roman" w:hAnsi="Times New Roman"/>
          <w:sz w:val="28"/>
          <w:szCs w:val="28"/>
          <w:lang w:val="uk-UA" w:eastAsia="uk-UA"/>
        </w:rPr>
        <w:t>Уповноваженої особи, керівника Підприємства</w:t>
      </w:r>
      <w:r w:rsidRPr="008F03E2">
        <w:rPr>
          <w:rFonts w:ascii="Times New Roman" w:hAnsi="Times New Roman"/>
          <w:sz w:val="28"/>
          <w:szCs w:val="28"/>
          <w:lang w:val="uk-UA" w:eastAsia="uk-UA"/>
        </w:rPr>
        <w:t xml:space="preserve"> і трудового колективу </w:t>
      </w:r>
      <w:r>
        <w:rPr>
          <w:rFonts w:ascii="Times New Roman" w:hAnsi="Times New Roman"/>
          <w:sz w:val="28"/>
          <w:szCs w:val="28"/>
          <w:lang w:val="uk-UA" w:eastAsia="uk-UA"/>
        </w:rPr>
        <w:t>Підприємства</w:t>
      </w:r>
      <w:r w:rsidRPr="008F03E2">
        <w:rPr>
          <w:rFonts w:ascii="Times New Roman" w:hAnsi="Times New Roman"/>
          <w:sz w:val="28"/>
          <w:szCs w:val="28"/>
          <w:lang w:val="uk-UA" w:eastAsia="uk-UA"/>
        </w:rPr>
        <w:t>.</w:t>
      </w:r>
    </w:p>
    <w:p w:rsidR="00CE72FE" w:rsidRPr="000112AF" w:rsidRDefault="00CE72FE" w:rsidP="00CE72FE">
      <w:pPr>
        <w:pStyle w:val="11"/>
        <w:ind w:left="709" w:hanging="709"/>
        <w:jc w:val="both"/>
        <w:rPr>
          <w:rFonts w:ascii="Times New Roman" w:hAnsi="Times New Roman"/>
          <w:sz w:val="28"/>
          <w:szCs w:val="28"/>
          <w:lang w:val="uk-UA" w:eastAsia="uk-UA"/>
        </w:rPr>
      </w:pPr>
      <w:r>
        <w:rPr>
          <w:rFonts w:ascii="Times New Roman" w:hAnsi="Times New Roman"/>
          <w:sz w:val="28"/>
          <w:szCs w:val="28"/>
          <w:lang w:val="uk-UA" w:eastAsia="uk-UA"/>
        </w:rPr>
        <w:t>12.2.</w:t>
      </w:r>
      <w:r>
        <w:rPr>
          <w:rFonts w:ascii="Times New Roman" w:hAnsi="Times New Roman"/>
          <w:sz w:val="28"/>
          <w:szCs w:val="28"/>
          <w:lang w:val="uk-UA" w:eastAsia="uk-UA"/>
        </w:rPr>
        <w:tab/>
        <w:t>Зміни та доповнення до Статуту П</w:t>
      </w:r>
      <w:r w:rsidRPr="008F03E2">
        <w:rPr>
          <w:rFonts w:ascii="Times New Roman" w:hAnsi="Times New Roman"/>
          <w:sz w:val="28"/>
          <w:szCs w:val="28"/>
          <w:lang w:val="uk-UA" w:eastAsia="uk-UA"/>
        </w:rPr>
        <w:t xml:space="preserve">ідприємства затверджує </w:t>
      </w:r>
      <w:r>
        <w:rPr>
          <w:rFonts w:ascii="Times New Roman" w:hAnsi="Times New Roman"/>
          <w:sz w:val="28"/>
          <w:szCs w:val="28"/>
          <w:lang w:val="uk-UA" w:eastAsia="uk-UA"/>
        </w:rPr>
        <w:t>Броварська міська рада</w:t>
      </w:r>
      <w:r w:rsidRPr="008F03E2">
        <w:rPr>
          <w:rFonts w:ascii="Times New Roman" w:hAnsi="Times New Roman"/>
          <w:sz w:val="28"/>
          <w:szCs w:val="28"/>
          <w:lang w:val="uk-UA" w:eastAsia="uk-UA"/>
        </w:rPr>
        <w:t>. Зміни та доповнення до Статуту підприємства підлягають державній реєстрації.</w:t>
      </w:r>
    </w:p>
    <w:p w:rsidR="00CE72FE" w:rsidRPr="00811F79" w:rsidRDefault="00CE72FE" w:rsidP="00CE72FE">
      <w:pPr>
        <w:pStyle w:val="11"/>
        <w:jc w:val="both"/>
        <w:rPr>
          <w:rFonts w:ascii="Times New Roman" w:hAnsi="Times New Roman"/>
          <w:bCs/>
          <w:sz w:val="28"/>
          <w:szCs w:val="28"/>
          <w:lang w:val="uk-UA" w:eastAsia="uk-UA"/>
        </w:rPr>
      </w:pPr>
    </w:p>
    <w:p w:rsidR="00CE72FE" w:rsidRPr="008F03E2" w:rsidRDefault="00CE72FE" w:rsidP="00CE72FE">
      <w:pPr>
        <w:pStyle w:val="11"/>
        <w:jc w:val="center"/>
        <w:rPr>
          <w:rFonts w:ascii="Times New Roman" w:hAnsi="Times New Roman"/>
          <w:sz w:val="28"/>
          <w:szCs w:val="28"/>
          <w:lang w:val="uk-UA" w:eastAsia="uk-UA"/>
        </w:rPr>
      </w:pPr>
      <w:r w:rsidRPr="008F03E2">
        <w:rPr>
          <w:rFonts w:ascii="Times New Roman" w:hAnsi="Times New Roman"/>
          <w:b/>
          <w:bCs/>
          <w:sz w:val="28"/>
          <w:szCs w:val="28"/>
          <w:lang w:val="uk-UA" w:eastAsia="uk-UA"/>
        </w:rPr>
        <w:t>13. ПРИПИНЕННЯ ДІЯЛЬНОСТІ ПІДПРИЄМСТВА</w:t>
      </w:r>
    </w:p>
    <w:p w:rsidR="00CE72FE" w:rsidRDefault="00CE72FE" w:rsidP="00CE72FE">
      <w:pPr>
        <w:pStyle w:val="11"/>
        <w:jc w:val="both"/>
        <w:rPr>
          <w:rFonts w:ascii="Times New Roman" w:hAnsi="Times New Roman"/>
          <w:sz w:val="28"/>
          <w:szCs w:val="28"/>
          <w:lang w:val="uk-UA" w:eastAsia="uk-UA"/>
        </w:rPr>
      </w:pPr>
    </w:p>
    <w:p w:rsidR="00CE72FE" w:rsidRPr="008F03E2" w:rsidRDefault="00CE72FE" w:rsidP="00CE72FE">
      <w:pPr>
        <w:pStyle w:val="11"/>
        <w:ind w:left="709" w:hanging="709"/>
        <w:jc w:val="both"/>
        <w:rPr>
          <w:rFonts w:ascii="Times New Roman" w:hAnsi="Times New Roman"/>
          <w:sz w:val="28"/>
          <w:szCs w:val="28"/>
          <w:lang w:val="uk-UA" w:eastAsia="uk-UA"/>
        </w:rPr>
      </w:pPr>
      <w:r>
        <w:rPr>
          <w:rFonts w:ascii="Times New Roman" w:hAnsi="Times New Roman"/>
          <w:sz w:val="28"/>
          <w:szCs w:val="28"/>
          <w:lang w:val="uk-UA" w:eastAsia="uk-UA"/>
        </w:rPr>
        <w:t>13.1.</w:t>
      </w:r>
      <w:r>
        <w:rPr>
          <w:rFonts w:ascii="Times New Roman" w:hAnsi="Times New Roman"/>
          <w:sz w:val="28"/>
          <w:szCs w:val="28"/>
          <w:lang w:val="uk-UA" w:eastAsia="uk-UA"/>
        </w:rPr>
        <w:tab/>
      </w:r>
      <w:r w:rsidRPr="008F03E2">
        <w:rPr>
          <w:rFonts w:ascii="Times New Roman" w:hAnsi="Times New Roman"/>
          <w:sz w:val="28"/>
          <w:szCs w:val="28"/>
          <w:lang w:val="uk-UA" w:eastAsia="uk-UA"/>
        </w:rPr>
        <w:t xml:space="preserve">Припинення діяльності </w:t>
      </w:r>
      <w:r>
        <w:rPr>
          <w:rFonts w:ascii="Times New Roman" w:hAnsi="Times New Roman"/>
          <w:sz w:val="28"/>
          <w:szCs w:val="28"/>
          <w:lang w:val="uk-UA" w:eastAsia="uk-UA"/>
        </w:rPr>
        <w:t>Підприємства</w:t>
      </w:r>
      <w:r w:rsidRPr="008F03E2">
        <w:rPr>
          <w:rFonts w:ascii="Times New Roman" w:hAnsi="Times New Roman"/>
          <w:sz w:val="28"/>
          <w:szCs w:val="28"/>
          <w:lang w:val="uk-UA" w:eastAsia="uk-UA"/>
        </w:rPr>
        <w:t xml:space="preserve"> здійснюється шляхом її реорганізації (злиття, приєднання, розділу, виділення, перетворення) або ліквідації за рішенням Власника або суду.</w:t>
      </w:r>
    </w:p>
    <w:p w:rsidR="00CE72FE" w:rsidRPr="008F03E2" w:rsidRDefault="00CE72FE" w:rsidP="00CE72FE">
      <w:pPr>
        <w:pStyle w:val="11"/>
        <w:ind w:left="709" w:hanging="709"/>
        <w:jc w:val="both"/>
        <w:rPr>
          <w:rFonts w:ascii="Times New Roman" w:hAnsi="Times New Roman"/>
          <w:sz w:val="28"/>
          <w:szCs w:val="28"/>
          <w:lang w:val="uk-UA" w:eastAsia="uk-UA"/>
        </w:rPr>
      </w:pPr>
      <w:r>
        <w:rPr>
          <w:rFonts w:ascii="Times New Roman" w:hAnsi="Times New Roman"/>
          <w:sz w:val="28"/>
          <w:szCs w:val="28"/>
          <w:lang w:val="uk-UA" w:eastAsia="uk-UA"/>
        </w:rPr>
        <w:t>13.2.</w:t>
      </w:r>
      <w:r>
        <w:rPr>
          <w:rFonts w:ascii="Times New Roman" w:hAnsi="Times New Roman"/>
          <w:sz w:val="28"/>
          <w:szCs w:val="28"/>
          <w:lang w:val="uk-UA" w:eastAsia="uk-UA"/>
        </w:rPr>
        <w:tab/>
      </w:r>
      <w:r w:rsidRPr="008F03E2">
        <w:rPr>
          <w:rFonts w:ascii="Times New Roman" w:hAnsi="Times New Roman"/>
          <w:sz w:val="28"/>
          <w:szCs w:val="28"/>
          <w:lang w:val="uk-UA" w:eastAsia="uk-UA"/>
        </w:rPr>
        <w:t xml:space="preserve">Реорганізація </w:t>
      </w:r>
      <w:r>
        <w:rPr>
          <w:rFonts w:ascii="Times New Roman" w:hAnsi="Times New Roman"/>
          <w:sz w:val="28"/>
          <w:szCs w:val="28"/>
          <w:lang w:val="uk-UA" w:eastAsia="uk-UA"/>
        </w:rPr>
        <w:t>Підприємства</w:t>
      </w:r>
      <w:r w:rsidRPr="008F03E2">
        <w:rPr>
          <w:rFonts w:ascii="Times New Roman" w:hAnsi="Times New Roman"/>
          <w:sz w:val="28"/>
          <w:szCs w:val="28"/>
          <w:lang w:val="uk-UA" w:eastAsia="uk-UA"/>
        </w:rPr>
        <w:t xml:space="preserve"> відбувається відповідно до рішення Власника. При реорганізації </w:t>
      </w:r>
      <w:r>
        <w:rPr>
          <w:rFonts w:ascii="Times New Roman" w:hAnsi="Times New Roman"/>
          <w:sz w:val="28"/>
          <w:szCs w:val="28"/>
          <w:lang w:val="uk-UA" w:eastAsia="uk-UA"/>
        </w:rPr>
        <w:t>Підприємства усі його</w:t>
      </w:r>
      <w:r w:rsidRPr="008F03E2">
        <w:rPr>
          <w:rFonts w:ascii="Times New Roman" w:hAnsi="Times New Roman"/>
          <w:sz w:val="28"/>
          <w:szCs w:val="28"/>
          <w:lang w:val="uk-UA" w:eastAsia="uk-UA"/>
        </w:rPr>
        <w:t xml:space="preserve"> права та обов'язки переходять до її правонаступників.</w:t>
      </w:r>
    </w:p>
    <w:p w:rsidR="00CE72FE" w:rsidRPr="008F03E2" w:rsidRDefault="00CE72FE" w:rsidP="00CE72FE">
      <w:pPr>
        <w:pStyle w:val="11"/>
        <w:ind w:left="709" w:hanging="709"/>
        <w:jc w:val="both"/>
        <w:rPr>
          <w:rFonts w:ascii="Times New Roman" w:hAnsi="Times New Roman"/>
          <w:sz w:val="28"/>
          <w:szCs w:val="28"/>
          <w:lang w:val="uk-UA" w:eastAsia="uk-UA"/>
        </w:rPr>
      </w:pPr>
      <w:r>
        <w:rPr>
          <w:rFonts w:ascii="Times New Roman" w:hAnsi="Times New Roman"/>
          <w:sz w:val="28"/>
          <w:szCs w:val="28"/>
          <w:lang w:val="uk-UA" w:eastAsia="uk-UA"/>
        </w:rPr>
        <w:t>13.3.</w:t>
      </w:r>
      <w:r>
        <w:rPr>
          <w:rFonts w:ascii="Times New Roman" w:hAnsi="Times New Roman"/>
          <w:sz w:val="28"/>
          <w:szCs w:val="28"/>
          <w:lang w:val="uk-UA" w:eastAsia="uk-UA"/>
        </w:rPr>
        <w:tab/>
        <w:t>Підприємство</w:t>
      </w:r>
      <w:r w:rsidRPr="008F03E2">
        <w:rPr>
          <w:rFonts w:ascii="Times New Roman" w:hAnsi="Times New Roman"/>
          <w:sz w:val="28"/>
          <w:szCs w:val="28"/>
          <w:lang w:val="uk-UA" w:eastAsia="uk-UA"/>
        </w:rPr>
        <w:t xml:space="preserve"> ліквідується:</w:t>
      </w:r>
    </w:p>
    <w:p w:rsidR="00CE72FE" w:rsidRPr="008F03E2" w:rsidRDefault="00CE72FE" w:rsidP="00CE72FE">
      <w:pPr>
        <w:pStyle w:val="11"/>
        <w:ind w:left="1276" w:hanging="850"/>
        <w:jc w:val="both"/>
        <w:rPr>
          <w:rFonts w:ascii="Times New Roman" w:hAnsi="Times New Roman"/>
          <w:sz w:val="28"/>
          <w:szCs w:val="28"/>
          <w:lang w:val="uk-UA" w:eastAsia="uk-UA"/>
        </w:rPr>
      </w:pPr>
      <w:r>
        <w:rPr>
          <w:rFonts w:ascii="Times New Roman" w:hAnsi="Times New Roman"/>
          <w:sz w:val="28"/>
          <w:szCs w:val="28"/>
          <w:lang w:val="uk-UA" w:eastAsia="uk-UA"/>
        </w:rPr>
        <w:t>13.3.1.</w:t>
      </w:r>
      <w:r>
        <w:rPr>
          <w:rFonts w:ascii="Times New Roman" w:hAnsi="Times New Roman"/>
          <w:sz w:val="28"/>
          <w:szCs w:val="28"/>
          <w:lang w:val="uk-UA" w:eastAsia="uk-UA"/>
        </w:rPr>
        <w:tab/>
      </w:r>
      <w:r w:rsidRPr="008F03E2">
        <w:rPr>
          <w:rFonts w:ascii="Times New Roman" w:hAnsi="Times New Roman"/>
          <w:sz w:val="28"/>
          <w:szCs w:val="28"/>
          <w:lang w:val="uk-UA" w:eastAsia="uk-UA"/>
        </w:rPr>
        <w:t>за рішенням Власника;</w:t>
      </w:r>
    </w:p>
    <w:p w:rsidR="00CE72FE" w:rsidRPr="008F03E2" w:rsidRDefault="00CE72FE" w:rsidP="00CE72FE">
      <w:pPr>
        <w:pStyle w:val="11"/>
        <w:ind w:left="1276" w:hanging="850"/>
        <w:jc w:val="both"/>
        <w:rPr>
          <w:rFonts w:ascii="Times New Roman" w:hAnsi="Times New Roman"/>
          <w:sz w:val="28"/>
          <w:szCs w:val="28"/>
          <w:lang w:val="uk-UA" w:eastAsia="uk-UA"/>
        </w:rPr>
      </w:pPr>
      <w:r>
        <w:rPr>
          <w:rFonts w:ascii="Times New Roman" w:hAnsi="Times New Roman"/>
          <w:sz w:val="28"/>
          <w:szCs w:val="28"/>
          <w:lang w:val="uk-UA" w:eastAsia="uk-UA"/>
        </w:rPr>
        <w:t>13.3.2.</w:t>
      </w:r>
      <w:r>
        <w:rPr>
          <w:rFonts w:ascii="Times New Roman" w:hAnsi="Times New Roman"/>
          <w:sz w:val="28"/>
          <w:szCs w:val="28"/>
          <w:lang w:val="uk-UA" w:eastAsia="uk-UA"/>
        </w:rPr>
        <w:tab/>
      </w:r>
      <w:r w:rsidRPr="008F03E2">
        <w:rPr>
          <w:rFonts w:ascii="Times New Roman" w:hAnsi="Times New Roman"/>
          <w:sz w:val="28"/>
          <w:szCs w:val="28"/>
          <w:lang w:val="uk-UA" w:eastAsia="uk-UA"/>
        </w:rPr>
        <w:t>на підставі рішення</w:t>
      </w:r>
      <w:r>
        <w:rPr>
          <w:rFonts w:ascii="Times New Roman" w:hAnsi="Times New Roman"/>
          <w:sz w:val="28"/>
          <w:szCs w:val="28"/>
          <w:lang w:val="uk-UA" w:eastAsia="uk-UA"/>
        </w:rPr>
        <w:t xml:space="preserve"> </w:t>
      </w:r>
      <w:r w:rsidRPr="008F03E2">
        <w:rPr>
          <w:rFonts w:ascii="Times New Roman" w:hAnsi="Times New Roman"/>
          <w:sz w:val="28"/>
          <w:szCs w:val="28"/>
          <w:lang w:val="uk-UA" w:eastAsia="uk-UA"/>
        </w:rPr>
        <w:t>суду;</w:t>
      </w:r>
    </w:p>
    <w:p w:rsidR="00CE72FE" w:rsidRDefault="00CE72FE" w:rsidP="00C05DAD">
      <w:pPr>
        <w:pStyle w:val="11"/>
        <w:ind w:left="1276" w:hanging="850"/>
        <w:jc w:val="both"/>
        <w:rPr>
          <w:rFonts w:ascii="Times New Roman" w:hAnsi="Times New Roman"/>
          <w:sz w:val="28"/>
          <w:szCs w:val="28"/>
          <w:lang w:val="uk-UA" w:eastAsia="uk-UA"/>
        </w:rPr>
      </w:pPr>
      <w:r>
        <w:rPr>
          <w:rFonts w:ascii="Times New Roman" w:hAnsi="Times New Roman"/>
          <w:sz w:val="28"/>
          <w:szCs w:val="28"/>
          <w:lang w:val="uk-UA" w:eastAsia="uk-UA"/>
        </w:rPr>
        <w:t>13.3.3.</w:t>
      </w:r>
      <w:r>
        <w:rPr>
          <w:rFonts w:ascii="Times New Roman" w:hAnsi="Times New Roman"/>
          <w:sz w:val="28"/>
          <w:szCs w:val="28"/>
          <w:lang w:val="uk-UA" w:eastAsia="uk-UA"/>
        </w:rPr>
        <w:tab/>
      </w:r>
      <w:r w:rsidRPr="008F03E2">
        <w:rPr>
          <w:rFonts w:ascii="Times New Roman" w:hAnsi="Times New Roman"/>
          <w:sz w:val="28"/>
          <w:szCs w:val="28"/>
          <w:lang w:val="uk-UA" w:eastAsia="uk-UA"/>
        </w:rPr>
        <w:t>на інших підставах, передбачених законодавчими актами України.</w:t>
      </w:r>
    </w:p>
    <w:p w:rsidR="00CE72FE" w:rsidRPr="008F03E2" w:rsidRDefault="00CE72FE" w:rsidP="00CE72FE">
      <w:pPr>
        <w:pStyle w:val="11"/>
        <w:ind w:left="709" w:hanging="709"/>
        <w:jc w:val="both"/>
        <w:rPr>
          <w:rFonts w:ascii="Times New Roman" w:hAnsi="Times New Roman"/>
          <w:sz w:val="28"/>
          <w:szCs w:val="28"/>
          <w:lang w:val="uk-UA" w:eastAsia="uk-UA"/>
        </w:rPr>
      </w:pPr>
      <w:r>
        <w:rPr>
          <w:rFonts w:ascii="Times New Roman" w:hAnsi="Times New Roman"/>
          <w:sz w:val="28"/>
          <w:szCs w:val="28"/>
          <w:lang w:val="uk-UA" w:eastAsia="uk-UA"/>
        </w:rPr>
        <w:t>13.4.</w:t>
      </w:r>
      <w:r>
        <w:rPr>
          <w:rFonts w:ascii="Times New Roman" w:hAnsi="Times New Roman"/>
          <w:sz w:val="28"/>
          <w:szCs w:val="28"/>
          <w:lang w:val="uk-UA" w:eastAsia="uk-UA"/>
        </w:rPr>
        <w:tab/>
      </w:r>
      <w:r w:rsidRPr="008F03E2">
        <w:rPr>
          <w:rFonts w:ascii="Times New Roman" w:hAnsi="Times New Roman"/>
          <w:sz w:val="28"/>
          <w:szCs w:val="28"/>
          <w:lang w:val="uk-UA" w:eastAsia="uk-UA"/>
        </w:rPr>
        <w:t xml:space="preserve">Ліквідація </w:t>
      </w:r>
      <w:r>
        <w:rPr>
          <w:rFonts w:ascii="Times New Roman" w:hAnsi="Times New Roman"/>
          <w:sz w:val="28"/>
          <w:szCs w:val="28"/>
          <w:lang w:val="uk-UA" w:eastAsia="uk-UA"/>
        </w:rPr>
        <w:t>Підприємства</w:t>
      </w:r>
      <w:r w:rsidRPr="008F03E2">
        <w:rPr>
          <w:rFonts w:ascii="Times New Roman" w:hAnsi="Times New Roman"/>
          <w:sz w:val="28"/>
          <w:szCs w:val="28"/>
          <w:lang w:val="uk-UA" w:eastAsia="uk-UA"/>
        </w:rPr>
        <w:t xml:space="preserve"> здійснюється ліквідаційною комісією, що утворюється Власником </w:t>
      </w:r>
      <w:r>
        <w:rPr>
          <w:rFonts w:ascii="Times New Roman" w:hAnsi="Times New Roman"/>
          <w:sz w:val="28"/>
          <w:szCs w:val="28"/>
          <w:lang w:val="uk-UA" w:eastAsia="uk-UA"/>
        </w:rPr>
        <w:t xml:space="preserve">Підприємства </w:t>
      </w:r>
      <w:r w:rsidRPr="008F03E2">
        <w:rPr>
          <w:rFonts w:ascii="Times New Roman" w:hAnsi="Times New Roman"/>
          <w:sz w:val="28"/>
          <w:szCs w:val="28"/>
          <w:lang w:val="uk-UA" w:eastAsia="uk-UA"/>
        </w:rPr>
        <w:t xml:space="preserve">або за його дорученням </w:t>
      </w:r>
      <w:r>
        <w:rPr>
          <w:rFonts w:ascii="Times New Roman" w:hAnsi="Times New Roman"/>
          <w:sz w:val="28"/>
          <w:szCs w:val="28"/>
          <w:lang w:val="uk-UA" w:eastAsia="uk-UA"/>
        </w:rPr>
        <w:t>Уповноваженою особою</w:t>
      </w:r>
      <w:r w:rsidRPr="008F03E2">
        <w:rPr>
          <w:rFonts w:ascii="Times New Roman" w:hAnsi="Times New Roman"/>
          <w:sz w:val="28"/>
          <w:szCs w:val="28"/>
          <w:lang w:val="uk-UA" w:eastAsia="uk-UA"/>
        </w:rPr>
        <w:t>. З моменту призначення ліквідаційної комісії, до неї переходять повноваження по керуванню справами</w:t>
      </w:r>
      <w:r>
        <w:rPr>
          <w:rFonts w:ascii="Times New Roman" w:hAnsi="Times New Roman"/>
          <w:sz w:val="28"/>
          <w:szCs w:val="28"/>
          <w:lang w:val="uk-UA" w:eastAsia="uk-UA"/>
        </w:rPr>
        <w:t xml:space="preserve"> Підприємства</w:t>
      </w:r>
      <w:r w:rsidRPr="008F03E2">
        <w:rPr>
          <w:rFonts w:ascii="Times New Roman" w:hAnsi="Times New Roman"/>
          <w:sz w:val="28"/>
          <w:szCs w:val="28"/>
          <w:lang w:val="uk-UA" w:eastAsia="uk-UA"/>
        </w:rPr>
        <w:t>.</w:t>
      </w:r>
    </w:p>
    <w:p w:rsidR="00CE72FE" w:rsidRPr="008F03E2" w:rsidRDefault="00CE72FE" w:rsidP="00CE72FE">
      <w:pPr>
        <w:pStyle w:val="11"/>
        <w:ind w:left="709" w:hanging="709"/>
        <w:jc w:val="both"/>
        <w:rPr>
          <w:rFonts w:ascii="Times New Roman" w:hAnsi="Times New Roman"/>
          <w:sz w:val="28"/>
          <w:szCs w:val="28"/>
          <w:lang w:val="uk-UA" w:eastAsia="uk-UA"/>
        </w:rPr>
      </w:pPr>
      <w:r>
        <w:rPr>
          <w:rFonts w:ascii="Times New Roman" w:hAnsi="Times New Roman"/>
          <w:sz w:val="28"/>
          <w:szCs w:val="28"/>
          <w:lang w:val="uk-UA" w:eastAsia="uk-UA"/>
        </w:rPr>
        <w:t>13.5.</w:t>
      </w:r>
      <w:r>
        <w:rPr>
          <w:rFonts w:ascii="Times New Roman" w:hAnsi="Times New Roman"/>
          <w:sz w:val="28"/>
          <w:szCs w:val="28"/>
          <w:lang w:val="uk-UA" w:eastAsia="uk-UA"/>
        </w:rPr>
        <w:tab/>
      </w:r>
      <w:r w:rsidRPr="008F03E2">
        <w:rPr>
          <w:rFonts w:ascii="Times New Roman" w:hAnsi="Times New Roman"/>
          <w:sz w:val="28"/>
          <w:szCs w:val="28"/>
          <w:lang w:val="uk-UA" w:eastAsia="uk-UA"/>
        </w:rPr>
        <w:t xml:space="preserve">Власник </w:t>
      </w:r>
      <w:r>
        <w:rPr>
          <w:rFonts w:ascii="Times New Roman" w:hAnsi="Times New Roman"/>
          <w:sz w:val="28"/>
          <w:szCs w:val="28"/>
          <w:lang w:val="uk-UA" w:eastAsia="uk-UA"/>
        </w:rPr>
        <w:t>Підприємства</w:t>
      </w:r>
      <w:r w:rsidRPr="008F03E2">
        <w:rPr>
          <w:rFonts w:ascii="Times New Roman" w:hAnsi="Times New Roman"/>
          <w:sz w:val="28"/>
          <w:szCs w:val="28"/>
          <w:lang w:val="uk-UA" w:eastAsia="uk-UA"/>
        </w:rPr>
        <w:t xml:space="preserve">, суд, що ухвалив рішення про ліквідацію </w:t>
      </w:r>
      <w:r>
        <w:rPr>
          <w:rFonts w:ascii="Times New Roman" w:hAnsi="Times New Roman"/>
          <w:sz w:val="28"/>
          <w:szCs w:val="28"/>
          <w:lang w:val="uk-UA" w:eastAsia="uk-UA"/>
        </w:rPr>
        <w:t>Підприємства</w:t>
      </w:r>
      <w:r w:rsidRPr="008F03E2">
        <w:rPr>
          <w:rFonts w:ascii="Times New Roman" w:hAnsi="Times New Roman"/>
          <w:sz w:val="28"/>
          <w:szCs w:val="28"/>
          <w:lang w:val="uk-UA" w:eastAsia="uk-UA"/>
        </w:rPr>
        <w:t>, встановлює порядок і термін проведення ліквідації, а також термін для виявлення претензій кредиторам.</w:t>
      </w:r>
    </w:p>
    <w:p w:rsidR="00CE72FE" w:rsidRPr="008F03E2" w:rsidRDefault="00CE72FE" w:rsidP="00CE72FE">
      <w:pPr>
        <w:pStyle w:val="11"/>
        <w:ind w:left="709" w:hanging="709"/>
        <w:jc w:val="both"/>
        <w:rPr>
          <w:rFonts w:ascii="Times New Roman" w:hAnsi="Times New Roman"/>
          <w:sz w:val="28"/>
          <w:szCs w:val="28"/>
          <w:lang w:val="uk-UA" w:eastAsia="uk-UA"/>
        </w:rPr>
      </w:pPr>
      <w:r>
        <w:rPr>
          <w:rFonts w:ascii="Times New Roman" w:hAnsi="Times New Roman"/>
          <w:sz w:val="28"/>
          <w:szCs w:val="28"/>
          <w:lang w:val="uk-UA" w:eastAsia="uk-UA"/>
        </w:rPr>
        <w:t>13.6.</w:t>
      </w:r>
      <w:r>
        <w:rPr>
          <w:rFonts w:ascii="Times New Roman" w:hAnsi="Times New Roman"/>
          <w:sz w:val="28"/>
          <w:szCs w:val="28"/>
          <w:lang w:val="uk-UA" w:eastAsia="uk-UA"/>
        </w:rPr>
        <w:tab/>
        <w:t>Підприємство вважається ліквідованим (реорганізованим</w:t>
      </w:r>
      <w:r w:rsidRPr="008F03E2">
        <w:rPr>
          <w:rFonts w:ascii="Times New Roman" w:hAnsi="Times New Roman"/>
          <w:sz w:val="28"/>
          <w:szCs w:val="28"/>
          <w:lang w:val="uk-UA" w:eastAsia="uk-UA"/>
        </w:rPr>
        <w:t>) з моменту внесення відповідного запису до Єдиного державного реєстру підприємств та організацій України.</w:t>
      </w:r>
    </w:p>
    <w:p w:rsidR="00CE72FE" w:rsidRDefault="00CE72FE" w:rsidP="00CE72FE">
      <w:pPr>
        <w:pStyle w:val="11"/>
        <w:rPr>
          <w:rFonts w:ascii="Times New Roman" w:hAnsi="Times New Roman"/>
          <w:sz w:val="28"/>
          <w:szCs w:val="28"/>
          <w:lang w:val="uk-UA"/>
        </w:rPr>
      </w:pPr>
    </w:p>
    <w:p w:rsidR="005936AD" w:rsidRDefault="005936AD" w:rsidP="00CE72FE">
      <w:pPr>
        <w:pStyle w:val="11"/>
        <w:rPr>
          <w:rFonts w:ascii="Times New Roman" w:hAnsi="Times New Roman"/>
          <w:sz w:val="28"/>
          <w:szCs w:val="28"/>
          <w:lang w:val="uk-UA"/>
        </w:rPr>
      </w:pPr>
    </w:p>
    <w:p w:rsidR="005936AD" w:rsidRPr="008F03E2" w:rsidRDefault="005936AD" w:rsidP="00CE72FE">
      <w:pPr>
        <w:pStyle w:val="11"/>
        <w:rPr>
          <w:rFonts w:ascii="Times New Roman" w:hAnsi="Times New Roman"/>
          <w:sz w:val="28"/>
          <w:szCs w:val="28"/>
          <w:lang w:val="uk-UA"/>
        </w:rPr>
      </w:pPr>
    </w:p>
    <w:p w:rsidR="00AE0BF4" w:rsidRPr="007D71DA" w:rsidRDefault="00A509F5" w:rsidP="00A509F5">
      <w:pPr>
        <w:tabs>
          <w:tab w:val="left" w:pos="6804"/>
        </w:tabs>
        <w:spacing w:after="0" w:line="240" w:lineRule="auto"/>
        <w:jc w:val="center"/>
        <w:rPr>
          <w:rFonts w:ascii="Times New Roman" w:hAnsi="Times New Roman"/>
          <w:b/>
          <w:sz w:val="28"/>
          <w:szCs w:val="28"/>
          <w:lang w:val="uk-UA"/>
        </w:rPr>
      </w:pPr>
      <w:r>
        <w:rPr>
          <w:rFonts w:ascii="Times New Roman" w:hAnsi="Times New Roman"/>
          <w:b/>
          <w:sz w:val="28"/>
          <w:szCs w:val="28"/>
          <w:lang w:val="uk-UA"/>
        </w:rPr>
        <w:t>Міський голова                                                                  І.В. Сапожко</w:t>
      </w:r>
    </w:p>
    <w:sectPr w:rsidR="00AE0BF4" w:rsidRPr="007D71DA" w:rsidSect="00C05DAD">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UkrainianPeterburg">
    <w:altName w:val="Times New Roman"/>
    <w:charset w:val="00"/>
    <w:family w:val="roman"/>
    <w:pitch w:val="variable"/>
    <w:sig w:usb0="00000001"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59ED91A"/>
    <w:lvl w:ilvl="0">
      <w:numFmt w:val="bullet"/>
      <w:lvlText w:val="*"/>
      <w:lvlJc w:val="left"/>
    </w:lvl>
  </w:abstractNum>
  <w:abstractNum w:abstractNumId="1">
    <w:nsid w:val="07416799"/>
    <w:multiLevelType w:val="multilevel"/>
    <w:tmpl w:val="54443DEE"/>
    <w:lvl w:ilvl="0">
      <w:start w:val="4"/>
      <w:numFmt w:val="decimal"/>
      <w:lvlText w:val="%1"/>
      <w:lvlJc w:val="left"/>
      <w:pPr>
        <w:ind w:left="600" w:hanging="600"/>
      </w:pPr>
      <w:rPr>
        <w:rFonts w:hint="default"/>
      </w:rPr>
    </w:lvl>
    <w:lvl w:ilvl="1">
      <w:start w:val="2"/>
      <w:numFmt w:val="decimal"/>
      <w:lvlText w:val="%1.%2"/>
      <w:lvlJc w:val="left"/>
      <w:pPr>
        <w:ind w:left="1663" w:hanging="60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4269" w:hanging="108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9241" w:hanging="1800"/>
      </w:pPr>
      <w:rPr>
        <w:rFonts w:hint="default"/>
      </w:rPr>
    </w:lvl>
    <w:lvl w:ilvl="8">
      <w:start w:val="1"/>
      <w:numFmt w:val="decimal"/>
      <w:lvlText w:val="%1.%2.%3.%4.%5.%6.%7.%8.%9"/>
      <w:lvlJc w:val="left"/>
      <w:pPr>
        <w:ind w:left="10664" w:hanging="2160"/>
      </w:pPr>
      <w:rPr>
        <w:rFonts w:hint="default"/>
      </w:rPr>
    </w:lvl>
  </w:abstractNum>
  <w:abstractNum w:abstractNumId="2">
    <w:nsid w:val="0C7216E9"/>
    <w:multiLevelType w:val="multilevel"/>
    <w:tmpl w:val="2040B97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1646FA3"/>
    <w:multiLevelType w:val="singleLevel"/>
    <w:tmpl w:val="1FA2FF58"/>
    <w:lvl w:ilvl="0">
      <w:start w:val="14"/>
      <w:numFmt w:val="decimal"/>
      <w:lvlText w:val="%1."/>
      <w:legacy w:legacy="1" w:legacySpace="0" w:legacyIndent="389"/>
      <w:lvlJc w:val="left"/>
      <w:rPr>
        <w:rFonts w:ascii="Times New Roman" w:hAnsi="Times New Roman" w:cs="Times New Roman" w:hint="default"/>
      </w:rPr>
    </w:lvl>
  </w:abstractNum>
  <w:abstractNum w:abstractNumId="4">
    <w:nsid w:val="149E1C82"/>
    <w:multiLevelType w:val="singleLevel"/>
    <w:tmpl w:val="D2CC880A"/>
    <w:lvl w:ilvl="0">
      <w:start w:val="11"/>
      <w:numFmt w:val="decimal"/>
      <w:lvlText w:val="%1."/>
      <w:legacy w:legacy="1" w:legacySpace="0" w:legacyIndent="383"/>
      <w:lvlJc w:val="left"/>
      <w:rPr>
        <w:rFonts w:ascii="Times New Roman" w:hAnsi="Times New Roman" w:cs="Times New Roman" w:hint="default"/>
      </w:rPr>
    </w:lvl>
  </w:abstractNum>
  <w:abstractNum w:abstractNumId="5">
    <w:nsid w:val="22792FAF"/>
    <w:multiLevelType w:val="multilevel"/>
    <w:tmpl w:val="FF0E6918"/>
    <w:lvl w:ilvl="0">
      <w:start w:val="4"/>
      <w:numFmt w:val="decimal"/>
      <w:lvlText w:val="%1."/>
      <w:lvlJc w:val="left"/>
      <w:pPr>
        <w:ind w:left="675" w:hanging="675"/>
      </w:pPr>
      <w:rPr>
        <w:rFonts w:hint="default"/>
      </w:rPr>
    </w:lvl>
    <w:lvl w:ilvl="1">
      <w:start w:val="3"/>
      <w:numFmt w:val="decimal"/>
      <w:lvlText w:val="%1.%2."/>
      <w:lvlJc w:val="left"/>
      <w:pPr>
        <w:ind w:left="1783" w:hanging="72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4269" w:hanging="108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8178" w:hanging="1800"/>
      </w:pPr>
      <w:rPr>
        <w:rFonts w:hint="default"/>
      </w:rPr>
    </w:lvl>
    <w:lvl w:ilvl="7">
      <w:start w:val="1"/>
      <w:numFmt w:val="decimal"/>
      <w:lvlText w:val="%1.%2.%3.%4.%5.%6.%7.%8."/>
      <w:lvlJc w:val="left"/>
      <w:pPr>
        <w:ind w:left="9241" w:hanging="1800"/>
      </w:pPr>
      <w:rPr>
        <w:rFonts w:hint="default"/>
      </w:rPr>
    </w:lvl>
    <w:lvl w:ilvl="8">
      <w:start w:val="1"/>
      <w:numFmt w:val="decimal"/>
      <w:lvlText w:val="%1.%2.%3.%4.%5.%6.%7.%8.%9."/>
      <w:lvlJc w:val="left"/>
      <w:pPr>
        <w:ind w:left="10664" w:hanging="2160"/>
      </w:pPr>
      <w:rPr>
        <w:rFonts w:hint="default"/>
      </w:rPr>
    </w:lvl>
  </w:abstractNum>
  <w:abstractNum w:abstractNumId="6">
    <w:nsid w:val="2A886F66"/>
    <w:multiLevelType w:val="hybridMultilevel"/>
    <w:tmpl w:val="5C3AA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EE1F16"/>
    <w:multiLevelType w:val="multilevel"/>
    <w:tmpl w:val="7AE05B56"/>
    <w:lvl w:ilvl="0">
      <w:start w:val="4"/>
      <w:numFmt w:val="decimal"/>
      <w:lvlText w:val="%1."/>
      <w:lvlJc w:val="left"/>
      <w:pPr>
        <w:ind w:left="675" w:hanging="675"/>
      </w:pPr>
      <w:rPr>
        <w:rFonts w:hint="default"/>
      </w:rPr>
    </w:lvl>
    <w:lvl w:ilvl="1">
      <w:start w:val="2"/>
      <w:numFmt w:val="decimal"/>
      <w:lvlText w:val="%1.%2."/>
      <w:lvlJc w:val="left"/>
      <w:pPr>
        <w:ind w:left="1216" w:hanging="72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8">
    <w:nsid w:val="311D75A3"/>
    <w:multiLevelType w:val="hybridMultilevel"/>
    <w:tmpl w:val="E82EC36C"/>
    <w:lvl w:ilvl="0" w:tplc="30B61806">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F830EC"/>
    <w:multiLevelType w:val="multilevel"/>
    <w:tmpl w:val="682E17CA"/>
    <w:lvl w:ilvl="0">
      <w:start w:val="1"/>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nsid w:val="454C36D1"/>
    <w:multiLevelType w:val="multilevel"/>
    <w:tmpl w:val="65B658AE"/>
    <w:lvl w:ilvl="0">
      <w:start w:val="4"/>
      <w:numFmt w:val="decimal"/>
      <w:lvlText w:val="%1"/>
      <w:lvlJc w:val="left"/>
      <w:pPr>
        <w:ind w:left="600" w:hanging="600"/>
      </w:pPr>
      <w:rPr>
        <w:rFonts w:hint="default"/>
      </w:rPr>
    </w:lvl>
    <w:lvl w:ilvl="1">
      <w:start w:val="4"/>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4CB75B17"/>
    <w:multiLevelType w:val="singleLevel"/>
    <w:tmpl w:val="72C440B8"/>
    <w:lvl w:ilvl="0">
      <w:start w:val="3"/>
      <w:numFmt w:val="decimal"/>
      <w:lvlText w:val="%1."/>
      <w:legacy w:legacy="1" w:legacySpace="0" w:legacyIndent="273"/>
      <w:lvlJc w:val="left"/>
      <w:rPr>
        <w:rFonts w:ascii="Times New Roman" w:hAnsi="Times New Roman" w:cs="Times New Roman" w:hint="default"/>
      </w:rPr>
    </w:lvl>
  </w:abstractNum>
  <w:abstractNum w:abstractNumId="12">
    <w:nsid w:val="4CE5327F"/>
    <w:multiLevelType w:val="singleLevel"/>
    <w:tmpl w:val="049C280E"/>
    <w:lvl w:ilvl="0">
      <w:start w:val="18"/>
      <w:numFmt w:val="decimal"/>
      <w:lvlText w:val="%1."/>
      <w:legacy w:legacy="1" w:legacySpace="0" w:legacyIndent="413"/>
      <w:lvlJc w:val="left"/>
      <w:rPr>
        <w:rFonts w:ascii="Times New Roman" w:hAnsi="Times New Roman" w:cs="Times New Roman" w:hint="default"/>
      </w:rPr>
    </w:lvl>
  </w:abstractNum>
  <w:abstractNum w:abstractNumId="13">
    <w:nsid w:val="56525F1F"/>
    <w:multiLevelType w:val="multilevel"/>
    <w:tmpl w:val="682E17CA"/>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5CD1193E"/>
    <w:multiLevelType w:val="multilevel"/>
    <w:tmpl w:val="1324B138"/>
    <w:lvl w:ilvl="0">
      <w:start w:val="4"/>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5D5F4CF2"/>
    <w:multiLevelType w:val="hybridMultilevel"/>
    <w:tmpl w:val="83060D4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44B5C0F"/>
    <w:multiLevelType w:val="multilevel"/>
    <w:tmpl w:val="808C220E"/>
    <w:lvl w:ilvl="0">
      <w:start w:val="4"/>
      <w:numFmt w:val="decimal"/>
      <w:lvlText w:val="%1"/>
      <w:lvlJc w:val="left"/>
      <w:pPr>
        <w:ind w:left="600" w:hanging="600"/>
      </w:pPr>
      <w:rPr>
        <w:rFonts w:hint="default"/>
      </w:rPr>
    </w:lvl>
    <w:lvl w:ilvl="1">
      <w:start w:val="1"/>
      <w:numFmt w:val="decimal"/>
      <w:lvlText w:val="%1.%2"/>
      <w:lvlJc w:val="left"/>
      <w:pPr>
        <w:ind w:left="937" w:hanging="600"/>
      </w:pPr>
      <w:rPr>
        <w:rFonts w:hint="default"/>
      </w:rPr>
    </w:lvl>
    <w:lvl w:ilvl="2">
      <w:start w:val="1"/>
      <w:numFmt w:val="decimal"/>
      <w:lvlText w:val="%1.%2.%3"/>
      <w:lvlJc w:val="left"/>
      <w:pPr>
        <w:ind w:left="1394" w:hanging="720"/>
      </w:pPr>
      <w:rPr>
        <w:rFonts w:hint="default"/>
      </w:rPr>
    </w:lvl>
    <w:lvl w:ilvl="3">
      <w:start w:val="1"/>
      <w:numFmt w:val="decimal"/>
      <w:lvlText w:val="%1.%2.%3.%4"/>
      <w:lvlJc w:val="left"/>
      <w:pPr>
        <w:ind w:left="2091" w:hanging="108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3125" w:hanging="1440"/>
      </w:pPr>
      <w:rPr>
        <w:rFonts w:hint="default"/>
      </w:rPr>
    </w:lvl>
    <w:lvl w:ilvl="6">
      <w:start w:val="1"/>
      <w:numFmt w:val="decimal"/>
      <w:lvlText w:val="%1.%2.%3.%4.%5.%6.%7"/>
      <w:lvlJc w:val="left"/>
      <w:pPr>
        <w:ind w:left="3462" w:hanging="1440"/>
      </w:pPr>
      <w:rPr>
        <w:rFonts w:hint="default"/>
      </w:rPr>
    </w:lvl>
    <w:lvl w:ilvl="7">
      <w:start w:val="1"/>
      <w:numFmt w:val="decimal"/>
      <w:lvlText w:val="%1.%2.%3.%4.%5.%6.%7.%8"/>
      <w:lvlJc w:val="left"/>
      <w:pPr>
        <w:ind w:left="4159" w:hanging="1800"/>
      </w:pPr>
      <w:rPr>
        <w:rFonts w:hint="default"/>
      </w:rPr>
    </w:lvl>
    <w:lvl w:ilvl="8">
      <w:start w:val="1"/>
      <w:numFmt w:val="decimal"/>
      <w:lvlText w:val="%1.%2.%3.%4.%5.%6.%7.%8.%9"/>
      <w:lvlJc w:val="left"/>
      <w:pPr>
        <w:ind w:left="4856" w:hanging="2160"/>
      </w:pPr>
      <w:rPr>
        <w:rFonts w:hint="default"/>
      </w:rPr>
    </w:lvl>
  </w:abstractNum>
  <w:abstractNum w:abstractNumId="17">
    <w:nsid w:val="658C090C"/>
    <w:multiLevelType w:val="multilevel"/>
    <w:tmpl w:val="D94CF08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69B22A82"/>
    <w:multiLevelType w:val="multilevel"/>
    <w:tmpl w:val="F218050C"/>
    <w:lvl w:ilvl="0">
      <w:start w:val="2"/>
      <w:numFmt w:val="decimal"/>
      <w:lvlText w:val="%1."/>
      <w:lvlJc w:val="left"/>
      <w:pPr>
        <w:ind w:left="675" w:hanging="67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9">
    <w:nsid w:val="6E335D91"/>
    <w:multiLevelType w:val="multilevel"/>
    <w:tmpl w:val="960E3EC6"/>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1"/>
  </w:num>
  <w:num w:numId="2">
    <w:abstractNumId w:val="11"/>
    <w:lvlOverride w:ilvl="0">
      <w:lvl w:ilvl="0">
        <w:start w:val="3"/>
        <w:numFmt w:val="decimal"/>
        <w:lvlText w:val="%1."/>
        <w:legacy w:legacy="1" w:legacySpace="0" w:legacyIndent="274"/>
        <w:lvlJc w:val="left"/>
        <w:rPr>
          <w:rFonts w:ascii="Times New Roman" w:hAnsi="Times New Roman" w:cs="Times New Roman" w:hint="default"/>
        </w:rPr>
      </w:lvl>
    </w:lvlOverride>
  </w:num>
  <w:num w:numId="3">
    <w:abstractNumId w:val="0"/>
    <w:lvlOverride w:ilvl="0">
      <w:lvl w:ilvl="0">
        <w:numFmt w:val="bullet"/>
        <w:lvlText w:val="-"/>
        <w:legacy w:legacy="1" w:legacySpace="0" w:legacyIndent="154"/>
        <w:lvlJc w:val="left"/>
        <w:rPr>
          <w:rFonts w:ascii="Times New Roman" w:hAnsi="Times New Roman" w:hint="default"/>
        </w:rPr>
      </w:lvl>
    </w:lvlOverride>
  </w:num>
  <w:num w:numId="4">
    <w:abstractNumId w:val="0"/>
    <w:lvlOverride w:ilvl="0">
      <w:lvl w:ilvl="0">
        <w:numFmt w:val="bullet"/>
        <w:lvlText w:val="-"/>
        <w:legacy w:legacy="1" w:legacySpace="0" w:legacyIndent="153"/>
        <w:lvlJc w:val="left"/>
        <w:rPr>
          <w:rFonts w:ascii="Times New Roman" w:hAnsi="Times New Roman" w:hint="default"/>
        </w:rPr>
      </w:lvl>
    </w:lvlOverride>
  </w:num>
  <w:num w:numId="5">
    <w:abstractNumId w:val="0"/>
    <w:lvlOverride w:ilvl="0">
      <w:lvl w:ilvl="0">
        <w:numFmt w:val="bullet"/>
        <w:lvlText w:val="-"/>
        <w:legacy w:legacy="1" w:legacySpace="0" w:legacyIndent="159"/>
        <w:lvlJc w:val="left"/>
        <w:rPr>
          <w:rFonts w:ascii="Times New Roman" w:hAnsi="Times New Roman" w:hint="default"/>
        </w:rPr>
      </w:lvl>
    </w:lvlOverride>
  </w:num>
  <w:num w:numId="6">
    <w:abstractNumId w:val="4"/>
  </w:num>
  <w:num w:numId="7">
    <w:abstractNumId w:val="0"/>
    <w:lvlOverride w:ilvl="0">
      <w:lvl w:ilvl="0">
        <w:numFmt w:val="bullet"/>
        <w:lvlText w:val="-"/>
        <w:legacy w:legacy="1" w:legacySpace="0" w:legacyIndent="158"/>
        <w:lvlJc w:val="left"/>
        <w:rPr>
          <w:rFonts w:ascii="Times New Roman" w:hAnsi="Times New Roman" w:hint="default"/>
        </w:rPr>
      </w:lvl>
    </w:lvlOverride>
  </w:num>
  <w:num w:numId="8">
    <w:abstractNumId w:val="3"/>
  </w:num>
  <w:num w:numId="9">
    <w:abstractNumId w:val="12"/>
  </w:num>
  <w:num w:numId="10">
    <w:abstractNumId w:val="8"/>
  </w:num>
  <w:num w:numId="11">
    <w:abstractNumId w:val="6"/>
  </w:num>
  <w:num w:numId="12">
    <w:abstractNumId w:val="16"/>
  </w:num>
  <w:num w:numId="13">
    <w:abstractNumId w:val="14"/>
  </w:num>
  <w:num w:numId="14">
    <w:abstractNumId w:val="1"/>
  </w:num>
  <w:num w:numId="15">
    <w:abstractNumId w:val="7"/>
  </w:num>
  <w:num w:numId="16">
    <w:abstractNumId w:val="5"/>
  </w:num>
  <w:num w:numId="17">
    <w:abstractNumId w:val="10"/>
  </w:num>
  <w:num w:numId="18">
    <w:abstractNumId w:val="17"/>
  </w:num>
  <w:num w:numId="19">
    <w:abstractNumId w:val="9"/>
  </w:num>
  <w:num w:numId="20">
    <w:abstractNumId w:val="13"/>
  </w:num>
  <w:num w:numId="21">
    <w:abstractNumId w:val="19"/>
  </w:num>
  <w:num w:numId="22">
    <w:abstractNumId w:val="18"/>
  </w:num>
  <w:num w:numId="23">
    <w:abstractNumId w:val="15"/>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B339C"/>
    <w:rsid w:val="00015E8F"/>
    <w:rsid w:val="00016782"/>
    <w:rsid w:val="0006148D"/>
    <w:rsid w:val="00062F6E"/>
    <w:rsid w:val="00092266"/>
    <w:rsid w:val="000C0E5E"/>
    <w:rsid w:val="001145A7"/>
    <w:rsid w:val="00150CE2"/>
    <w:rsid w:val="001C3DD7"/>
    <w:rsid w:val="002014AE"/>
    <w:rsid w:val="002422E6"/>
    <w:rsid w:val="002A7ED1"/>
    <w:rsid w:val="002C22FD"/>
    <w:rsid w:val="002E2DB5"/>
    <w:rsid w:val="002E4749"/>
    <w:rsid w:val="00316D9D"/>
    <w:rsid w:val="00373E0E"/>
    <w:rsid w:val="0041115B"/>
    <w:rsid w:val="00434BED"/>
    <w:rsid w:val="00450CEA"/>
    <w:rsid w:val="004908AE"/>
    <w:rsid w:val="00493D00"/>
    <w:rsid w:val="004C48CF"/>
    <w:rsid w:val="004E6204"/>
    <w:rsid w:val="004F07CF"/>
    <w:rsid w:val="004F1859"/>
    <w:rsid w:val="00512AC8"/>
    <w:rsid w:val="005203F6"/>
    <w:rsid w:val="005469A4"/>
    <w:rsid w:val="0055358A"/>
    <w:rsid w:val="005936AD"/>
    <w:rsid w:val="005A5D44"/>
    <w:rsid w:val="005D0CF5"/>
    <w:rsid w:val="005F1DDE"/>
    <w:rsid w:val="00601FEB"/>
    <w:rsid w:val="006562A7"/>
    <w:rsid w:val="006563DF"/>
    <w:rsid w:val="00670F2E"/>
    <w:rsid w:val="00686F8E"/>
    <w:rsid w:val="006B0B43"/>
    <w:rsid w:val="006C4403"/>
    <w:rsid w:val="006D0241"/>
    <w:rsid w:val="006E1CFB"/>
    <w:rsid w:val="00716A4B"/>
    <w:rsid w:val="00754B50"/>
    <w:rsid w:val="007644CF"/>
    <w:rsid w:val="00775780"/>
    <w:rsid w:val="007A5E81"/>
    <w:rsid w:val="007B7BF8"/>
    <w:rsid w:val="007D71DA"/>
    <w:rsid w:val="007E7BFF"/>
    <w:rsid w:val="0080056B"/>
    <w:rsid w:val="008C434F"/>
    <w:rsid w:val="0091645C"/>
    <w:rsid w:val="00931F0C"/>
    <w:rsid w:val="00941ACF"/>
    <w:rsid w:val="00965252"/>
    <w:rsid w:val="00973E77"/>
    <w:rsid w:val="00993CB5"/>
    <w:rsid w:val="00994AF2"/>
    <w:rsid w:val="009B7071"/>
    <w:rsid w:val="009D1966"/>
    <w:rsid w:val="009F52CB"/>
    <w:rsid w:val="00A22ABE"/>
    <w:rsid w:val="00A372F5"/>
    <w:rsid w:val="00A509F5"/>
    <w:rsid w:val="00AA35F7"/>
    <w:rsid w:val="00AB2503"/>
    <w:rsid w:val="00AE0BF4"/>
    <w:rsid w:val="00B04150"/>
    <w:rsid w:val="00B05D64"/>
    <w:rsid w:val="00B4518E"/>
    <w:rsid w:val="00BB43D5"/>
    <w:rsid w:val="00BC095D"/>
    <w:rsid w:val="00BD25F3"/>
    <w:rsid w:val="00C026C4"/>
    <w:rsid w:val="00C05DAD"/>
    <w:rsid w:val="00C65322"/>
    <w:rsid w:val="00C7333D"/>
    <w:rsid w:val="00C944FA"/>
    <w:rsid w:val="00CA435F"/>
    <w:rsid w:val="00CB47A2"/>
    <w:rsid w:val="00CD175D"/>
    <w:rsid w:val="00CE72FE"/>
    <w:rsid w:val="00CF0EBC"/>
    <w:rsid w:val="00D3371F"/>
    <w:rsid w:val="00D65A40"/>
    <w:rsid w:val="00D92D49"/>
    <w:rsid w:val="00DB7ABE"/>
    <w:rsid w:val="00DE5B33"/>
    <w:rsid w:val="00E572B9"/>
    <w:rsid w:val="00E60A00"/>
    <w:rsid w:val="00E7677D"/>
    <w:rsid w:val="00E87169"/>
    <w:rsid w:val="00EB339C"/>
    <w:rsid w:val="00EC31E0"/>
    <w:rsid w:val="00ED23F2"/>
    <w:rsid w:val="00ED3D46"/>
    <w:rsid w:val="00F06A4D"/>
    <w:rsid w:val="00F3711E"/>
    <w:rsid w:val="00F41F28"/>
    <w:rsid w:val="00F66621"/>
    <w:rsid w:val="00F70538"/>
    <w:rsid w:val="00F80FC0"/>
    <w:rsid w:val="00FA02F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E8F"/>
  </w:style>
  <w:style w:type="paragraph" w:styleId="1">
    <w:name w:val="heading 1"/>
    <w:basedOn w:val="a"/>
    <w:link w:val="10"/>
    <w:uiPriority w:val="9"/>
    <w:qFormat/>
    <w:rsid w:val="00EB33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CE72F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339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B33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EB339C"/>
    <w:rPr>
      <w:b/>
      <w:bCs/>
    </w:rPr>
  </w:style>
  <w:style w:type="character" w:styleId="a5">
    <w:name w:val="Hyperlink"/>
    <w:basedOn w:val="a0"/>
    <w:uiPriority w:val="99"/>
    <w:semiHidden/>
    <w:unhideWhenUsed/>
    <w:rsid w:val="00EB339C"/>
    <w:rPr>
      <w:color w:val="0000FF"/>
      <w:u w:val="single"/>
    </w:rPr>
  </w:style>
  <w:style w:type="paragraph" w:styleId="a6">
    <w:name w:val="List Paragraph"/>
    <w:basedOn w:val="a"/>
    <w:uiPriority w:val="34"/>
    <w:qFormat/>
    <w:rsid w:val="00670F2E"/>
    <w:pPr>
      <w:ind w:left="720"/>
      <w:contextualSpacing/>
    </w:pPr>
  </w:style>
  <w:style w:type="character" w:customStyle="1" w:styleId="20">
    <w:name w:val="Заголовок 2 Знак"/>
    <w:basedOn w:val="a0"/>
    <w:link w:val="2"/>
    <w:uiPriority w:val="9"/>
    <w:semiHidden/>
    <w:rsid w:val="00CE72FE"/>
    <w:rPr>
      <w:rFonts w:asciiTheme="majorHAnsi" w:eastAsiaTheme="majorEastAsia" w:hAnsiTheme="majorHAnsi" w:cstheme="majorBidi"/>
      <w:b/>
      <w:bCs/>
      <w:color w:val="4F81BD" w:themeColor="accent1"/>
      <w:sz w:val="26"/>
      <w:szCs w:val="26"/>
    </w:rPr>
  </w:style>
  <w:style w:type="paragraph" w:customStyle="1" w:styleId="11">
    <w:name w:val="Без интервала1"/>
    <w:link w:val="NoSpacingChar"/>
    <w:rsid w:val="00CE72FE"/>
    <w:pPr>
      <w:spacing w:after="0" w:line="240" w:lineRule="auto"/>
    </w:pPr>
    <w:rPr>
      <w:rFonts w:ascii="Calibri" w:eastAsia="Times New Roman" w:hAnsi="Calibri" w:cs="Times New Roman"/>
      <w:lang w:eastAsia="ru-RU"/>
    </w:rPr>
  </w:style>
  <w:style w:type="character" w:customStyle="1" w:styleId="hps">
    <w:name w:val="hps"/>
    <w:rsid w:val="00CE72FE"/>
    <w:rPr>
      <w:rFonts w:cs="Times New Roman"/>
    </w:rPr>
  </w:style>
  <w:style w:type="character" w:customStyle="1" w:styleId="NoSpacingChar">
    <w:name w:val="No Spacing Char"/>
    <w:link w:val="11"/>
    <w:locked/>
    <w:rsid w:val="00CE72FE"/>
    <w:rPr>
      <w:rFonts w:ascii="Calibri" w:eastAsia="Times New Roman" w:hAnsi="Calibri" w:cs="Times New Roman"/>
      <w:lang w:eastAsia="ru-RU"/>
    </w:rPr>
  </w:style>
  <w:style w:type="paragraph" w:styleId="HTML">
    <w:name w:val="HTML Preformatted"/>
    <w:basedOn w:val="a"/>
    <w:link w:val="HTML0"/>
    <w:semiHidden/>
    <w:rsid w:val="00CE7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3"/>
      <w:szCs w:val="23"/>
      <w:lang w:eastAsia="uk-UA"/>
    </w:rPr>
  </w:style>
  <w:style w:type="character" w:customStyle="1" w:styleId="HTML0">
    <w:name w:val="Стандартный HTML Знак"/>
    <w:basedOn w:val="a0"/>
    <w:link w:val="HTML"/>
    <w:semiHidden/>
    <w:rsid w:val="00CE72FE"/>
    <w:rPr>
      <w:rFonts w:ascii="Courier New" w:eastAsia="Times New Roman" w:hAnsi="Courier New" w:cs="Courier New"/>
      <w:sz w:val="23"/>
      <w:szCs w:val="23"/>
      <w:lang w:eastAsia="uk-UA"/>
    </w:rPr>
  </w:style>
  <w:style w:type="paragraph" w:styleId="a7">
    <w:name w:val="Body Text"/>
    <w:basedOn w:val="a"/>
    <w:link w:val="a8"/>
    <w:rsid w:val="00CE72FE"/>
    <w:pPr>
      <w:tabs>
        <w:tab w:val="left" w:pos="0"/>
      </w:tabs>
      <w:spacing w:after="0" w:line="240" w:lineRule="auto"/>
      <w:ind w:right="-1"/>
      <w:jc w:val="both"/>
    </w:pPr>
    <w:rPr>
      <w:rFonts w:ascii="UkrainianPeterburg" w:eastAsia="Times New Roman" w:hAnsi="UkrainianPeterburg" w:cs="Times New Roman"/>
      <w:sz w:val="28"/>
      <w:szCs w:val="20"/>
      <w:lang w:val="uk-UA" w:eastAsia="ru-RU"/>
    </w:rPr>
  </w:style>
  <w:style w:type="character" w:customStyle="1" w:styleId="a8">
    <w:name w:val="Основной текст Знак"/>
    <w:basedOn w:val="a0"/>
    <w:link w:val="a7"/>
    <w:rsid w:val="00CE72FE"/>
    <w:rPr>
      <w:rFonts w:ascii="UkrainianPeterburg" w:eastAsia="Times New Roman" w:hAnsi="UkrainianPeterburg" w:cs="Times New Roman"/>
      <w:sz w:val="28"/>
      <w:szCs w:val="20"/>
      <w:lang w:val="uk-UA" w:eastAsia="ru-RU"/>
    </w:rPr>
  </w:style>
  <w:style w:type="paragraph" w:customStyle="1" w:styleId="12">
    <w:name w:val="Абзац списка1"/>
    <w:basedOn w:val="a"/>
    <w:rsid w:val="00CE72FE"/>
    <w:pPr>
      <w:ind w:left="720"/>
    </w:pPr>
    <w:rPr>
      <w:rFonts w:ascii="Calibri" w:eastAsia="Times New Roman" w:hAnsi="Calibri" w:cs="Calibri"/>
      <w:lang w:eastAsia="ru-RU"/>
    </w:rPr>
  </w:style>
  <w:style w:type="character" w:customStyle="1" w:styleId="0pt">
    <w:name w:val="Основной текст + Интервал 0 pt"/>
    <w:uiPriority w:val="99"/>
    <w:rsid w:val="00CE72FE"/>
    <w:rPr>
      <w:spacing w:val="3"/>
      <w:sz w:val="25"/>
    </w:rPr>
  </w:style>
  <w:style w:type="character" w:customStyle="1" w:styleId="13">
    <w:name w:val="Основной текст Знак1"/>
    <w:uiPriority w:val="99"/>
    <w:locked/>
    <w:rsid w:val="00CE72FE"/>
    <w:rPr>
      <w:spacing w:val="4"/>
      <w:sz w:val="25"/>
    </w:rPr>
  </w:style>
</w:styles>
</file>

<file path=word/webSettings.xml><?xml version="1.0" encoding="utf-8"?>
<w:webSettings xmlns:r="http://schemas.openxmlformats.org/officeDocument/2006/relationships" xmlns:w="http://schemas.openxmlformats.org/wordprocessingml/2006/main">
  <w:divs>
    <w:div w:id="32475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akon4.rada.gov.ua/laws/show/97-2013-%D0%BF/paran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16700</Words>
  <Characters>9519</Characters>
  <Application>Microsoft Office Word</Application>
  <DocSecurity>0</DocSecurity>
  <Lines>79</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NL</cp:lastModifiedBy>
  <cp:revision>17</cp:revision>
  <dcterms:created xsi:type="dcterms:W3CDTF">2018-06-06T13:08:00Z</dcterms:created>
  <dcterms:modified xsi:type="dcterms:W3CDTF">2018-08-17T12:32:00Z</dcterms:modified>
</cp:coreProperties>
</file>