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tbl>
      <w:tblPr>
        <w:tblW w:w="0" w:type="auto"/>
        <w:tblLook w:val="04A0"/>
      </w:tblPr>
      <w:tblGrid>
        <w:gridCol w:w="5137"/>
        <w:gridCol w:w="4361"/>
      </w:tblGrid>
      <w:tr>
        <w:tblPrEx>
          <w:tblW w:w="0" w:type="auto"/>
          <w:tblLook w:val="04A0"/>
        </w:tblPrEx>
        <w:tc>
          <w:tcPr>
            <w:tcW w:w="5213" w:type="dxa"/>
          </w:tcPr>
          <w:p>
            <w:pPr>
              <w:tabs>
                <w:tab w:val="left" w:pos="5970"/>
              </w:tabs>
              <w:spacing w:beforeAutospacing="0" w:after="0" w:afterAutospacing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85" w:type="dxa"/>
          </w:tcPr>
          <w:p>
            <w:pPr>
              <w:pStyle w:val="docdata"/>
              <w:spacing w:before="0" w:beforeAutospacing="0" w:after="0" w:afterAutospacing="0" w:line="276" w:lineRule="auto"/>
              <w:jc w:val="both"/>
              <w:rPr>
                <w:sz w:val="28"/>
                <w:szCs w:val="28"/>
              </w:rPr>
            </w:pPr>
            <w:r>
              <w:rPr>
                <w:b/>
                <w:bCs/>
              </w:rPr>
              <w:tab/>
              <w:t>ПРОЕКТ</w:t>
              <w:tab/>
            </w:r>
            <w:r>
              <w:rPr>
                <w:sz w:val="28"/>
                <w:szCs w:val="28"/>
              </w:rPr>
              <w:t xml:space="preserve">№ </w:t>
            </w:r>
            <w:r>
              <w:rPr>
                <w:sz w:val="28"/>
                <w:szCs w:val="28"/>
              </w:rPr>
              <w:t>ПВ-37</w:t>
            </w:r>
          </w:p>
          <w:p>
            <w:pPr>
              <w:pStyle w:val="docdata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</w:rPr>
            </w:pPr>
          </w:p>
          <w:p>
            <w:pPr>
              <w:pStyle w:val="docdata"/>
              <w:spacing w:before="0" w:beforeAutospacing="0" w:after="0" w:afterAutospacing="0" w:line="276" w:lineRule="auto"/>
              <w:jc w:val="center"/>
              <w:rPr>
                <w:sz w:val="28"/>
                <w:szCs w:val="28"/>
              </w:rPr>
            </w:pPr>
            <w:permStart w:id="0" w:edGrp="everyone"/>
            <w:r>
              <w:rPr>
                <w:color w:val="000000"/>
                <w:sz w:val="28"/>
                <w:szCs w:val="28"/>
              </w:rPr>
              <w:t>Додаток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1</w:t>
            </w:r>
          </w:p>
          <w:p>
            <w:pPr>
              <w:tabs>
                <w:tab w:val="left" w:pos="5970"/>
              </w:tabs>
              <w:spacing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Програми соціально-економічного та культурного розвитку Броварської міської територіальної громади</w:t>
            </w:r>
          </w:p>
          <w:p>
            <w:pPr>
              <w:tabs>
                <w:tab w:val="left" w:pos="5970"/>
              </w:tabs>
              <w:spacing w:beforeAutospacing="0" w:after="0" w:afterAutospacing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mallCaps w:val="0"/>
                <w:snapToGrid/>
                <w:color w:val="000000"/>
                <w:spacing w:val="0"/>
                <w:w w:val="100"/>
                <w:position w:val="0"/>
                <w:sz w:val="28"/>
                <w:szCs w:val="22"/>
                <w:cs w:val="0"/>
              </w:rPr>
              <w:t>на 2024 рік</w:t>
            </w:r>
          </w:p>
          <w:p>
            <w:pPr>
              <w:tabs>
                <w:tab w:val="left" w:pos="5970"/>
              </w:tabs>
              <w:spacing w:beforeAutospacing="0" w:after="0" w:afterAutospacing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№ ________ від _________ </w:t>
            </w:r>
            <w:permEnd w:id="0"/>
          </w:p>
        </w:tc>
      </w:tr>
    </w:tbl>
    <w:p>
      <w:pPr>
        <w:spacing w:beforeAutospacing="0" w:after="0" w:afterAutospacing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>
      <w:pPr>
        <w:spacing w:beforeAutospacing="0" w:after="0" w:afterAutospacing="0" w:line="240" w:lineRule="auto"/>
        <w:ind w:left="4680"/>
        <w:jc w:val="both"/>
        <w:rPr>
          <w:rFonts w:ascii="Times New Roman" w:hAnsi="Times New Roman"/>
          <w:sz w:val="28"/>
          <w:szCs w:val="28"/>
          <w:lang w:eastAsia="ru-RU"/>
        </w:rPr>
      </w:pPr>
    </w:p>
    <w:p>
      <w:pPr>
        <w:spacing w:beforeAutospacing="0" w:after="0" w:afterAutospacing="0"/>
        <w:ind w:firstLine="363"/>
        <w:jc w:val="center"/>
        <w:rPr>
          <w:rFonts w:ascii="Times New Roman" w:hAnsi="Times New Roman"/>
          <w:b/>
          <w:bCs/>
          <w:sz w:val="28"/>
          <w:szCs w:val="28"/>
        </w:rPr>
      </w:pPr>
      <w:permStart w:id="1" w:edGrp="everyone"/>
      <w:r>
        <w:rPr>
          <w:rFonts w:ascii="Times New Roman" w:hAnsi="Times New Roman"/>
          <w:b/>
          <w:bCs/>
          <w:sz w:val="28"/>
          <w:szCs w:val="28"/>
        </w:rPr>
        <w:t>Реєстр основних соціально-економічних показників</w:t>
      </w:r>
    </w:p>
    <w:p>
      <w:pPr>
        <w:spacing w:beforeAutospacing="0" w:after="0" w:afterAutospacing="0"/>
        <w:ind w:firstLine="363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Броварської міської територіальної громади</w:t>
      </w:r>
    </w:p>
    <w:tbl>
      <w:tblPr>
        <w:tblW w:w="97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94"/>
        <w:gridCol w:w="5017"/>
        <w:gridCol w:w="1266"/>
        <w:gridCol w:w="12"/>
        <w:gridCol w:w="1405"/>
        <w:gridCol w:w="12"/>
        <w:gridCol w:w="1370"/>
      </w:tblGrid>
      <w:tr>
        <w:tblPrEx>
          <w:tblW w:w="9776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/>
        </w:tblPrEx>
        <w:trPr>
          <w:trHeight w:val="688"/>
          <w:jc w:val="center"/>
        </w:trPr>
        <w:tc>
          <w:tcPr>
            <w:tcW w:w="694" w:type="dxa"/>
            <w:vAlign w:val="center"/>
          </w:tcPr>
          <w:p>
            <w:pPr>
              <w:spacing w:beforeAutospacing="0" w:afterAutospacing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№ п/з</w:t>
            </w:r>
          </w:p>
        </w:tc>
        <w:tc>
          <w:tcPr>
            <w:tcW w:w="5017" w:type="dxa"/>
            <w:vAlign w:val="center"/>
          </w:tcPr>
          <w:p>
            <w:pPr>
              <w:spacing w:beforeAutospacing="0" w:afterAutospacing="0" w:line="240" w:lineRule="auto"/>
              <w:ind w:firstLine="36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Показники</w:t>
            </w:r>
          </w:p>
        </w:tc>
        <w:tc>
          <w:tcPr>
            <w:tcW w:w="1278" w:type="dxa"/>
            <w:gridSpan w:val="2"/>
            <w:vAlign w:val="center"/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Одиниця виміру</w:t>
            </w:r>
          </w:p>
        </w:tc>
        <w:tc>
          <w:tcPr>
            <w:tcW w:w="1417" w:type="dxa"/>
            <w:gridSpan w:val="2"/>
            <w:vAlign w:val="center"/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lang w:val="ru-RU"/>
              </w:rPr>
              <w:t xml:space="preserve">2023 </w:t>
            </w:r>
            <w:r>
              <w:rPr>
                <w:rFonts w:ascii="Times New Roman" w:hAnsi="Times New Roman"/>
                <w:b/>
                <w:bCs/>
              </w:rPr>
              <w:t>рік</w:t>
            </w:r>
          </w:p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(очікувані)</w:t>
            </w:r>
          </w:p>
        </w:tc>
        <w:tc>
          <w:tcPr>
            <w:tcW w:w="1370" w:type="dxa"/>
            <w:vAlign w:val="center"/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2024 рік</w:t>
            </w:r>
          </w:p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(прогноз)</w:t>
            </w:r>
          </w:p>
        </w:tc>
      </w:tr>
      <w:tr>
        <w:tblPrEx>
          <w:tblW w:w="9776" w:type="dxa"/>
          <w:jc w:val="center"/>
          <w:tblLayout w:type="fixed"/>
          <w:tblLook w:val="01E0"/>
        </w:tblPrEx>
        <w:trPr>
          <w:trHeight w:val="143"/>
          <w:jc w:val="center"/>
        </w:trPr>
        <w:tc>
          <w:tcPr>
            <w:tcW w:w="694" w:type="dxa"/>
            <w:vAlign w:val="center"/>
          </w:tcPr>
          <w:p>
            <w:pPr>
              <w:spacing w:beforeAutospacing="0" w:afterAutospacing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1.</w:t>
            </w:r>
          </w:p>
        </w:tc>
        <w:tc>
          <w:tcPr>
            <w:tcW w:w="5017" w:type="dxa"/>
          </w:tcPr>
          <w:p>
            <w:pPr>
              <w:spacing w:beforeAutospacing="0" w:afterAutospacing="0" w:line="240" w:lineRule="auto"/>
              <w:ind w:firstLine="2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 xml:space="preserve">Чисельність наявного населення </w:t>
            </w:r>
            <w:r>
              <w:rPr>
                <w:rFonts w:ascii="Times New Roman" w:hAnsi="Times New Roman"/>
              </w:rPr>
              <w:t>(за останніми статистичними даними станом на 01.01.2022)</w:t>
            </w:r>
          </w:p>
        </w:tc>
        <w:tc>
          <w:tcPr>
            <w:tcW w:w="1266" w:type="dxa"/>
            <w:vAlign w:val="center"/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тис. чол.</w:t>
            </w:r>
          </w:p>
        </w:tc>
        <w:tc>
          <w:tcPr>
            <w:tcW w:w="1417" w:type="dxa"/>
            <w:gridSpan w:val="2"/>
            <w:vAlign w:val="center"/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119,9</w:t>
            </w:r>
          </w:p>
        </w:tc>
        <w:tc>
          <w:tcPr>
            <w:tcW w:w="1382" w:type="dxa"/>
            <w:gridSpan w:val="2"/>
            <w:vAlign w:val="center"/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119,9</w:t>
            </w:r>
          </w:p>
        </w:tc>
      </w:tr>
      <w:tr>
        <w:tblPrEx>
          <w:tblW w:w="9776" w:type="dxa"/>
          <w:jc w:val="center"/>
          <w:tblLayout w:type="fixed"/>
          <w:tblLook w:val="01E0"/>
        </w:tblPrEx>
        <w:trPr>
          <w:trHeight w:val="143"/>
          <w:jc w:val="center"/>
        </w:trPr>
        <w:tc>
          <w:tcPr>
            <w:tcW w:w="694" w:type="dxa"/>
            <w:vAlign w:val="center"/>
          </w:tcPr>
          <w:p>
            <w:pPr>
              <w:spacing w:beforeAutospacing="0" w:afterAutospacing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2.</w:t>
            </w:r>
          </w:p>
        </w:tc>
        <w:tc>
          <w:tcPr>
            <w:tcW w:w="5017" w:type="dxa"/>
          </w:tcPr>
          <w:p>
            <w:pPr>
              <w:spacing w:beforeAutospacing="0" w:afterAutospacing="0" w:line="240" w:lineRule="auto"/>
              <w:ind w:firstLine="29"/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Промисловий комплекс</w:t>
            </w:r>
          </w:p>
        </w:tc>
        <w:tc>
          <w:tcPr>
            <w:tcW w:w="1266" w:type="dxa"/>
            <w:vAlign w:val="center"/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gridSpan w:val="2"/>
            <w:vAlign w:val="center"/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82" w:type="dxa"/>
            <w:gridSpan w:val="2"/>
            <w:vAlign w:val="center"/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W w:w="9776" w:type="dxa"/>
          <w:jc w:val="center"/>
          <w:tblLayout w:type="fixed"/>
          <w:tblLook w:val="01E0"/>
        </w:tblPrEx>
        <w:trPr>
          <w:trHeight w:val="143"/>
          <w:jc w:val="center"/>
        </w:trPr>
        <w:tc>
          <w:tcPr>
            <w:tcW w:w="694" w:type="dxa"/>
            <w:vAlign w:val="center"/>
          </w:tcPr>
          <w:p>
            <w:pPr>
              <w:spacing w:beforeAutospacing="0" w:afterAutospacing="0" w:line="240" w:lineRule="auto"/>
              <w:ind w:firstLine="36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017" w:type="dxa"/>
          </w:tcPr>
          <w:p>
            <w:pPr>
              <w:spacing w:beforeAutospacing="0" w:afterAutospacing="0" w:line="240" w:lineRule="auto"/>
              <w:ind w:firstLine="2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Темпи росту обсягів реалізованої промислової продукції підприємств </w:t>
            </w:r>
          </w:p>
        </w:tc>
        <w:tc>
          <w:tcPr>
            <w:tcW w:w="1266" w:type="dxa"/>
            <w:vAlign w:val="center"/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%</w:t>
            </w:r>
          </w:p>
        </w:tc>
        <w:tc>
          <w:tcPr>
            <w:tcW w:w="1417" w:type="dxa"/>
            <w:gridSpan w:val="2"/>
            <w:vAlign w:val="center"/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26,5</w:t>
            </w:r>
          </w:p>
        </w:tc>
        <w:tc>
          <w:tcPr>
            <w:tcW w:w="1382" w:type="dxa"/>
            <w:gridSpan w:val="2"/>
            <w:vAlign w:val="center"/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13,2</w:t>
            </w:r>
          </w:p>
        </w:tc>
      </w:tr>
      <w:tr>
        <w:tblPrEx>
          <w:tblW w:w="9776" w:type="dxa"/>
          <w:jc w:val="center"/>
          <w:tblLayout w:type="fixed"/>
          <w:tblLook w:val="01E0"/>
        </w:tblPrEx>
        <w:trPr>
          <w:trHeight w:val="143"/>
          <w:jc w:val="center"/>
        </w:trPr>
        <w:tc>
          <w:tcPr>
            <w:tcW w:w="694" w:type="dxa"/>
            <w:vAlign w:val="center"/>
          </w:tcPr>
          <w:p>
            <w:pPr>
              <w:spacing w:beforeAutospacing="0" w:afterAutospacing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3.</w:t>
            </w:r>
          </w:p>
        </w:tc>
        <w:tc>
          <w:tcPr>
            <w:tcW w:w="5017" w:type="dxa"/>
          </w:tcPr>
          <w:p>
            <w:pPr>
              <w:spacing w:beforeAutospacing="0" w:afterAutospacing="0" w:line="240" w:lineRule="auto"/>
              <w:ind w:firstLine="29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Фінанси </w:t>
            </w:r>
          </w:p>
        </w:tc>
        <w:tc>
          <w:tcPr>
            <w:tcW w:w="1266" w:type="dxa"/>
            <w:vAlign w:val="center"/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gridSpan w:val="2"/>
            <w:vAlign w:val="center"/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82" w:type="dxa"/>
            <w:gridSpan w:val="2"/>
            <w:vAlign w:val="center"/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W w:w="9776" w:type="dxa"/>
          <w:jc w:val="center"/>
          <w:tblLayout w:type="fixed"/>
          <w:tblLook w:val="01E0"/>
        </w:tblPrEx>
        <w:trPr>
          <w:trHeight w:val="143"/>
          <w:jc w:val="center"/>
        </w:trPr>
        <w:tc>
          <w:tcPr>
            <w:tcW w:w="694" w:type="dxa"/>
            <w:vAlign w:val="center"/>
          </w:tcPr>
          <w:p>
            <w:pPr>
              <w:spacing w:beforeAutospacing="0" w:afterAutospacing="0" w:line="240" w:lineRule="auto"/>
              <w:ind w:firstLine="36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017" w:type="dxa"/>
          </w:tcPr>
          <w:p>
            <w:pPr>
              <w:spacing w:beforeAutospacing="0" w:afterAutospacing="0" w:line="240" w:lineRule="auto"/>
              <w:ind w:firstLine="2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Обсяг доходної частини місцевого  бюджету з урахуванням трансфертів, всього (відповідно до планових показників)</w:t>
            </w:r>
          </w:p>
        </w:tc>
        <w:tc>
          <w:tcPr>
            <w:tcW w:w="1266" w:type="dxa"/>
            <w:vAlign w:val="center"/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ru-RU"/>
              </w:rPr>
              <w:t>млн</w:t>
            </w:r>
            <w:r>
              <w:rPr>
                <w:rFonts w:ascii="Times New Roman" w:hAnsi="Times New Roman"/>
              </w:rPr>
              <w:t>. грн.</w:t>
            </w:r>
          </w:p>
        </w:tc>
        <w:tc>
          <w:tcPr>
            <w:tcW w:w="1417" w:type="dxa"/>
            <w:gridSpan w:val="2"/>
            <w:vAlign w:val="center"/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2172,61</w:t>
            </w:r>
          </w:p>
        </w:tc>
        <w:tc>
          <w:tcPr>
            <w:tcW w:w="1382" w:type="dxa"/>
            <w:gridSpan w:val="2"/>
            <w:vAlign w:val="center"/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1999,96</w:t>
            </w:r>
          </w:p>
        </w:tc>
      </w:tr>
      <w:tr>
        <w:tblPrEx>
          <w:tblW w:w="9776" w:type="dxa"/>
          <w:jc w:val="center"/>
          <w:tblLayout w:type="fixed"/>
          <w:tblLook w:val="01E0"/>
        </w:tblPrEx>
        <w:trPr>
          <w:trHeight w:val="143"/>
          <w:jc w:val="center"/>
        </w:trPr>
        <w:tc>
          <w:tcPr>
            <w:tcW w:w="694" w:type="dxa"/>
            <w:vAlign w:val="center"/>
          </w:tcPr>
          <w:p>
            <w:pPr>
              <w:spacing w:beforeAutospacing="0" w:afterAutospacing="0" w:line="240" w:lineRule="auto"/>
              <w:ind w:firstLine="36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017" w:type="dxa"/>
          </w:tcPr>
          <w:p>
            <w:pPr>
              <w:spacing w:beforeAutospacing="0" w:afterAutospacing="0" w:line="240" w:lineRule="auto"/>
              <w:ind w:firstLine="2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Видатки місцевого бюджету з урахуванням трансфертів, вільних залишків та кредитних коштів, всього</w:t>
            </w:r>
          </w:p>
        </w:tc>
        <w:tc>
          <w:tcPr>
            <w:tcW w:w="1266" w:type="dxa"/>
            <w:vAlign w:val="center"/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ru-RU"/>
              </w:rPr>
              <w:t>млн</w:t>
            </w:r>
            <w:r>
              <w:rPr>
                <w:rFonts w:ascii="Times New Roman" w:hAnsi="Times New Roman"/>
              </w:rPr>
              <w:t>. грн.</w:t>
            </w:r>
          </w:p>
        </w:tc>
        <w:tc>
          <w:tcPr>
            <w:tcW w:w="1417" w:type="dxa"/>
            <w:gridSpan w:val="2"/>
            <w:vAlign w:val="center"/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2350,40</w:t>
            </w:r>
          </w:p>
        </w:tc>
        <w:tc>
          <w:tcPr>
            <w:tcW w:w="1382" w:type="dxa"/>
            <w:gridSpan w:val="2"/>
            <w:vAlign w:val="center"/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1995,46</w:t>
            </w:r>
          </w:p>
        </w:tc>
      </w:tr>
      <w:tr>
        <w:tblPrEx>
          <w:tblW w:w="9776" w:type="dxa"/>
          <w:jc w:val="center"/>
          <w:tblLayout w:type="fixed"/>
          <w:tblLook w:val="01E0"/>
        </w:tblPrEx>
        <w:trPr>
          <w:trHeight w:val="143"/>
          <w:jc w:val="center"/>
        </w:trPr>
        <w:tc>
          <w:tcPr>
            <w:tcW w:w="694" w:type="dxa"/>
            <w:vAlign w:val="center"/>
          </w:tcPr>
          <w:p>
            <w:pPr>
              <w:spacing w:beforeAutospacing="0" w:afterAutospacing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4.</w:t>
            </w:r>
          </w:p>
        </w:tc>
        <w:tc>
          <w:tcPr>
            <w:tcW w:w="5017" w:type="dxa"/>
          </w:tcPr>
          <w:p>
            <w:pPr>
              <w:spacing w:beforeAutospacing="0" w:afterAutospacing="0" w:line="240" w:lineRule="auto"/>
              <w:ind w:firstLine="29"/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Шляхова мережа</w:t>
            </w:r>
          </w:p>
        </w:tc>
        <w:tc>
          <w:tcPr>
            <w:tcW w:w="1266" w:type="dxa"/>
            <w:vAlign w:val="center"/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gridSpan w:val="2"/>
            <w:vAlign w:val="center"/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82" w:type="dxa"/>
            <w:gridSpan w:val="2"/>
            <w:vAlign w:val="center"/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W w:w="9776" w:type="dxa"/>
          <w:jc w:val="center"/>
          <w:tblLayout w:type="fixed"/>
          <w:tblLook w:val="01E0"/>
        </w:tblPrEx>
        <w:trPr>
          <w:trHeight w:val="143"/>
          <w:jc w:val="center"/>
        </w:trPr>
        <w:tc>
          <w:tcPr>
            <w:tcW w:w="694" w:type="dxa"/>
            <w:vAlign w:val="center"/>
          </w:tcPr>
          <w:p>
            <w:pPr>
              <w:spacing w:beforeAutospacing="0" w:afterAutospacing="0" w:line="240" w:lineRule="auto"/>
              <w:ind w:firstLine="36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017" w:type="dxa"/>
          </w:tcPr>
          <w:p>
            <w:pPr>
              <w:spacing w:beforeAutospacing="0" w:afterAutospacing="0" w:line="240" w:lineRule="auto"/>
              <w:ind w:firstLine="2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Кількість вулиць та тротуарів, в тому числі:</w:t>
            </w:r>
          </w:p>
        </w:tc>
        <w:tc>
          <w:tcPr>
            <w:tcW w:w="1266" w:type="dxa"/>
            <w:vAlign w:val="center"/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535</w:t>
            </w:r>
          </w:p>
        </w:tc>
        <w:tc>
          <w:tcPr>
            <w:tcW w:w="1382" w:type="dxa"/>
            <w:gridSpan w:val="2"/>
            <w:vAlign w:val="center"/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535</w:t>
            </w:r>
          </w:p>
        </w:tc>
      </w:tr>
      <w:tr>
        <w:tblPrEx>
          <w:tblW w:w="9776" w:type="dxa"/>
          <w:jc w:val="center"/>
          <w:tblLayout w:type="fixed"/>
          <w:tblLook w:val="01E0"/>
        </w:tblPrEx>
        <w:trPr>
          <w:trHeight w:val="143"/>
          <w:jc w:val="center"/>
        </w:trPr>
        <w:tc>
          <w:tcPr>
            <w:tcW w:w="694" w:type="dxa"/>
            <w:vAlign w:val="center"/>
          </w:tcPr>
          <w:p>
            <w:pPr>
              <w:spacing w:beforeAutospacing="0" w:afterAutospacing="0" w:line="240" w:lineRule="auto"/>
              <w:ind w:firstLine="36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017" w:type="dxa"/>
          </w:tcPr>
          <w:p>
            <w:pPr>
              <w:spacing w:beforeAutospacing="0" w:afterAutospacing="0" w:line="240" w:lineRule="auto"/>
              <w:ind w:firstLine="2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м. Бровари</w:t>
            </w:r>
          </w:p>
        </w:tc>
        <w:tc>
          <w:tcPr>
            <w:tcW w:w="1266" w:type="dxa"/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284</w:t>
            </w:r>
          </w:p>
        </w:tc>
        <w:tc>
          <w:tcPr>
            <w:tcW w:w="1382" w:type="dxa"/>
            <w:gridSpan w:val="2"/>
            <w:vAlign w:val="center"/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284</w:t>
            </w:r>
          </w:p>
        </w:tc>
      </w:tr>
      <w:tr>
        <w:tblPrEx>
          <w:tblW w:w="9776" w:type="dxa"/>
          <w:jc w:val="center"/>
          <w:tblLayout w:type="fixed"/>
          <w:tblLook w:val="01E0"/>
        </w:tblPrEx>
        <w:trPr>
          <w:trHeight w:val="143"/>
          <w:jc w:val="center"/>
        </w:trPr>
        <w:tc>
          <w:tcPr>
            <w:tcW w:w="694" w:type="dxa"/>
            <w:vAlign w:val="center"/>
          </w:tcPr>
          <w:p>
            <w:pPr>
              <w:spacing w:beforeAutospacing="0" w:afterAutospacing="0" w:line="240" w:lineRule="auto"/>
              <w:ind w:firstLine="36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017" w:type="dxa"/>
          </w:tcPr>
          <w:p>
            <w:pPr>
              <w:spacing w:beforeAutospacing="0" w:afterAutospacing="0" w:line="240" w:lineRule="auto"/>
              <w:ind w:firstLine="2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с. Требухів</w:t>
            </w:r>
          </w:p>
        </w:tc>
        <w:tc>
          <w:tcPr>
            <w:tcW w:w="1266" w:type="dxa"/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128</w:t>
            </w:r>
          </w:p>
        </w:tc>
        <w:tc>
          <w:tcPr>
            <w:tcW w:w="1382" w:type="dxa"/>
            <w:gridSpan w:val="2"/>
            <w:vAlign w:val="center"/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128</w:t>
            </w:r>
          </w:p>
        </w:tc>
      </w:tr>
      <w:tr>
        <w:tblPrEx>
          <w:tblW w:w="9776" w:type="dxa"/>
          <w:jc w:val="center"/>
          <w:tblLayout w:type="fixed"/>
          <w:tblLook w:val="01E0"/>
        </w:tblPrEx>
        <w:trPr>
          <w:trHeight w:val="143"/>
          <w:jc w:val="center"/>
        </w:trPr>
        <w:tc>
          <w:tcPr>
            <w:tcW w:w="694" w:type="dxa"/>
            <w:vAlign w:val="center"/>
          </w:tcPr>
          <w:p>
            <w:pPr>
              <w:spacing w:beforeAutospacing="0" w:afterAutospacing="0" w:line="240" w:lineRule="auto"/>
              <w:ind w:firstLine="36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017" w:type="dxa"/>
          </w:tcPr>
          <w:p>
            <w:pPr>
              <w:spacing w:beforeAutospacing="0" w:afterAutospacing="0" w:line="240" w:lineRule="auto"/>
              <w:ind w:firstLine="2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с. Княжичі</w:t>
            </w:r>
          </w:p>
        </w:tc>
        <w:tc>
          <w:tcPr>
            <w:tcW w:w="1266" w:type="dxa"/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118</w:t>
            </w:r>
          </w:p>
        </w:tc>
        <w:tc>
          <w:tcPr>
            <w:tcW w:w="1382" w:type="dxa"/>
            <w:gridSpan w:val="2"/>
            <w:vAlign w:val="center"/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118</w:t>
            </w:r>
          </w:p>
        </w:tc>
      </w:tr>
      <w:tr>
        <w:tblPrEx>
          <w:tblW w:w="9776" w:type="dxa"/>
          <w:jc w:val="center"/>
          <w:tblLayout w:type="fixed"/>
          <w:tblLook w:val="01E0"/>
        </w:tblPrEx>
        <w:trPr>
          <w:trHeight w:val="143"/>
          <w:jc w:val="center"/>
        </w:trPr>
        <w:tc>
          <w:tcPr>
            <w:tcW w:w="694" w:type="dxa"/>
            <w:vAlign w:val="center"/>
          </w:tcPr>
          <w:p>
            <w:pPr>
              <w:spacing w:beforeAutospacing="0" w:afterAutospacing="0" w:line="240" w:lineRule="auto"/>
              <w:ind w:firstLine="36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017" w:type="dxa"/>
          </w:tcPr>
          <w:p>
            <w:pPr>
              <w:spacing w:beforeAutospacing="0" w:afterAutospacing="0" w:line="240" w:lineRule="auto"/>
              <w:ind w:firstLine="2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с. Переможець</w:t>
            </w:r>
          </w:p>
        </w:tc>
        <w:tc>
          <w:tcPr>
            <w:tcW w:w="1266" w:type="dxa"/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382" w:type="dxa"/>
            <w:gridSpan w:val="2"/>
            <w:vAlign w:val="center"/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</w:tr>
      <w:tr>
        <w:tblPrEx>
          <w:tblW w:w="9776" w:type="dxa"/>
          <w:jc w:val="center"/>
          <w:tblLayout w:type="fixed"/>
          <w:tblLook w:val="01E0"/>
        </w:tblPrEx>
        <w:trPr>
          <w:trHeight w:val="143"/>
          <w:jc w:val="center"/>
        </w:trPr>
        <w:tc>
          <w:tcPr>
            <w:tcW w:w="694" w:type="dxa"/>
            <w:vAlign w:val="center"/>
          </w:tcPr>
          <w:p>
            <w:pPr>
              <w:spacing w:beforeAutospacing="0" w:afterAutospacing="0" w:line="240" w:lineRule="auto"/>
              <w:ind w:firstLine="36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017" w:type="dxa"/>
          </w:tcPr>
          <w:p>
            <w:pPr>
              <w:spacing w:beforeAutospacing="0" w:afterAutospacing="0" w:line="240" w:lineRule="auto"/>
              <w:ind w:firstLine="2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Довжина тротуарів</w:t>
            </w:r>
          </w:p>
        </w:tc>
        <w:tc>
          <w:tcPr>
            <w:tcW w:w="1266" w:type="dxa"/>
            <w:vAlign w:val="center"/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км</w:t>
            </w:r>
          </w:p>
        </w:tc>
        <w:tc>
          <w:tcPr>
            <w:tcW w:w="1417" w:type="dxa"/>
            <w:gridSpan w:val="2"/>
            <w:vAlign w:val="center"/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141,6</w:t>
            </w:r>
          </w:p>
        </w:tc>
        <w:tc>
          <w:tcPr>
            <w:tcW w:w="1382" w:type="dxa"/>
            <w:gridSpan w:val="2"/>
            <w:vAlign w:val="center"/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141,6</w:t>
            </w:r>
          </w:p>
        </w:tc>
      </w:tr>
      <w:tr>
        <w:tblPrEx>
          <w:tblW w:w="9776" w:type="dxa"/>
          <w:jc w:val="center"/>
          <w:tblLayout w:type="fixed"/>
          <w:tblLook w:val="01E0"/>
        </w:tblPrEx>
        <w:trPr>
          <w:trHeight w:val="143"/>
          <w:jc w:val="center"/>
        </w:trPr>
        <w:tc>
          <w:tcPr>
            <w:tcW w:w="694" w:type="dxa"/>
            <w:vAlign w:val="center"/>
          </w:tcPr>
          <w:p>
            <w:pPr>
              <w:spacing w:beforeAutospacing="0" w:afterAutospacing="0" w:line="240" w:lineRule="auto"/>
              <w:ind w:firstLine="36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017" w:type="dxa"/>
          </w:tcPr>
          <w:p>
            <w:pPr>
              <w:spacing w:beforeAutospacing="0" w:afterAutospacing="0" w:line="240" w:lineRule="auto"/>
              <w:ind w:firstLine="2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Кількість майданів та їх площа</w:t>
            </w:r>
          </w:p>
        </w:tc>
        <w:tc>
          <w:tcPr>
            <w:tcW w:w="1266" w:type="dxa"/>
            <w:vAlign w:val="center"/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одиниць/</w:t>
            </w:r>
          </w:p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тис. м²</w:t>
            </w:r>
          </w:p>
        </w:tc>
        <w:tc>
          <w:tcPr>
            <w:tcW w:w="1417" w:type="dxa"/>
            <w:gridSpan w:val="2"/>
            <w:vAlign w:val="center"/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4/14,1</w:t>
            </w:r>
          </w:p>
        </w:tc>
        <w:tc>
          <w:tcPr>
            <w:tcW w:w="1382" w:type="dxa"/>
            <w:gridSpan w:val="2"/>
            <w:vAlign w:val="center"/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4/14,1</w:t>
            </w:r>
          </w:p>
        </w:tc>
      </w:tr>
      <w:tr>
        <w:tblPrEx>
          <w:tblW w:w="9776" w:type="dxa"/>
          <w:jc w:val="center"/>
          <w:tblLayout w:type="fixed"/>
          <w:tblLook w:val="01E0"/>
        </w:tblPrEx>
        <w:trPr>
          <w:trHeight w:val="143"/>
          <w:jc w:val="center"/>
        </w:trPr>
        <w:tc>
          <w:tcPr>
            <w:tcW w:w="694" w:type="dxa"/>
            <w:vAlign w:val="center"/>
          </w:tcPr>
          <w:p>
            <w:pPr>
              <w:spacing w:beforeAutospacing="0" w:afterAutospacing="0" w:line="240" w:lineRule="auto"/>
              <w:ind w:firstLine="36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017" w:type="dxa"/>
          </w:tcPr>
          <w:p>
            <w:pPr>
              <w:spacing w:beforeAutospacing="0" w:afterAutospacing="0" w:line="240" w:lineRule="auto"/>
              <w:ind w:firstLine="2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Кількість шляхопроводів</w:t>
            </w:r>
          </w:p>
        </w:tc>
        <w:tc>
          <w:tcPr>
            <w:tcW w:w="1266" w:type="dxa"/>
            <w:vAlign w:val="center"/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</w:t>
            </w:r>
          </w:p>
        </w:tc>
        <w:tc>
          <w:tcPr>
            <w:tcW w:w="1382" w:type="dxa"/>
            <w:gridSpan w:val="2"/>
            <w:vAlign w:val="center"/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</w:t>
            </w:r>
          </w:p>
        </w:tc>
      </w:tr>
      <w:tr>
        <w:tblPrEx>
          <w:tblW w:w="9776" w:type="dxa"/>
          <w:jc w:val="center"/>
          <w:tblLayout w:type="fixed"/>
          <w:tblLook w:val="01E0"/>
        </w:tblPrEx>
        <w:trPr>
          <w:trHeight w:val="143"/>
          <w:jc w:val="center"/>
        </w:trPr>
        <w:tc>
          <w:tcPr>
            <w:tcW w:w="694" w:type="dxa"/>
            <w:vAlign w:val="center"/>
          </w:tcPr>
          <w:p>
            <w:pPr>
              <w:spacing w:beforeAutospacing="0" w:afterAutospacing="0" w:line="240" w:lineRule="auto"/>
              <w:ind w:firstLine="36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017" w:type="dxa"/>
          </w:tcPr>
          <w:p>
            <w:pPr>
              <w:spacing w:beforeAutospacing="0" w:afterAutospacing="0" w:line="240" w:lineRule="auto"/>
              <w:ind w:firstLine="2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Загальна протяжність водостоків міста</w:t>
            </w:r>
          </w:p>
        </w:tc>
        <w:tc>
          <w:tcPr>
            <w:tcW w:w="1266" w:type="dxa"/>
            <w:vAlign w:val="center"/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км</w:t>
            </w:r>
          </w:p>
        </w:tc>
        <w:tc>
          <w:tcPr>
            <w:tcW w:w="1417" w:type="dxa"/>
            <w:gridSpan w:val="2"/>
            <w:vAlign w:val="center"/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26,8</w:t>
            </w:r>
          </w:p>
        </w:tc>
        <w:tc>
          <w:tcPr>
            <w:tcW w:w="1382" w:type="dxa"/>
            <w:gridSpan w:val="2"/>
            <w:vAlign w:val="center"/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28,0</w:t>
            </w:r>
          </w:p>
        </w:tc>
      </w:tr>
      <w:tr>
        <w:tblPrEx>
          <w:tblW w:w="9776" w:type="dxa"/>
          <w:jc w:val="center"/>
          <w:tblLayout w:type="fixed"/>
          <w:tblLook w:val="01E0"/>
        </w:tblPrEx>
        <w:trPr>
          <w:trHeight w:val="143"/>
          <w:jc w:val="center"/>
        </w:trPr>
        <w:tc>
          <w:tcPr>
            <w:tcW w:w="694" w:type="dxa"/>
            <w:vAlign w:val="center"/>
          </w:tcPr>
          <w:p>
            <w:pPr>
              <w:spacing w:beforeAutospacing="0" w:afterAutospacing="0" w:line="240" w:lineRule="auto"/>
              <w:ind w:firstLine="36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017" w:type="dxa"/>
          </w:tcPr>
          <w:p>
            <w:pPr>
              <w:spacing w:beforeAutospacing="0" w:afterAutospacing="0" w:line="240" w:lineRule="auto"/>
              <w:ind w:firstLine="2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Мережі зовнішнього освітлення міста</w:t>
            </w:r>
          </w:p>
        </w:tc>
        <w:tc>
          <w:tcPr>
            <w:tcW w:w="1266" w:type="dxa"/>
            <w:vAlign w:val="center"/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км</w:t>
            </w:r>
          </w:p>
        </w:tc>
        <w:tc>
          <w:tcPr>
            <w:tcW w:w="1417" w:type="dxa"/>
            <w:gridSpan w:val="2"/>
            <w:vAlign w:val="center"/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143</w:t>
            </w:r>
          </w:p>
        </w:tc>
        <w:tc>
          <w:tcPr>
            <w:tcW w:w="1382" w:type="dxa"/>
            <w:gridSpan w:val="2"/>
            <w:vAlign w:val="center"/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143</w:t>
            </w:r>
          </w:p>
        </w:tc>
      </w:tr>
      <w:tr>
        <w:tblPrEx>
          <w:tblW w:w="9776" w:type="dxa"/>
          <w:jc w:val="center"/>
          <w:tblLayout w:type="fixed"/>
          <w:tblLook w:val="01E0"/>
        </w:tblPrEx>
        <w:trPr>
          <w:trHeight w:val="143"/>
          <w:jc w:val="center"/>
        </w:trPr>
        <w:tc>
          <w:tcPr>
            <w:tcW w:w="694" w:type="dxa"/>
            <w:vAlign w:val="center"/>
          </w:tcPr>
          <w:p>
            <w:pPr>
              <w:spacing w:beforeAutospacing="0" w:afterAutospacing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5.</w:t>
            </w:r>
          </w:p>
        </w:tc>
        <w:tc>
          <w:tcPr>
            <w:tcW w:w="5017" w:type="dxa"/>
          </w:tcPr>
          <w:p>
            <w:pPr>
              <w:spacing w:beforeAutospacing="0" w:afterAutospacing="0" w:line="240" w:lineRule="auto"/>
              <w:ind w:firstLine="29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Зелене господарство міста</w:t>
            </w:r>
          </w:p>
        </w:tc>
        <w:tc>
          <w:tcPr>
            <w:tcW w:w="1266" w:type="dxa"/>
            <w:vAlign w:val="center"/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gridSpan w:val="2"/>
            <w:vAlign w:val="center"/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82" w:type="dxa"/>
            <w:gridSpan w:val="2"/>
            <w:vAlign w:val="center"/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W w:w="9776" w:type="dxa"/>
          <w:jc w:val="center"/>
          <w:tblLayout w:type="fixed"/>
          <w:tblLook w:val="01E0"/>
        </w:tblPrEx>
        <w:trPr>
          <w:trHeight w:val="143"/>
          <w:jc w:val="center"/>
        </w:trPr>
        <w:tc>
          <w:tcPr>
            <w:tcW w:w="694" w:type="dxa"/>
            <w:vAlign w:val="center"/>
          </w:tcPr>
          <w:p>
            <w:pPr>
              <w:spacing w:beforeAutospacing="0" w:afterAutospacing="0" w:line="240" w:lineRule="auto"/>
              <w:ind w:firstLine="36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017" w:type="dxa"/>
          </w:tcPr>
          <w:p>
            <w:pPr>
              <w:spacing w:beforeAutospacing="0" w:afterAutospacing="0" w:line="240" w:lineRule="auto"/>
              <w:ind w:firstLine="2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Загальна площа зелених насаджень</w:t>
            </w:r>
          </w:p>
        </w:tc>
        <w:tc>
          <w:tcPr>
            <w:tcW w:w="1266" w:type="dxa"/>
            <w:vAlign w:val="center"/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га</w:t>
            </w:r>
          </w:p>
        </w:tc>
        <w:tc>
          <w:tcPr>
            <w:tcW w:w="1417" w:type="dxa"/>
            <w:gridSpan w:val="2"/>
            <w:vAlign w:val="center"/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515,3</w:t>
            </w:r>
          </w:p>
        </w:tc>
        <w:tc>
          <w:tcPr>
            <w:tcW w:w="1382" w:type="dxa"/>
            <w:gridSpan w:val="2"/>
            <w:vAlign w:val="center"/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515,3</w:t>
            </w:r>
          </w:p>
        </w:tc>
      </w:tr>
      <w:tr>
        <w:tblPrEx>
          <w:tblW w:w="9776" w:type="dxa"/>
          <w:jc w:val="center"/>
          <w:tblLayout w:type="fixed"/>
          <w:tblLook w:val="01E0"/>
        </w:tblPrEx>
        <w:trPr>
          <w:trHeight w:val="143"/>
          <w:jc w:val="center"/>
        </w:trPr>
        <w:tc>
          <w:tcPr>
            <w:tcW w:w="694" w:type="dxa"/>
            <w:vAlign w:val="center"/>
          </w:tcPr>
          <w:p>
            <w:pPr>
              <w:spacing w:beforeAutospacing="0" w:afterAutospacing="0" w:line="240" w:lineRule="auto"/>
              <w:ind w:firstLine="36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017" w:type="dxa"/>
          </w:tcPr>
          <w:p>
            <w:pPr>
              <w:spacing w:beforeAutospacing="0" w:afterAutospacing="0" w:line="240" w:lineRule="auto"/>
              <w:ind w:firstLine="2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Насадження загального користування, з них:</w:t>
            </w:r>
          </w:p>
        </w:tc>
        <w:tc>
          <w:tcPr>
            <w:tcW w:w="1266" w:type="dxa"/>
            <w:vAlign w:val="center"/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га</w:t>
            </w:r>
          </w:p>
        </w:tc>
        <w:tc>
          <w:tcPr>
            <w:tcW w:w="1417" w:type="dxa"/>
            <w:gridSpan w:val="2"/>
            <w:vAlign w:val="center"/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91,6</w:t>
            </w:r>
          </w:p>
        </w:tc>
        <w:tc>
          <w:tcPr>
            <w:tcW w:w="1382" w:type="dxa"/>
            <w:gridSpan w:val="2"/>
            <w:vAlign w:val="center"/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91,6</w:t>
            </w:r>
          </w:p>
        </w:tc>
      </w:tr>
      <w:tr>
        <w:tblPrEx>
          <w:tblW w:w="9776" w:type="dxa"/>
          <w:jc w:val="center"/>
          <w:tblLayout w:type="fixed"/>
          <w:tblLook w:val="01E0"/>
        </w:tblPrEx>
        <w:trPr>
          <w:trHeight w:val="143"/>
          <w:jc w:val="center"/>
        </w:trPr>
        <w:tc>
          <w:tcPr>
            <w:tcW w:w="694" w:type="dxa"/>
            <w:vAlign w:val="center"/>
          </w:tcPr>
          <w:p>
            <w:pPr>
              <w:spacing w:beforeAutospacing="0" w:afterAutospacing="0" w:line="240" w:lineRule="auto"/>
              <w:ind w:firstLine="36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017" w:type="dxa"/>
          </w:tcPr>
          <w:p>
            <w:pPr>
              <w:spacing w:beforeAutospacing="0" w:afterAutospacing="0" w:line="240" w:lineRule="auto"/>
              <w:ind w:firstLine="2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-парки культури та відпочинку</w:t>
            </w:r>
          </w:p>
        </w:tc>
        <w:tc>
          <w:tcPr>
            <w:tcW w:w="1266" w:type="dxa"/>
            <w:vAlign w:val="center"/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га</w:t>
            </w:r>
          </w:p>
        </w:tc>
        <w:tc>
          <w:tcPr>
            <w:tcW w:w="1417" w:type="dxa"/>
            <w:gridSpan w:val="2"/>
            <w:vAlign w:val="center"/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45,7</w:t>
            </w:r>
          </w:p>
        </w:tc>
        <w:tc>
          <w:tcPr>
            <w:tcW w:w="1382" w:type="dxa"/>
            <w:gridSpan w:val="2"/>
            <w:vAlign w:val="center"/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45,7</w:t>
            </w:r>
          </w:p>
        </w:tc>
      </w:tr>
      <w:tr>
        <w:tblPrEx>
          <w:tblW w:w="9776" w:type="dxa"/>
          <w:jc w:val="center"/>
          <w:tblLayout w:type="fixed"/>
          <w:tblLook w:val="01E0"/>
        </w:tblPrEx>
        <w:trPr>
          <w:trHeight w:val="143"/>
          <w:jc w:val="center"/>
        </w:trPr>
        <w:tc>
          <w:tcPr>
            <w:tcW w:w="694" w:type="dxa"/>
            <w:vAlign w:val="center"/>
          </w:tcPr>
          <w:p>
            <w:pPr>
              <w:spacing w:beforeAutospacing="0" w:afterAutospacing="0" w:line="240" w:lineRule="auto"/>
              <w:ind w:firstLine="36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017" w:type="dxa"/>
          </w:tcPr>
          <w:p>
            <w:pPr>
              <w:spacing w:beforeAutospacing="0" w:afterAutospacing="0" w:line="240" w:lineRule="auto"/>
              <w:ind w:firstLine="2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-сквери</w:t>
            </w:r>
          </w:p>
        </w:tc>
        <w:tc>
          <w:tcPr>
            <w:tcW w:w="1266" w:type="dxa"/>
            <w:vAlign w:val="center"/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га</w:t>
            </w:r>
          </w:p>
        </w:tc>
        <w:tc>
          <w:tcPr>
            <w:tcW w:w="1417" w:type="dxa"/>
            <w:gridSpan w:val="2"/>
            <w:vAlign w:val="center"/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1,7</w:t>
            </w:r>
          </w:p>
        </w:tc>
        <w:tc>
          <w:tcPr>
            <w:tcW w:w="1382" w:type="dxa"/>
            <w:gridSpan w:val="2"/>
            <w:vAlign w:val="center"/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1,7</w:t>
            </w:r>
          </w:p>
        </w:tc>
      </w:tr>
      <w:tr>
        <w:tblPrEx>
          <w:tblW w:w="9776" w:type="dxa"/>
          <w:jc w:val="center"/>
          <w:tblLayout w:type="fixed"/>
          <w:tblLook w:val="01E0"/>
        </w:tblPrEx>
        <w:trPr>
          <w:trHeight w:val="143"/>
          <w:jc w:val="center"/>
        </w:trPr>
        <w:tc>
          <w:tcPr>
            <w:tcW w:w="694" w:type="dxa"/>
            <w:vAlign w:val="center"/>
          </w:tcPr>
          <w:p>
            <w:pPr>
              <w:spacing w:beforeAutospacing="0" w:afterAutospacing="0" w:line="240" w:lineRule="auto"/>
              <w:ind w:firstLine="36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017" w:type="dxa"/>
          </w:tcPr>
          <w:p>
            <w:pPr>
              <w:spacing w:beforeAutospacing="0" w:afterAutospacing="0" w:line="240" w:lineRule="auto"/>
              <w:ind w:firstLine="2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Вуличні насадження</w:t>
            </w:r>
          </w:p>
        </w:tc>
        <w:tc>
          <w:tcPr>
            <w:tcW w:w="1266" w:type="dxa"/>
            <w:vAlign w:val="center"/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га</w:t>
            </w:r>
          </w:p>
        </w:tc>
        <w:tc>
          <w:tcPr>
            <w:tcW w:w="1417" w:type="dxa"/>
            <w:gridSpan w:val="2"/>
            <w:vAlign w:val="center"/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34,7</w:t>
            </w:r>
          </w:p>
        </w:tc>
        <w:tc>
          <w:tcPr>
            <w:tcW w:w="1382" w:type="dxa"/>
            <w:gridSpan w:val="2"/>
            <w:vAlign w:val="center"/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34,7</w:t>
            </w:r>
          </w:p>
        </w:tc>
      </w:tr>
      <w:tr>
        <w:tblPrEx>
          <w:tblW w:w="9776" w:type="dxa"/>
          <w:jc w:val="center"/>
          <w:tblLayout w:type="fixed"/>
          <w:tblLook w:val="01E0"/>
        </w:tblPrEx>
        <w:trPr>
          <w:trHeight w:val="143"/>
          <w:jc w:val="center"/>
        </w:trPr>
        <w:tc>
          <w:tcPr>
            <w:tcW w:w="694" w:type="dxa"/>
            <w:vAlign w:val="center"/>
          </w:tcPr>
          <w:p>
            <w:pPr>
              <w:spacing w:beforeAutospacing="0" w:afterAutospacing="0" w:line="240" w:lineRule="auto"/>
              <w:ind w:firstLine="36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017" w:type="dxa"/>
          </w:tcPr>
          <w:p>
            <w:pPr>
              <w:spacing w:beforeAutospacing="0" w:afterAutospacing="0" w:line="240" w:lineRule="auto"/>
              <w:ind w:firstLine="2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Захисні насадження</w:t>
            </w:r>
          </w:p>
        </w:tc>
        <w:tc>
          <w:tcPr>
            <w:tcW w:w="1266" w:type="dxa"/>
            <w:vAlign w:val="center"/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га</w:t>
            </w:r>
          </w:p>
        </w:tc>
        <w:tc>
          <w:tcPr>
            <w:tcW w:w="1417" w:type="dxa"/>
            <w:gridSpan w:val="2"/>
            <w:vAlign w:val="center"/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7,3</w:t>
            </w:r>
          </w:p>
        </w:tc>
        <w:tc>
          <w:tcPr>
            <w:tcW w:w="1382" w:type="dxa"/>
            <w:gridSpan w:val="2"/>
            <w:vAlign w:val="center"/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7,3</w:t>
            </w:r>
          </w:p>
        </w:tc>
      </w:tr>
      <w:tr>
        <w:tblPrEx>
          <w:tblW w:w="9776" w:type="dxa"/>
          <w:jc w:val="center"/>
          <w:tblLayout w:type="fixed"/>
          <w:tblLook w:val="01E0"/>
        </w:tblPrEx>
        <w:trPr>
          <w:trHeight w:val="143"/>
          <w:jc w:val="center"/>
        </w:trPr>
        <w:tc>
          <w:tcPr>
            <w:tcW w:w="694" w:type="dxa"/>
            <w:vAlign w:val="center"/>
          </w:tcPr>
          <w:p>
            <w:pPr>
              <w:spacing w:beforeAutospacing="0" w:afterAutospacing="0" w:line="240" w:lineRule="auto"/>
              <w:ind w:firstLine="36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017" w:type="dxa"/>
          </w:tcPr>
          <w:p>
            <w:pPr>
              <w:spacing w:beforeAutospacing="0" w:afterAutospacing="0" w:line="240" w:lineRule="auto"/>
              <w:ind w:firstLine="2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Насадження житлових районів та мікрорайонів</w:t>
            </w:r>
          </w:p>
        </w:tc>
        <w:tc>
          <w:tcPr>
            <w:tcW w:w="1266" w:type="dxa"/>
            <w:vAlign w:val="center"/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га</w:t>
            </w:r>
          </w:p>
        </w:tc>
        <w:tc>
          <w:tcPr>
            <w:tcW w:w="1417" w:type="dxa"/>
            <w:gridSpan w:val="2"/>
            <w:vAlign w:val="center"/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340,6</w:t>
            </w:r>
          </w:p>
        </w:tc>
        <w:tc>
          <w:tcPr>
            <w:tcW w:w="1382" w:type="dxa"/>
            <w:gridSpan w:val="2"/>
            <w:vAlign w:val="center"/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340,6</w:t>
            </w:r>
          </w:p>
        </w:tc>
      </w:tr>
      <w:tr>
        <w:tblPrEx>
          <w:tblW w:w="9776" w:type="dxa"/>
          <w:jc w:val="center"/>
          <w:tblLayout w:type="fixed"/>
          <w:tblLook w:val="01E0"/>
        </w:tblPrEx>
        <w:trPr>
          <w:trHeight w:val="143"/>
          <w:jc w:val="center"/>
        </w:trPr>
        <w:tc>
          <w:tcPr>
            <w:tcW w:w="694" w:type="dxa"/>
            <w:vAlign w:val="center"/>
          </w:tcPr>
          <w:p>
            <w:pPr>
              <w:spacing w:beforeAutospacing="0" w:afterAutospacing="0" w:line="240" w:lineRule="auto"/>
              <w:ind w:firstLine="36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017" w:type="dxa"/>
          </w:tcPr>
          <w:p>
            <w:pPr>
              <w:spacing w:beforeAutospacing="0" w:afterAutospacing="0" w:line="240" w:lineRule="auto"/>
              <w:ind w:firstLine="2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Насадження промислових підприємств</w:t>
            </w:r>
          </w:p>
        </w:tc>
        <w:tc>
          <w:tcPr>
            <w:tcW w:w="1266" w:type="dxa"/>
            <w:vAlign w:val="center"/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га</w:t>
            </w:r>
          </w:p>
        </w:tc>
        <w:tc>
          <w:tcPr>
            <w:tcW w:w="1417" w:type="dxa"/>
            <w:gridSpan w:val="2"/>
            <w:vAlign w:val="center"/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41,1</w:t>
            </w:r>
          </w:p>
        </w:tc>
        <w:tc>
          <w:tcPr>
            <w:tcW w:w="1382" w:type="dxa"/>
            <w:gridSpan w:val="2"/>
            <w:vAlign w:val="center"/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41,1</w:t>
            </w:r>
          </w:p>
        </w:tc>
      </w:tr>
      <w:tr>
        <w:tblPrEx>
          <w:tblW w:w="9776" w:type="dxa"/>
          <w:jc w:val="center"/>
          <w:tblLayout w:type="fixed"/>
          <w:tblLook w:val="01E0"/>
        </w:tblPrEx>
        <w:trPr>
          <w:trHeight w:val="143"/>
          <w:jc w:val="center"/>
        </w:trPr>
        <w:tc>
          <w:tcPr>
            <w:tcW w:w="694" w:type="dxa"/>
            <w:vAlign w:val="center"/>
          </w:tcPr>
          <w:p>
            <w:pPr>
              <w:spacing w:beforeAutospacing="0" w:afterAutospacing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6.</w:t>
            </w:r>
          </w:p>
        </w:tc>
        <w:tc>
          <w:tcPr>
            <w:tcW w:w="5017" w:type="dxa"/>
          </w:tcPr>
          <w:p>
            <w:pPr>
              <w:spacing w:beforeAutospacing="0" w:afterAutospacing="0" w:line="240" w:lineRule="auto"/>
              <w:ind w:firstLine="29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Житлово-комунальна сфера</w:t>
            </w:r>
          </w:p>
        </w:tc>
        <w:tc>
          <w:tcPr>
            <w:tcW w:w="1266" w:type="dxa"/>
            <w:vAlign w:val="center"/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gridSpan w:val="2"/>
            <w:vAlign w:val="center"/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82" w:type="dxa"/>
            <w:gridSpan w:val="2"/>
            <w:vAlign w:val="center"/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W w:w="9776" w:type="dxa"/>
          <w:jc w:val="center"/>
          <w:tblLayout w:type="fixed"/>
          <w:tblLook w:val="01E0"/>
        </w:tblPrEx>
        <w:trPr>
          <w:trHeight w:val="143"/>
          <w:jc w:val="center"/>
        </w:trPr>
        <w:tc>
          <w:tcPr>
            <w:tcW w:w="694" w:type="dxa"/>
            <w:vAlign w:val="center"/>
          </w:tcPr>
          <w:p>
            <w:pPr>
              <w:spacing w:beforeAutospacing="0" w:afterAutospacing="0" w:line="240" w:lineRule="auto"/>
              <w:ind w:firstLine="36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017" w:type="dxa"/>
          </w:tcPr>
          <w:p>
            <w:pPr>
              <w:spacing w:beforeAutospacing="0" w:afterAutospacing="0" w:line="240" w:lineRule="auto"/>
              <w:ind w:firstLine="2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Кількість багатоквартирних будинків, всього (</w:t>
            </w:r>
            <w:r>
              <w:rPr>
                <w:rFonts w:ascii="Times New Roman" w:hAnsi="Times New Roman"/>
                <w:i/>
                <w:iCs/>
              </w:rPr>
              <w:t>без приватного сектору)</w:t>
            </w:r>
          </w:p>
        </w:tc>
        <w:tc>
          <w:tcPr>
            <w:tcW w:w="1266" w:type="dxa"/>
            <w:vAlign w:val="center"/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509</w:t>
            </w:r>
          </w:p>
        </w:tc>
        <w:tc>
          <w:tcPr>
            <w:tcW w:w="1382" w:type="dxa"/>
            <w:gridSpan w:val="2"/>
            <w:vAlign w:val="center"/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509</w:t>
            </w:r>
          </w:p>
        </w:tc>
      </w:tr>
      <w:tr>
        <w:tblPrEx>
          <w:tblW w:w="9776" w:type="dxa"/>
          <w:jc w:val="center"/>
          <w:tblLayout w:type="fixed"/>
          <w:tblLook w:val="01E0"/>
        </w:tblPrEx>
        <w:trPr>
          <w:trHeight w:val="143"/>
          <w:jc w:val="center"/>
        </w:trPr>
        <w:tc>
          <w:tcPr>
            <w:tcW w:w="694" w:type="dxa"/>
            <w:vAlign w:val="center"/>
          </w:tcPr>
          <w:p>
            <w:pPr>
              <w:spacing w:beforeAutospacing="0" w:afterAutospacing="0" w:line="240" w:lineRule="auto"/>
              <w:ind w:firstLine="36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017" w:type="dxa"/>
          </w:tcPr>
          <w:p>
            <w:pPr>
              <w:spacing w:beforeAutospacing="0" w:afterAutospacing="0" w:line="240" w:lineRule="auto"/>
              <w:ind w:firstLine="2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Кількість  будинків, які перебувають в управлінні  ОСББ, ЖБК, ОК</w:t>
            </w:r>
          </w:p>
        </w:tc>
        <w:tc>
          <w:tcPr>
            <w:tcW w:w="1266" w:type="dxa"/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97</w:t>
            </w:r>
          </w:p>
        </w:tc>
        <w:tc>
          <w:tcPr>
            <w:tcW w:w="1382" w:type="dxa"/>
            <w:gridSpan w:val="2"/>
            <w:vAlign w:val="center"/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97</w:t>
            </w:r>
          </w:p>
        </w:tc>
      </w:tr>
      <w:tr>
        <w:tblPrEx>
          <w:tblW w:w="9776" w:type="dxa"/>
          <w:jc w:val="center"/>
          <w:tblLayout w:type="fixed"/>
          <w:tblLook w:val="01E0"/>
        </w:tblPrEx>
        <w:trPr>
          <w:trHeight w:val="580"/>
          <w:jc w:val="center"/>
        </w:trPr>
        <w:tc>
          <w:tcPr>
            <w:tcW w:w="694" w:type="dxa"/>
            <w:vAlign w:val="center"/>
          </w:tcPr>
          <w:p>
            <w:pPr>
              <w:spacing w:beforeAutospacing="0" w:afterAutospacing="0" w:line="240" w:lineRule="auto"/>
              <w:ind w:firstLine="36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017" w:type="dxa"/>
          </w:tcPr>
          <w:p>
            <w:pPr>
              <w:spacing w:beforeAutospacing="0" w:afterAutospacing="0" w:line="240" w:lineRule="auto"/>
              <w:ind w:firstLine="2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Обладнання житлового фонду(узагальнено по громаді):</w:t>
            </w:r>
          </w:p>
        </w:tc>
        <w:tc>
          <w:tcPr>
            <w:tcW w:w="1266" w:type="dxa"/>
            <w:vAlign w:val="center"/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gridSpan w:val="2"/>
            <w:vAlign w:val="center"/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82" w:type="dxa"/>
            <w:gridSpan w:val="2"/>
            <w:vAlign w:val="center"/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W w:w="9776" w:type="dxa"/>
          <w:jc w:val="center"/>
          <w:tblLayout w:type="fixed"/>
          <w:tblLook w:val="01E0"/>
        </w:tblPrEx>
        <w:trPr>
          <w:trHeight w:val="312"/>
          <w:jc w:val="center"/>
        </w:trPr>
        <w:tc>
          <w:tcPr>
            <w:tcW w:w="694" w:type="dxa"/>
            <w:vAlign w:val="center"/>
          </w:tcPr>
          <w:p>
            <w:pPr>
              <w:spacing w:beforeAutospacing="0" w:afterAutospacing="0" w:line="240" w:lineRule="auto"/>
              <w:ind w:firstLine="36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017" w:type="dxa"/>
          </w:tcPr>
          <w:p>
            <w:pPr>
              <w:spacing w:beforeAutospacing="0" w:afterAutospacing="0" w:line="240" w:lineRule="auto"/>
              <w:ind w:firstLine="29"/>
              <w:jc w:val="both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   водопроводом </w:t>
            </w:r>
          </w:p>
        </w:tc>
        <w:tc>
          <w:tcPr>
            <w:tcW w:w="1266" w:type="dxa"/>
            <w:vAlign w:val="center"/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%</w:t>
            </w:r>
          </w:p>
        </w:tc>
        <w:tc>
          <w:tcPr>
            <w:tcW w:w="1417" w:type="dxa"/>
            <w:gridSpan w:val="2"/>
            <w:vAlign w:val="center"/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1382" w:type="dxa"/>
            <w:gridSpan w:val="2"/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</w:tr>
      <w:tr>
        <w:tblPrEx>
          <w:tblW w:w="9776" w:type="dxa"/>
          <w:jc w:val="center"/>
          <w:tblLayout w:type="fixed"/>
          <w:tblLook w:val="01E0"/>
        </w:tblPrEx>
        <w:trPr>
          <w:trHeight w:val="312"/>
          <w:jc w:val="center"/>
        </w:trPr>
        <w:tc>
          <w:tcPr>
            <w:tcW w:w="694" w:type="dxa"/>
            <w:vAlign w:val="center"/>
          </w:tcPr>
          <w:p>
            <w:pPr>
              <w:spacing w:beforeAutospacing="0" w:afterAutospacing="0" w:line="240" w:lineRule="auto"/>
              <w:ind w:firstLine="36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017" w:type="dxa"/>
          </w:tcPr>
          <w:p>
            <w:pPr>
              <w:spacing w:beforeAutospacing="0" w:afterAutospacing="0" w:line="240" w:lineRule="auto"/>
              <w:ind w:firstLine="29"/>
              <w:jc w:val="both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   каналізацією</w:t>
            </w:r>
          </w:p>
        </w:tc>
        <w:tc>
          <w:tcPr>
            <w:tcW w:w="1266" w:type="dxa"/>
            <w:vAlign w:val="center"/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%</w:t>
            </w:r>
          </w:p>
        </w:tc>
        <w:tc>
          <w:tcPr>
            <w:tcW w:w="1417" w:type="dxa"/>
            <w:gridSpan w:val="2"/>
            <w:vAlign w:val="center"/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1382" w:type="dxa"/>
            <w:gridSpan w:val="2"/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</w:tr>
      <w:tr>
        <w:tblPrEx>
          <w:tblW w:w="9776" w:type="dxa"/>
          <w:jc w:val="center"/>
          <w:tblLayout w:type="fixed"/>
          <w:tblLook w:val="01E0"/>
        </w:tblPrEx>
        <w:trPr>
          <w:trHeight w:val="312"/>
          <w:jc w:val="center"/>
        </w:trPr>
        <w:tc>
          <w:tcPr>
            <w:tcW w:w="694" w:type="dxa"/>
            <w:vAlign w:val="center"/>
          </w:tcPr>
          <w:p>
            <w:pPr>
              <w:spacing w:beforeAutospacing="0" w:afterAutospacing="0" w:line="240" w:lineRule="auto"/>
              <w:ind w:firstLine="36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017" w:type="dxa"/>
          </w:tcPr>
          <w:p>
            <w:pPr>
              <w:spacing w:beforeAutospacing="0" w:afterAutospacing="0" w:line="240" w:lineRule="auto"/>
              <w:ind w:firstLine="29"/>
              <w:jc w:val="both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   центральним опаленням</w:t>
            </w:r>
          </w:p>
        </w:tc>
        <w:tc>
          <w:tcPr>
            <w:tcW w:w="1266" w:type="dxa"/>
            <w:vAlign w:val="center"/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%</w:t>
            </w:r>
          </w:p>
        </w:tc>
        <w:tc>
          <w:tcPr>
            <w:tcW w:w="1417" w:type="dxa"/>
            <w:gridSpan w:val="2"/>
            <w:vAlign w:val="center"/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90</w:t>
            </w:r>
          </w:p>
        </w:tc>
        <w:tc>
          <w:tcPr>
            <w:tcW w:w="1382" w:type="dxa"/>
            <w:gridSpan w:val="2"/>
            <w:vAlign w:val="center"/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90</w:t>
            </w:r>
          </w:p>
        </w:tc>
      </w:tr>
      <w:tr>
        <w:tblPrEx>
          <w:tblW w:w="9776" w:type="dxa"/>
          <w:jc w:val="center"/>
          <w:tblLayout w:type="fixed"/>
          <w:tblLook w:val="01E0"/>
        </w:tblPrEx>
        <w:trPr>
          <w:trHeight w:val="312"/>
          <w:jc w:val="center"/>
        </w:trPr>
        <w:tc>
          <w:tcPr>
            <w:tcW w:w="694" w:type="dxa"/>
            <w:vAlign w:val="center"/>
          </w:tcPr>
          <w:p>
            <w:pPr>
              <w:spacing w:beforeAutospacing="0" w:afterAutospacing="0" w:line="240" w:lineRule="auto"/>
              <w:ind w:firstLine="36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017" w:type="dxa"/>
          </w:tcPr>
          <w:p>
            <w:pPr>
              <w:spacing w:beforeAutospacing="0" w:afterAutospacing="0" w:line="240" w:lineRule="auto"/>
              <w:ind w:firstLine="29"/>
              <w:jc w:val="both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   гарячим водопостачанням / садибного типу</w:t>
            </w:r>
          </w:p>
        </w:tc>
        <w:tc>
          <w:tcPr>
            <w:tcW w:w="1266" w:type="dxa"/>
            <w:vAlign w:val="center"/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%</w:t>
            </w:r>
          </w:p>
        </w:tc>
        <w:tc>
          <w:tcPr>
            <w:tcW w:w="1417" w:type="dxa"/>
            <w:gridSpan w:val="2"/>
            <w:vAlign w:val="center"/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89</w:t>
            </w:r>
          </w:p>
        </w:tc>
        <w:tc>
          <w:tcPr>
            <w:tcW w:w="1382" w:type="dxa"/>
            <w:gridSpan w:val="2"/>
            <w:vAlign w:val="center"/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89</w:t>
            </w:r>
          </w:p>
        </w:tc>
      </w:tr>
      <w:tr>
        <w:tblPrEx>
          <w:tblW w:w="9776" w:type="dxa"/>
          <w:jc w:val="center"/>
          <w:tblLayout w:type="fixed"/>
          <w:tblLook w:val="01E0"/>
        </w:tblPrEx>
        <w:trPr>
          <w:trHeight w:val="274"/>
          <w:jc w:val="center"/>
        </w:trPr>
        <w:tc>
          <w:tcPr>
            <w:tcW w:w="694" w:type="dxa"/>
            <w:vAlign w:val="center"/>
          </w:tcPr>
          <w:p>
            <w:pPr>
              <w:spacing w:beforeAutospacing="0" w:afterAutospacing="0" w:line="240" w:lineRule="auto"/>
              <w:ind w:firstLine="36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017" w:type="dxa"/>
          </w:tcPr>
          <w:p>
            <w:pPr>
              <w:spacing w:beforeAutospacing="0" w:afterAutospacing="0" w:line="240" w:lineRule="auto"/>
              <w:ind w:firstLine="2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Кількість котелень:</w:t>
            </w:r>
          </w:p>
        </w:tc>
        <w:tc>
          <w:tcPr>
            <w:tcW w:w="1266" w:type="dxa"/>
            <w:vAlign w:val="center"/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57</w:t>
            </w:r>
          </w:p>
        </w:tc>
        <w:tc>
          <w:tcPr>
            <w:tcW w:w="1382" w:type="dxa"/>
            <w:gridSpan w:val="2"/>
            <w:vAlign w:val="center"/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57</w:t>
            </w:r>
          </w:p>
        </w:tc>
      </w:tr>
      <w:tr>
        <w:tblPrEx>
          <w:tblW w:w="9776" w:type="dxa"/>
          <w:jc w:val="center"/>
          <w:tblLayout w:type="fixed"/>
          <w:tblLook w:val="01E0"/>
        </w:tblPrEx>
        <w:trPr>
          <w:trHeight w:val="274"/>
          <w:jc w:val="center"/>
        </w:trPr>
        <w:tc>
          <w:tcPr>
            <w:tcW w:w="694" w:type="dxa"/>
            <w:vAlign w:val="center"/>
          </w:tcPr>
          <w:p>
            <w:pPr>
              <w:spacing w:beforeAutospacing="0" w:afterAutospacing="0" w:line="240" w:lineRule="auto"/>
              <w:ind w:firstLine="36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017" w:type="dxa"/>
          </w:tcPr>
          <w:p>
            <w:pPr>
              <w:spacing w:beforeAutospacing="0" w:afterAutospacing="0" w:line="240" w:lineRule="auto"/>
              <w:ind w:firstLine="2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комунальні</w:t>
            </w:r>
          </w:p>
        </w:tc>
        <w:tc>
          <w:tcPr>
            <w:tcW w:w="1266" w:type="dxa"/>
            <w:vAlign w:val="center"/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</w:t>
            </w:r>
          </w:p>
        </w:tc>
        <w:tc>
          <w:tcPr>
            <w:tcW w:w="1382" w:type="dxa"/>
            <w:gridSpan w:val="2"/>
            <w:vAlign w:val="center"/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</w:t>
            </w:r>
          </w:p>
        </w:tc>
      </w:tr>
      <w:tr>
        <w:tblPrEx>
          <w:tblW w:w="9776" w:type="dxa"/>
          <w:jc w:val="center"/>
          <w:tblLayout w:type="fixed"/>
          <w:tblLook w:val="01E0"/>
        </w:tblPrEx>
        <w:trPr>
          <w:trHeight w:val="274"/>
          <w:jc w:val="center"/>
        </w:trPr>
        <w:tc>
          <w:tcPr>
            <w:tcW w:w="694" w:type="dxa"/>
            <w:vAlign w:val="center"/>
          </w:tcPr>
          <w:p>
            <w:pPr>
              <w:spacing w:beforeAutospacing="0" w:afterAutospacing="0" w:line="240" w:lineRule="auto"/>
              <w:ind w:firstLine="36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017" w:type="dxa"/>
          </w:tcPr>
          <w:p>
            <w:pPr>
              <w:spacing w:beforeAutospacing="0" w:afterAutospacing="0" w:line="240" w:lineRule="auto"/>
              <w:ind w:firstLine="2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ОСББ</w:t>
            </w:r>
          </w:p>
        </w:tc>
        <w:tc>
          <w:tcPr>
            <w:tcW w:w="1266" w:type="dxa"/>
            <w:vAlign w:val="center"/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1382" w:type="dxa"/>
            <w:gridSpan w:val="2"/>
            <w:vAlign w:val="center"/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</w:tr>
      <w:tr>
        <w:tblPrEx>
          <w:tblW w:w="9776" w:type="dxa"/>
          <w:jc w:val="center"/>
          <w:tblLayout w:type="fixed"/>
          <w:tblLook w:val="01E0"/>
        </w:tblPrEx>
        <w:trPr>
          <w:trHeight w:val="274"/>
          <w:jc w:val="center"/>
        </w:trPr>
        <w:tc>
          <w:tcPr>
            <w:tcW w:w="694" w:type="dxa"/>
            <w:vAlign w:val="center"/>
          </w:tcPr>
          <w:p>
            <w:pPr>
              <w:spacing w:beforeAutospacing="0" w:afterAutospacing="0" w:line="240" w:lineRule="auto"/>
              <w:ind w:firstLine="36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017" w:type="dxa"/>
          </w:tcPr>
          <w:p>
            <w:pPr>
              <w:spacing w:beforeAutospacing="0" w:afterAutospacing="0" w:line="240" w:lineRule="auto"/>
              <w:ind w:firstLine="2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на альтернативному виді палива</w:t>
            </w:r>
          </w:p>
        </w:tc>
        <w:tc>
          <w:tcPr>
            <w:tcW w:w="1266" w:type="dxa"/>
            <w:vAlign w:val="center"/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1382" w:type="dxa"/>
            <w:gridSpan w:val="2"/>
            <w:vAlign w:val="center"/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</w:tr>
      <w:tr>
        <w:tblPrEx>
          <w:tblW w:w="9776" w:type="dxa"/>
          <w:jc w:val="center"/>
          <w:tblLayout w:type="fixed"/>
          <w:tblLook w:val="01E0"/>
        </w:tblPrEx>
        <w:trPr>
          <w:trHeight w:val="274"/>
          <w:jc w:val="center"/>
        </w:trPr>
        <w:tc>
          <w:tcPr>
            <w:tcW w:w="694" w:type="dxa"/>
            <w:vAlign w:val="center"/>
          </w:tcPr>
          <w:p>
            <w:pPr>
              <w:spacing w:beforeAutospacing="0" w:afterAutospacing="0" w:line="240" w:lineRule="auto"/>
              <w:ind w:firstLine="36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017" w:type="dxa"/>
          </w:tcPr>
          <w:p>
            <w:pPr>
              <w:spacing w:beforeAutospacing="0" w:afterAutospacing="0" w:line="240" w:lineRule="auto"/>
              <w:ind w:firstLine="2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Відомче житло</w:t>
            </w:r>
          </w:p>
        </w:tc>
        <w:tc>
          <w:tcPr>
            <w:tcW w:w="1266" w:type="dxa"/>
            <w:vAlign w:val="center"/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1382" w:type="dxa"/>
            <w:gridSpan w:val="2"/>
            <w:vAlign w:val="center"/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</w:tr>
      <w:tr>
        <w:tblPrEx>
          <w:tblW w:w="9776" w:type="dxa"/>
          <w:jc w:val="center"/>
          <w:tblLayout w:type="fixed"/>
          <w:tblLook w:val="01E0"/>
        </w:tblPrEx>
        <w:trPr>
          <w:trHeight w:val="262"/>
          <w:jc w:val="center"/>
        </w:trPr>
        <w:tc>
          <w:tcPr>
            <w:tcW w:w="694" w:type="dxa"/>
            <w:vAlign w:val="center"/>
          </w:tcPr>
          <w:p>
            <w:pPr>
              <w:spacing w:beforeAutospacing="0" w:afterAutospacing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7.</w:t>
            </w:r>
          </w:p>
        </w:tc>
        <w:tc>
          <w:tcPr>
            <w:tcW w:w="5017" w:type="dxa"/>
          </w:tcPr>
          <w:p>
            <w:pPr>
              <w:spacing w:beforeAutospacing="0" w:afterAutospacing="0" w:line="240" w:lineRule="auto"/>
              <w:ind w:firstLine="29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Торгівля і сфера послуг</w:t>
            </w:r>
          </w:p>
        </w:tc>
        <w:tc>
          <w:tcPr>
            <w:tcW w:w="1266" w:type="dxa"/>
            <w:vAlign w:val="center"/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gridSpan w:val="2"/>
            <w:vAlign w:val="center"/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82" w:type="dxa"/>
            <w:gridSpan w:val="2"/>
            <w:vAlign w:val="center"/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W w:w="9776" w:type="dxa"/>
          <w:jc w:val="center"/>
          <w:tblLayout w:type="fixed"/>
          <w:tblLook w:val="01E0"/>
        </w:tblPrEx>
        <w:trPr>
          <w:trHeight w:val="274"/>
          <w:jc w:val="center"/>
        </w:trPr>
        <w:tc>
          <w:tcPr>
            <w:tcW w:w="694" w:type="dxa"/>
            <w:vAlign w:val="center"/>
          </w:tcPr>
          <w:p>
            <w:pPr>
              <w:spacing w:beforeAutospacing="0" w:afterAutospacing="0" w:line="240" w:lineRule="auto"/>
              <w:ind w:firstLine="36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017" w:type="dxa"/>
          </w:tcPr>
          <w:p>
            <w:pPr>
              <w:spacing w:beforeAutospacing="0" w:afterAutospacing="0" w:line="240" w:lineRule="auto"/>
              <w:ind w:firstLine="2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Мережа торгівлі та громадського харчування:</w:t>
            </w:r>
          </w:p>
        </w:tc>
        <w:tc>
          <w:tcPr>
            <w:tcW w:w="1266" w:type="dxa"/>
            <w:vAlign w:val="center"/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gridSpan w:val="2"/>
            <w:vAlign w:val="center"/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82" w:type="dxa"/>
            <w:gridSpan w:val="2"/>
            <w:vAlign w:val="center"/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W w:w="9776" w:type="dxa"/>
          <w:jc w:val="center"/>
          <w:tblLayout w:type="fixed"/>
          <w:tblLook w:val="01E0"/>
        </w:tblPrEx>
        <w:trPr>
          <w:trHeight w:val="274"/>
          <w:jc w:val="center"/>
        </w:trPr>
        <w:tc>
          <w:tcPr>
            <w:tcW w:w="694" w:type="dxa"/>
            <w:vAlign w:val="center"/>
          </w:tcPr>
          <w:p>
            <w:pPr>
              <w:spacing w:beforeAutospacing="0" w:afterAutospacing="0" w:line="240" w:lineRule="auto"/>
              <w:ind w:firstLine="36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017" w:type="dxa"/>
          </w:tcPr>
          <w:p>
            <w:pPr>
              <w:spacing w:beforeAutospacing="0" w:afterAutospacing="0" w:line="240" w:lineRule="auto"/>
              <w:ind w:firstLine="2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- магазини</w:t>
            </w:r>
          </w:p>
        </w:tc>
        <w:tc>
          <w:tcPr>
            <w:tcW w:w="1266" w:type="dxa"/>
            <w:vAlign w:val="center"/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229</w:t>
            </w:r>
          </w:p>
        </w:tc>
        <w:tc>
          <w:tcPr>
            <w:tcW w:w="1382" w:type="dxa"/>
            <w:gridSpan w:val="2"/>
            <w:vAlign w:val="center"/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232</w:t>
            </w:r>
          </w:p>
        </w:tc>
      </w:tr>
      <w:tr>
        <w:tblPrEx>
          <w:tblW w:w="9776" w:type="dxa"/>
          <w:jc w:val="center"/>
          <w:tblLayout w:type="fixed"/>
          <w:tblLook w:val="01E0"/>
        </w:tblPrEx>
        <w:trPr>
          <w:trHeight w:val="274"/>
          <w:jc w:val="center"/>
        </w:trPr>
        <w:tc>
          <w:tcPr>
            <w:tcW w:w="694" w:type="dxa"/>
            <w:vAlign w:val="center"/>
          </w:tcPr>
          <w:p>
            <w:pPr>
              <w:spacing w:beforeAutospacing="0" w:afterAutospacing="0" w:line="240" w:lineRule="auto"/>
              <w:ind w:firstLine="36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017" w:type="dxa"/>
          </w:tcPr>
          <w:p>
            <w:pPr>
              <w:spacing w:beforeAutospacing="0" w:afterAutospacing="0" w:line="240" w:lineRule="auto"/>
              <w:ind w:firstLine="2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- ринки</w:t>
            </w:r>
          </w:p>
        </w:tc>
        <w:tc>
          <w:tcPr>
            <w:tcW w:w="1266" w:type="dxa"/>
            <w:vAlign w:val="center"/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4</w:t>
            </w:r>
          </w:p>
        </w:tc>
        <w:tc>
          <w:tcPr>
            <w:tcW w:w="1382" w:type="dxa"/>
            <w:gridSpan w:val="2"/>
            <w:vAlign w:val="center"/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4</w:t>
            </w:r>
          </w:p>
        </w:tc>
      </w:tr>
      <w:tr>
        <w:tblPrEx>
          <w:tblW w:w="9776" w:type="dxa"/>
          <w:jc w:val="center"/>
          <w:tblLayout w:type="fixed"/>
          <w:tblLook w:val="01E0"/>
        </w:tblPrEx>
        <w:trPr>
          <w:trHeight w:val="274"/>
          <w:jc w:val="center"/>
        </w:trPr>
        <w:tc>
          <w:tcPr>
            <w:tcW w:w="694" w:type="dxa"/>
            <w:vAlign w:val="center"/>
          </w:tcPr>
          <w:p>
            <w:pPr>
              <w:spacing w:beforeAutospacing="0" w:afterAutospacing="0" w:line="240" w:lineRule="auto"/>
              <w:ind w:firstLine="36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017" w:type="dxa"/>
          </w:tcPr>
          <w:p>
            <w:pPr>
              <w:spacing w:beforeAutospacing="0" w:afterAutospacing="0" w:line="240" w:lineRule="auto"/>
              <w:ind w:firstLine="2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- заклади ресторанного господарства</w:t>
            </w:r>
          </w:p>
        </w:tc>
        <w:tc>
          <w:tcPr>
            <w:tcW w:w="1266" w:type="dxa"/>
            <w:vAlign w:val="center"/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lang w:val="ru-RU"/>
              </w:rPr>
              <w:t>114</w:t>
            </w:r>
          </w:p>
        </w:tc>
        <w:tc>
          <w:tcPr>
            <w:tcW w:w="1382" w:type="dxa"/>
            <w:gridSpan w:val="2"/>
            <w:vAlign w:val="center"/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lang w:val="ru-RU"/>
              </w:rPr>
              <w:t>116</w:t>
            </w:r>
          </w:p>
        </w:tc>
      </w:tr>
      <w:tr>
        <w:tblPrEx>
          <w:tblW w:w="9776" w:type="dxa"/>
          <w:jc w:val="center"/>
          <w:tblLayout w:type="fixed"/>
          <w:tblLook w:val="01E0"/>
        </w:tblPrEx>
        <w:trPr>
          <w:trHeight w:val="274"/>
          <w:jc w:val="center"/>
        </w:trPr>
        <w:tc>
          <w:tcPr>
            <w:tcW w:w="694" w:type="dxa"/>
            <w:vAlign w:val="center"/>
          </w:tcPr>
          <w:p>
            <w:pPr>
              <w:spacing w:beforeAutospacing="0" w:afterAutospacing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8.</w:t>
            </w:r>
          </w:p>
        </w:tc>
        <w:tc>
          <w:tcPr>
            <w:tcW w:w="5017" w:type="dxa"/>
          </w:tcPr>
          <w:p>
            <w:pPr>
              <w:spacing w:beforeAutospacing="0" w:afterAutospacing="0" w:line="240" w:lineRule="auto"/>
              <w:ind w:firstLine="29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Медицина</w:t>
            </w:r>
          </w:p>
        </w:tc>
        <w:tc>
          <w:tcPr>
            <w:tcW w:w="1266" w:type="dxa"/>
            <w:vAlign w:val="center"/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gridSpan w:val="2"/>
            <w:vAlign w:val="center"/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382" w:type="dxa"/>
            <w:gridSpan w:val="2"/>
            <w:vAlign w:val="center"/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>
        <w:tblPrEx>
          <w:tblW w:w="9776" w:type="dxa"/>
          <w:jc w:val="center"/>
          <w:tblLayout w:type="fixed"/>
          <w:tblLook w:val="01E0"/>
        </w:tblPrEx>
        <w:trPr>
          <w:trHeight w:val="274"/>
          <w:jc w:val="center"/>
        </w:trPr>
        <w:tc>
          <w:tcPr>
            <w:tcW w:w="694" w:type="dxa"/>
            <w:vAlign w:val="center"/>
          </w:tcPr>
          <w:p>
            <w:pPr>
              <w:spacing w:beforeAutospacing="0" w:afterAutospacing="0" w:line="240" w:lineRule="auto"/>
              <w:ind w:firstLine="36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017" w:type="dxa"/>
          </w:tcPr>
          <w:p>
            <w:pPr>
              <w:spacing w:beforeAutospacing="0" w:afterAutospacing="0" w:line="240" w:lineRule="auto"/>
              <w:ind w:firstLine="2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Медичні заклади (комунальні, державні)   </w:t>
            </w:r>
          </w:p>
        </w:tc>
        <w:tc>
          <w:tcPr>
            <w:tcW w:w="1266" w:type="dxa"/>
            <w:vAlign w:val="center"/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4</w:t>
            </w:r>
          </w:p>
        </w:tc>
        <w:tc>
          <w:tcPr>
            <w:tcW w:w="1382" w:type="dxa"/>
            <w:gridSpan w:val="2"/>
            <w:vAlign w:val="center"/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4</w:t>
            </w:r>
          </w:p>
        </w:tc>
      </w:tr>
      <w:tr>
        <w:tblPrEx>
          <w:tblW w:w="9776" w:type="dxa"/>
          <w:jc w:val="center"/>
          <w:tblLayout w:type="fixed"/>
          <w:tblLook w:val="01E0"/>
        </w:tblPrEx>
        <w:trPr>
          <w:trHeight w:val="1376"/>
          <w:jc w:val="center"/>
        </w:trPr>
        <w:tc>
          <w:tcPr>
            <w:tcW w:w="694" w:type="dxa"/>
            <w:vAlign w:val="center"/>
          </w:tcPr>
          <w:p>
            <w:pPr>
              <w:spacing w:beforeAutospacing="0" w:afterAutospacing="0" w:line="240" w:lineRule="auto"/>
              <w:ind w:hanging="2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8.1.</w:t>
            </w:r>
          </w:p>
        </w:tc>
        <w:tc>
          <w:tcPr>
            <w:tcW w:w="5017" w:type="dxa"/>
          </w:tcPr>
          <w:p>
            <w:pPr>
              <w:spacing w:beforeAutospacing="0" w:afterAutospacing="0" w:line="240" w:lineRule="auto"/>
              <w:ind w:firstLine="29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Комунальне некомерційне підприємство Броварської міської ради Броварського району Київської області «Броварський міський центр первинної медико-санітарної допомоги»</w:t>
            </w:r>
          </w:p>
        </w:tc>
        <w:tc>
          <w:tcPr>
            <w:tcW w:w="1266" w:type="dxa"/>
            <w:vAlign w:val="center"/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1382" w:type="dxa"/>
            <w:gridSpan w:val="2"/>
            <w:vAlign w:val="center"/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</w:t>
            </w:r>
          </w:p>
        </w:tc>
      </w:tr>
      <w:tr>
        <w:tblPrEx>
          <w:tblW w:w="9776" w:type="dxa"/>
          <w:jc w:val="center"/>
          <w:tblLayout w:type="fixed"/>
          <w:tblLook w:val="01E0"/>
        </w:tblPrEx>
        <w:trPr>
          <w:trHeight w:val="262"/>
          <w:jc w:val="center"/>
        </w:trPr>
        <w:tc>
          <w:tcPr>
            <w:tcW w:w="694" w:type="dxa"/>
            <w:vAlign w:val="center"/>
          </w:tcPr>
          <w:p>
            <w:pPr>
              <w:spacing w:beforeAutospacing="0" w:afterAutospacing="0" w:line="240" w:lineRule="auto"/>
              <w:ind w:firstLine="36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017" w:type="dxa"/>
          </w:tcPr>
          <w:p>
            <w:pPr>
              <w:spacing w:beforeAutospacing="0" w:afterAutospacing="0" w:line="240" w:lineRule="auto"/>
              <w:ind w:firstLine="2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амбулаторії</w:t>
            </w:r>
          </w:p>
        </w:tc>
        <w:tc>
          <w:tcPr>
            <w:tcW w:w="1266" w:type="dxa"/>
            <w:vAlign w:val="center"/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9</w:t>
            </w:r>
          </w:p>
        </w:tc>
        <w:tc>
          <w:tcPr>
            <w:tcW w:w="1382" w:type="dxa"/>
            <w:gridSpan w:val="2"/>
            <w:vAlign w:val="center"/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9</w:t>
            </w:r>
          </w:p>
        </w:tc>
      </w:tr>
      <w:tr>
        <w:tblPrEx>
          <w:tblW w:w="9776" w:type="dxa"/>
          <w:jc w:val="center"/>
          <w:tblLayout w:type="fixed"/>
          <w:tblLook w:val="01E0"/>
        </w:tblPrEx>
        <w:trPr>
          <w:trHeight w:val="274"/>
          <w:jc w:val="center"/>
        </w:trPr>
        <w:tc>
          <w:tcPr>
            <w:tcW w:w="694" w:type="dxa"/>
            <w:vAlign w:val="center"/>
          </w:tcPr>
          <w:p>
            <w:pPr>
              <w:spacing w:beforeAutospacing="0" w:afterAutospacing="0" w:line="240" w:lineRule="auto"/>
              <w:ind w:firstLine="36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017" w:type="dxa"/>
          </w:tcPr>
          <w:p>
            <w:pPr>
              <w:spacing w:beforeAutospacing="0" w:afterAutospacing="0" w:line="240" w:lineRule="auto"/>
              <w:ind w:firstLine="2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відділення невідкладної допомоги</w:t>
            </w:r>
          </w:p>
        </w:tc>
        <w:tc>
          <w:tcPr>
            <w:tcW w:w="1266" w:type="dxa"/>
            <w:vAlign w:val="center"/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1382" w:type="dxa"/>
            <w:gridSpan w:val="2"/>
            <w:vAlign w:val="center"/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</w:t>
            </w:r>
          </w:p>
        </w:tc>
      </w:tr>
      <w:tr>
        <w:tblPrEx>
          <w:tblW w:w="9776" w:type="dxa"/>
          <w:jc w:val="center"/>
          <w:tblLayout w:type="fixed"/>
          <w:tblLook w:val="01E0"/>
        </w:tblPrEx>
        <w:trPr>
          <w:trHeight w:val="550"/>
          <w:jc w:val="center"/>
        </w:trPr>
        <w:tc>
          <w:tcPr>
            <w:tcW w:w="694" w:type="dxa"/>
            <w:vAlign w:val="center"/>
          </w:tcPr>
          <w:p>
            <w:pPr>
              <w:spacing w:beforeAutospacing="0" w:afterAutospacing="0" w:line="240" w:lineRule="auto"/>
              <w:ind w:firstLine="36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017" w:type="dxa"/>
            <w:vAlign w:val="center"/>
          </w:tcPr>
          <w:p>
            <w:pPr>
              <w:spacing w:beforeAutospacing="0" w:afterAutospacing="0" w:line="240" w:lineRule="auto"/>
              <w:ind w:firstLine="2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Потужність амбулаторно-поліклінічних установ</w:t>
            </w:r>
          </w:p>
        </w:tc>
        <w:tc>
          <w:tcPr>
            <w:tcW w:w="1266" w:type="dxa"/>
            <w:vAlign w:val="center"/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відвідувань/зміну</w:t>
            </w:r>
          </w:p>
        </w:tc>
        <w:tc>
          <w:tcPr>
            <w:tcW w:w="1417" w:type="dxa"/>
            <w:gridSpan w:val="2"/>
            <w:vAlign w:val="center"/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889</w:t>
            </w:r>
          </w:p>
        </w:tc>
        <w:tc>
          <w:tcPr>
            <w:tcW w:w="1382" w:type="dxa"/>
            <w:gridSpan w:val="2"/>
            <w:vAlign w:val="center"/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889</w:t>
            </w:r>
          </w:p>
        </w:tc>
      </w:tr>
      <w:tr>
        <w:tblPrEx>
          <w:tblW w:w="9776" w:type="dxa"/>
          <w:jc w:val="center"/>
          <w:tblLayout w:type="fixed"/>
          <w:tblLook w:val="01E0"/>
        </w:tblPrEx>
        <w:trPr>
          <w:trHeight w:val="274"/>
          <w:jc w:val="center"/>
        </w:trPr>
        <w:tc>
          <w:tcPr>
            <w:tcW w:w="694" w:type="dxa"/>
            <w:vAlign w:val="center"/>
          </w:tcPr>
          <w:p>
            <w:pPr>
              <w:spacing w:beforeAutospacing="0" w:afterAutospacing="0" w:line="240" w:lineRule="auto"/>
              <w:ind w:firstLine="36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017" w:type="dxa"/>
          </w:tcPr>
          <w:p>
            <w:pPr>
              <w:spacing w:beforeAutospacing="0" w:afterAutospacing="0" w:line="240" w:lineRule="auto"/>
              <w:ind w:firstLine="2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Кількість лікарів</w:t>
            </w:r>
          </w:p>
        </w:tc>
        <w:tc>
          <w:tcPr>
            <w:tcW w:w="1266" w:type="dxa"/>
            <w:vAlign w:val="center"/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осіб</w:t>
            </w:r>
          </w:p>
        </w:tc>
        <w:tc>
          <w:tcPr>
            <w:tcW w:w="1417" w:type="dxa"/>
            <w:gridSpan w:val="2"/>
            <w:vAlign w:val="center"/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107</w:t>
            </w:r>
          </w:p>
        </w:tc>
        <w:tc>
          <w:tcPr>
            <w:tcW w:w="1382" w:type="dxa"/>
            <w:gridSpan w:val="2"/>
            <w:vAlign w:val="center"/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122</w:t>
            </w:r>
          </w:p>
        </w:tc>
      </w:tr>
      <w:tr>
        <w:tblPrEx>
          <w:tblW w:w="9776" w:type="dxa"/>
          <w:jc w:val="center"/>
          <w:tblLayout w:type="fixed"/>
          <w:tblLook w:val="01E0"/>
        </w:tblPrEx>
        <w:trPr>
          <w:trHeight w:val="274"/>
          <w:jc w:val="center"/>
        </w:trPr>
        <w:tc>
          <w:tcPr>
            <w:tcW w:w="694" w:type="dxa"/>
            <w:vAlign w:val="center"/>
          </w:tcPr>
          <w:p>
            <w:pPr>
              <w:spacing w:beforeAutospacing="0" w:afterAutospacing="0" w:line="240" w:lineRule="auto"/>
              <w:ind w:firstLine="36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017" w:type="dxa"/>
          </w:tcPr>
          <w:p>
            <w:pPr>
              <w:spacing w:beforeAutospacing="0" w:afterAutospacing="0" w:line="240" w:lineRule="auto"/>
              <w:ind w:firstLine="2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Кількість середнього медичного персоналу </w:t>
            </w:r>
          </w:p>
        </w:tc>
        <w:tc>
          <w:tcPr>
            <w:tcW w:w="1266" w:type="dxa"/>
            <w:vAlign w:val="center"/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осіб</w:t>
            </w:r>
          </w:p>
        </w:tc>
        <w:tc>
          <w:tcPr>
            <w:tcW w:w="1417" w:type="dxa"/>
            <w:gridSpan w:val="2"/>
            <w:vAlign w:val="center"/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125</w:t>
            </w:r>
          </w:p>
        </w:tc>
        <w:tc>
          <w:tcPr>
            <w:tcW w:w="1382" w:type="dxa"/>
            <w:gridSpan w:val="2"/>
            <w:vAlign w:val="center"/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138</w:t>
            </w:r>
          </w:p>
        </w:tc>
      </w:tr>
      <w:tr>
        <w:tblPrEx>
          <w:tblW w:w="9776" w:type="dxa"/>
          <w:jc w:val="center"/>
          <w:tblLayout w:type="fixed"/>
          <w:tblLook w:val="01E0"/>
        </w:tblPrEx>
        <w:trPr>
          <w:trHeight w:val="274"/>
          <w:jc w:val="center"/>
        </w:trPr>
        <w:tc>
          <w:tcPr>
            <w:tcW w:w="694" w:type="dxa"/>
            <w:vAlign w:val="center"/>
          </w:tcPr>
          <w:p>
            <w:pPr>
              <w:spacing w:beforeAutospacing="0" w:afterAutospacing="0" w:line="240" w:lineRule="auto"/>
              <w:ind w:firstLine="36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017" w:type="dxa"/>
          </w:tcPr>
          <w:p>
            <w:pPr>
              <w:spacing w:beforeAutospacing="0" w:afterAutospacing="0" w:line="240" w:lineRule="auto"/>
              <w:ind w:firstLine="2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Денні стаціонари, всього</w:t>
            </w:r>
          </w:p>
        </w:tc>
        <w:tc>
          <w:tcPr>
            <w:tcW w:w="1266" w:type="dxa"/>
            <w:vAlign w:val="center"/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9</w:t>
            </w:r>
          </w:p>
        </w:tc>
        <w:tc>
          <w:tcPr>
            <w:tcW w:w="1382" w:type="dxa"/>
            <w:gridSpan w:val="2"/>
            <w:vAlign w:val="center"/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9</w:t>
            </w:r>
          </w:p>
        </w:tc>
      </w:tr>
      <w:tr>
        <w:tblPrEx>
          <w:tblW w:w="9776" w:type="dxa"/>
          <w:jc w:val="center"/>
          <w:tblLayout w:type="fixed"/>
          <w:tblLook w:val="01E0"/>
        </w:tblPrEx>
        <w:trPr>
          <w:trHeight w:val="262"/>
          <w:jc w:val="center"/>
        </w:trPr>
        <w:tc>
          <w:tcPr>
            <w:tcW w:w="694" w:type="dxa"/>
            <w:vAlign w:val="center"/>
          </w:tcPr>
          <w:p>
            <w:pPr>
              <w:spacing w:beforeAutospacing="0" w:afterAutospacing="0" w:line="240" w:lineRule="auto"/>
              <w:ind w:firstLine="36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017" w:type="dxa"/>
          </w:tcPr>
          <w:p>
            <w:pPr>
              <w:spacing w:beforeAutospacing="0" w:afterAutospacing="0" w:line="240" w:lineRule="auto"/>
              <w:ind w:firstLine="2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Кількість лікарняних ліжок, всього</w:t>
            </w:r>
          </w:p>
        </w:tc>
        <w:tc>
          <w:tcPr>
            <w:tcW w:w="1266" w:type="dxa"/>
            <w:vAlign w:val="center"/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31</w:t>
            </w:r>
          </w:p>
        </w:tc>
        <w:tc>
          <w:tcPr>
            <w:tcW w:w="1382" w:type="dxa"/>
            <w:gridSpan w:val="2"/>
            <w:vAlign w:val="center"/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31</w:t>
            </w:r>
          </w:p>
        </w:tc>
      </w:tr>
      <w:tr>
        <w:tblPrEx>
          <w:tblW w:w="9776" w:type="dxa"/>
          <w:jc w:val="center"/>
          <w:tblLayout w:type="fixed"/>
          <w:tblLook w:val="01E0"/>
        </w:tblPrEx>
        <w:trPr>
          <w:trHeight w:val="274"/>
          <w:jc w:val="center"/>
        </w:trPr>
        <w:tc>
          <w:tcPr>
            <w:tcW w:w="694" w:type="dxa"/>
            <w:vAlign w:val="center"/>
          </w:tcPr>
          <w:p>
            <w:pPr>
              <w:spacing w:beforeAutospacing="0" w:afterAutospacing="0" w:line="240" w:lineRule="auto"/>
              <w:ind w:firstLine="36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017" w:type="dxa"/>
          </w:tcPr>
          <w:p>
            <w:pPr>
              <w:spacing w:beforeAutospacing="0" w:afterAutospacing="0" w:line="240" w:lineRule="auto"/>
              <w:ind w:firstLine="2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Кількість укладених  декларацій з лікарями</w:t>
            </w:r>
          </w:p>
        </w:tc>
        <w:tc>
          <w:tcPr>
            <w:tcW w:w="1266" w:type="dxa"/>
            <w:vAlign w:val="center"/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100600</w:t>
            </w:r>
          </w:p>
        </w:tc>
        <w:tc>
          <w:tcPr>
            <w:tcW w:w="1382" w:type="dxa"/>
            <w:gridSpan w:val="2"/>
            <w:vAlign w:val="center"/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102 000</w:t>
            </w:r>
          </w:p>
        </w:tc>
      </w:tr>
      <w:tr>
        <w:tblPrEx>
          <w:tblW w:w="9776" w:type="dxa"/>
          <w:jc w:val="center"/>
          <w:tblLayout w:type="fixed"/>
          <w:tblLook w:val="01E0"/>
        </w:tblPrEx>
        <w:trPr>
          <w:trHeight w:val="1101"/>
          <w:jc w:val="center"/>
        </w:trPr>
        <w:tc>
          <w:tcPr>
            <w:tcW w:w="694" w:type="dxa"/>
            <w:vAlign w:val="center"/>
          </w:tcPr>
          <w:p>
            <w:pPr>
              <w:spacing w:beforeAutospacing="0" w:afterAutospacing="0" w:line="240" w:lineRule="auto"/>
              <w:ind w:hanging="2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8.2.</w:t>
            </w:r>
          </w:p>
        </w:tc>
        <w:tc>
          <w:tcPr>
            <w:tcW w:w="5017" w:type="dxa"/>
          </w:tcPr>
          <w:p>
            <w:pPr>
              <w:spacing w:beforeAutospacing="0" w:afterAutospacing="0" w:line="240" w:lineRule="auto"/>
              <w:ind w:firstLine="29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Комунальне некомерційне підприємство </w:t>
            </w:r>
            <w:r>
              <w:rPr>
                <w:rFonts w:ascii="Times New Roman" w:hAnsi="Times New Roman"/>
                <w:b/>
                <w:bCs/>
              </w:rPr>
              <w:t>«Броварська багатопрофільна клінічна лікарня» територіальних громад Броварського району Київської області</w:t>
            </w:r>
          </w:p>
        </w:tc>
        <w:tc>
          <w:tcPr>
            <w:tcW w:w="1266" w:type="dxa"/>
            <w:vAlign w:val="center"/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382" w:type="dxa"/>
            <w:gridSpan w:val="2"/>
            <w:vAlign w:val="center"/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>
        <w:tblPrEx>
          <w:tblW w:w="9776" w:type="dxa"/>
          <w:jc w:val="center"/>
          <w:tblLayout w:type="fixed"/>
          <w:tblLook w:val="01E0"/>
        </w:tblPrEx>
        <w:trPr>
          <w:trHeight w:val="274"/>
          <w:jc w:val="center"/>
        </w:trPr>
        <w:tc>
          <w:tcPr>
            <w:tcW w:w="694" w:type="dxa"/>
            <w:vAlign w:val="center"/>
          </w:tcPr>
          <w:p>
            <w:pPr>
              <w:spacing w:beforeAutospacing="0" w:afterAutospacing="0" w:line="240" w:lineRule="auto"/>
              <w:ind w:hanging="2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017" w:type="dxa"/>
          </w:tcPr>
          <w:p>
            <w:pPr>
              <w:spacing w:beforeAutospacing="0" w:afterAutospacing="0" w:line="240" w:lineRule="auto"/>
              <w:ind w:firstLine="2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Кількість лікарів</w:t>
            </w:r>
          </w:p>
        </w:tc>
        <w:tc>
          <w:tcPr>
            <w:tcW w:w="1266" w:type="dxa"/>
            <w:vAlign w:val="center"/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осіб</w:t>
            </w:r>
          </w:p>
        </w:tc>
        <w:tc>
          <w:tcPr>
            <w:tcW w:w="1417" w:type="dxa"/>
            <w:gridSpan w:val="2"/>
            <w:vAlign w:val="center"/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267</w:t>
            </w:r>
          </w:p>
        </w:tc>
        <w:tc>
          <w:tcPr>
            <w:tcW w:w="1382" w:type="dxa"/>
            <w:gridSpan w:val="2"/>
            <w:vAlign w:val="center"/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275</w:t>
            </w:r>
          </w:p>
        </w:tc>
      </w:tr>
      <w:tr>
        <w:tblPrEx>
          <w:tblW w:w="9776" w:type="dxa"/>
          <w:jc w:val="center"/>
          <w:tblLayout w:type="fixed"/>
          <w:tblLook w:val="01E0"/>
        </w:tblPrEx>
        <w:trPr>
          <w:trHeight w:val="274"/>
          <w:jc w:val="center"/>
        </w:trPr>
        <w:tc>
          <w:tcPr>
            <w:tcW w:w="694" w:type="dxa"/>
            <w:vAlign w:val="center"/>
          </w:tcPr>
          <w:p>
            <w:pPr>
              <w:spacing w:beforeAutospacing="0" w:afterAutospacing="0" w:line="240" w:lineRule="auto"/>
              <w:ind w:firstLine="36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017" w:type="dxa"/>
          </w:tcPr>
          <w:p>
            <w:pPr>
              <w:spacing w:beforeAutospacing="0" w:afterAutospacing="0" w:line="240" w:lineRule="auto"/>
              <w:ind w:firstLine="2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Кількість середнього медичного персоналу</w:t>
            </w:r>
          </w:p>
        </w:tc>
        <w:tc>
          <w:tcPr>
            <w:tcW w:w="1266" w:type="dxa"/>
            <w:vAlign w:val="center"/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осіб</w:t>
            </w:r>
          </w:p>
        </w:tc>
        <w:tc>
          <w:tcPr>
            <w:tcW w:w="1417" w:type="dxa"/>
            <w:gridSpan w:val="2"/>
            <w:vAlign w:val="center"/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400</w:t>
            </w:r>
          </w:p>
        </w:tc>
        <w:tc>
          <w:tcPr>
            <w:tcW w:w="1382" w:type="dxa"/>
            <w:gridSpan w:val="2"/>
            <w:vAlign w:val="center"/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417</w:t>
            </w:r>
          </w:p>
        </w:tc>
      </w:tr>
      <w:tr>
        <w:tblPrEx>
          <w:tblW w:w="9776" w:type="dxa"/>
          <w:jc w:val="center"/>
          <w:tblLayout w:type="fixed"/>
          <w:tblLook w:val="01E0"/>
        </w:tblPrEx>
        <w:trPr>
          <w:trHeight w:val="274"/>
          <w:jc w:val="center"/>
        </w:trPr>
        <w:tc>
          <w:tcPr>
            <w:tcW w:w="694" w:type="dxa"/>
            <w:vAlign w:val="center"/>
          </w:tcPr>
          <w:p>
            <w:pPr>
              <w:spacing w:beforeAutospacing="0" w:afterAutospacing="0" w:line="240" w:lineRule="auto"/>
              <w:ind w:firstLine="36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017" w:type="dxa"/>
          </w:tcPr>
          <w:p>
            <w:pPr>
              <w:spacing w:beforeAutospacing="0" w:afterAutospacing="0" w:line="240" w:lineRule="auto"/>
              <w:ind w:firstLine="2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Стаціонари,  всього</w:t>
            </w:r>
          </w:p>
        </w:tc>
        <w:tc>
          <w:tcPr>
            <w:tcW w:w="1266" w:type="dxa"/>
            <w:vAlign w:val="center"/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</w:t>
            </w:r>
          </w:p>
        </w:tc>
        <w:tc>
          <w:tcPr>
            <w:tcW w:w="1382" w:type="dxa"/>
            <w:gridSpan w:val="2"/>
            <w:vAlign w:val="center"/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</w:t>
            </w:r>
          </w:p>
        </w:tc>
      </w:tr>
      <w:tr>
        <w:tblPrEx>
          <w:tblW w:w="9776" w:type="dxa"/>
          <w:jc w:val="center"/>
          <w:tblLayout w:type="fixed"/>
          <w:tblLook w:val="01E0"/>
        </w:tblPrEx>
        <w:trPr>
          <w:trHeight w:val="274"/>
          <w:jc w:val="center"/>
        </w:trPr>
        <w:tc>
          <w:tcPr>
            <w:tcW w:w="694" w:type="dxa"/>
            <w:vAlign w:val="center"/>
          </w:tcPr>
          <w:p>
            <w:pPr>
              <w:spacing w:beforeAutospacing="0" w:afterAutospacing="0" w:line="240" w:lineRule="auto"/>
              <w:ind w:firstLine="36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017" w:type="dxa"/>
          </w:tcPr>
          <w:p>
            <w:pPr>
              <w:spacing w:beforeAutospacing="0" w:afterAutospacing="0" w:line="240" w:lineRule="auto"/>
              <w:ind w:firstLine="2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Кількість лікарняних ліжок, всього</w:t>
            </w:r>
          </w:p>
        </w:tc>
        <w:tc>
          <w:tcPr>
            <w:tcW w:w="1266" w:type="dxa"/>
            <w:vAlign w:val="center"/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ліжок</w:t>
            </w:r>
          </w:p>
        </w:tc>
        <w:tc>
          <w:tcPr>
            <w:tcW w:w="1417" w:type="dxa"/>
            <w:gridSpan w:val="2"/>
            <w:vAlign w:val="center"/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761</w:t>
            </w:r>
          </w:p>
        </w:tc>
        <w:tc>
          <w:tcPr>
            <w:tcW w:w="1382" w:type="dxa"/>
            <w:gridSpan w:val="2"/>
            <w:vAlign w:val="center"/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712</w:t>
            </w:r>
          </w:p>
        </w:tc>
      </w:tr>
      <w:tr>
        <w:tblPrEx>
          <w:tblW w:w="9776" w:type="dxa"/>
          <w:jc w:val="center"/>
          <w:tblLayout w:type="fixed"/>
          <w:tblLook w:val="01E0"/>
        </w:tblPrEx>
        <w:trPr>
          <w:trHeight w:val="262"/>
          <w:jc w:val="center"/>
        </w:trPr>
        <w:tc>
          <w:tcPr>
            <w:tcW w:w="694" w:type="dxa"/>
            <w:vAlign w:val="center"/>
          </w:tcPr>
          <w:p>
            <w:pPr>
              <w:spacing w:beforeAutospacing="0" w:afterAutospacing="0" w:line="240" w:lineRule="auto"/>
              <w:ind w:firstLine="36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017" w:type="dxa"/>
          </w:tcPr>
          <w:p>
            <w:pPr>
              <w:spacing w:beforeAutospacing="0" w:afterAutospacing="0" w:line="240" w:lineRule="auto"/>
              <w:ind w:firstLine="2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-для дорослих</w:t>
            </w:r>
          </w:p>
        </w:tc>
        <w:tc>
          <w:tcPr>
            <w:tcW w:w="1266" w:type="dxa"/>
            <w:vAlign w:val="center"/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621</w:t>
            </w:r>
          </w:p>
        </w:tc>
        <w:tc>
          <w:tcPr>
            <w:tcW w:w="1382" w:type="dxa"/>
            <w:gridSpan w:val="2"/>
            <w:vAlign w:val="center"/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632</w:t>
            </w:r>
          </w:p>
        </w:tc>
      </w:tr>
      <w:tr>
        <w:tblPrEx>
          <w:tblW w:w="9776" w:type="dxa"/>
          <w:jc w:val="center"/>
          <w:tblLayout w:type="fixed"/>
          <w:tblLook w:val="01E0"/>
        </w:tblPrEx>
        <w:trPr>
          <w:trHeight w:val="274"/>
          <w:jc w:val="center"/>
        </w:trPr>
        <w:tc>
          <w:tcPr>
            <w:tcW w:w="694" w:type="dxa"/>
            <w:vAlign w:val="center"/>
          </w:tcPr>
          <w:p>
            <w:pPr>
              <w:spacing w:beforeAutospacing="0" w:afterAutospacing="0" w:line="240" w:lineRule="auto"/>
              <w:ind w:firstLine="36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017" w:type="dxa"/>
          </w:tcPr>
          <w:p>
            <w:pPr>
              <w:spacing w:beforeAutospacing="0" w:afterAutospacing="0" w:line="240" w:lineRule="auto"/>
              <w:ind w:firstLine="2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-для дітей</w:t>
            </w:r>
          </w:p>
        </w:tc>
        <w:tc>
          <w:tcPr>
            <w:tcW w:w="1266" w:type="dxa"/>
            <w:vAlign w:val="center"/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140</w:t>
            </w:r>
          </w:p>
        </w:tc>
        <w:tc>
          <w:tcPr>
            <w:tcW w:w="1382" w:type="dxa"/>
            <w:gridSpan w:val="2"/>
            <w:vAlign w:val="center"/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80</w:t>
            </w:r>
          </w:p>
        </w:tc>
      </w:tr>
      <w:tr>
        <w:tblPrEx>
          <w:tblW w:w="9776" w:type="dxa"/>
          <w:jc w:val="center"/>
          <w:tblLayout w:type="fixed"/>
          <w:tblLook w:val="01E0"/>
        </w:tblPrEx>
        <w:trPr>
          <w:trHeight w:val="1101"/>
          <w:jc w:val="center"/>
        </w:trPr>
        <w:tc>
          <w:tcPr>
            <w:tcW w:w="694" w:type="dxa"/>
            <w:vAlign w:val="center"/>
          </w:tcPr>
          <w:p>
            <w:pPr>
              <w:spacing w:beforeAutospacing="0" w:afterAutospacing="0" w:line="240" w:lineRule="auto"/>
              <w:ind w:hanging="2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8.3.</w:t>
            </w:r>
          </w:p>
        </w:tc>
        <w:tc>
          <w:tcPr>
            <w:tcW w:w="5017" w:type="dxa"/>
          </w:tcPr>
          <w:p>
            <w:pPr>
              <w:spacing w:beforeAutospacing="0" w:afterAutospacing="0" w:line="240" w:lineRule="auto"/>
              <w:ind w:firstLine="29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Комунальне некомерційне підприємство Броварської міської ради Броварського району Київської області «Броварська стоматологічна поліклініка»</w:t>
            </w:r>
          </w:p>
        </w:tc>
        <w:tc>
          <w:tcPr>
            <w:tcW w:w="1266" w:type="dxa"/>
            <w:vAlign w:val="center"/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382" w:type="dxa"/>
            <w:gridSpan w:val="2"/>
            <w:vAlign w:val="center"/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>
        <w:tblPrEx>
          <w:tblW w:w="9776" w:type="dxa"/>
          <w:jc w:val="center"/>
          <w:tblLayout w:type="fixed"/>
          <w:tblLook w:val="01E0"/>
        </w:tblPrEx>
        <w:trPr>
          <w:trHeight w:val="274"/>
          <w:jc w:val="center"/>
        </w:trPr>
        <w:tc>
          <w:tcPr>
            <w:tcW w:w="694" w:type="dxa"/>
            <w:vAlign w:val="center"/>
          </w:tcPr>
          <w:p>
            <w:pPr>
              <w:spacing w:beforeAutospacing="0" w:afterAutospacing="0" w:line="240" w:lineRule="auto"/>
              <w:ind w:firstLine="36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017" w:type="dxa"/>
          </w:tcPr>
          <w:p>
            <w:pPr>
              <w:spacing w:beforeAutospacing="0" w:afterAutospacing="0" w:line="240" w:lineRule="auto"/>
              <w:ind w:firstLine="2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Кількість лікарів</w:t>
            </w:r>
          </w:p>
        </w:tc>
        <w:tc>
          <w:tcPr>
            <w:tcW w:w="1266" w:type="dxa"/>
            <w:vAlign w:val="center"/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осіб</w:t>
            </w:r>
          </w:p>
        </w:tc>
        <w:tc>
          <w:tcPr>
            <w:tcW w:w="1417" w:type="dxa"/>
            <w:gridSpan w:val="2"/>
            <w:vAlign w:val="center"/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26</w:t>
            </w:r>
          </w:p>
        </w:tc>
        <w:tc>
          <w:tcPr>
            <w:tcW w:w="1382" w:type="dxa"/>
            <w:gridSpan w:val="2"/>
            <w:vAlign w:val="center"/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32</w:t>
            </w:r>
          </w:p>
        </w:tc>
      </w:tr>
      <w:tr>
        <w:tblPrEx>
          <w:tblW w:w="9776" w:type="dxa"/>
          <w:jc w:val="center"/>
          <w:tblLayout w:type="fixed"/>
          <w:tblLook w:val="01E0"/>
        </w:tblPrEx>
        <w:trPr>
          <w:trHeight w:val="274"/>
          <w:jc w:val="center"/>
        </w:trPr>
        <w:tc>
          <w:tcPr>
            <w:tcW w:w="694" w:type="dxa"/>
            <w:vAlign w:val="center"/>
          </w:tcPr>
          <w:p>
            <w:pPr>
              <w:spacing w:beforeAutospacing="0" w:afterAutospacing="0" w:line="240" w:lineRule="auto"/>
              <w:ind w:firstLine="36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017" w:type="dxa"/>
          </w:tcPr>
          <w:p>
            <w:pPr>
              <w:spacing w:beforeAutospacing="0" w:afterAutospacing="0" w:line="240" w:lineRule="auto"/>
              <w:ind w:firstLine="2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Кількість середнього медичного персоналу</w:t>
            </w:r>
          </w:p>
        </w:tc>
        <w:tc>
          <w:tcPr>
            <w:tcW w:w="1266" w:type="dxa"/>
            <w:vAlign w:val="center"/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осіб</w:t>
            </w:r>
          </w:p>
        </w:tc>
        <w:tc>
          <w:tcPr>
            <w:tcW w:w="1417" w:type="dxa"/>
            <w:gridSpan w:val="2"/>
            <w:vAlign w:val="center"/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24</w:t>
            </w:r>
          </w:p>
        </w:tc>
        <w:tc>
          <w:tcPr>
            <w:tcW w:w="1382" w:type="dxa"/>
            <w:gridSpan w:val="2"/>
            <w:vAlign w:val="center"/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25</w:t>
            </w:r>
          </w:p>
        </w:tc>
      </w:tr>
      <w:tr>
        <w:tblPrEx>
          <w:tblW w:w="9776" w:type="dxa"/>
          <w:jc w:val="center"/>
          <w:tblLayout w:type="fixed"/>
          <w:tblLook w:val="01E0"/>
        </w:tblPrEx>
        <w:trPr>
          <w:trHeight w:val="274"/>
          <w:jc w:val="center"/>
        </w:trPr>
        <w:tc>
          <w:tcPr>
            <w:tcW w:w="694" w:type="dxa"/>
            <w:vAlign w:val="center"/>
          </w:tcPr>
          <w:p>
            <w:pPr>
              <w:spacing w:beforeAutospacing="0" w:afterAutospacing="0" w:line="240" w:lineRule="auto"/>
              <w:ind w:firstLine="36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017" w:type="dxa"/>
          </w:tcPr>
          <w:p>
            <w:pPr>
              <w:spacing w:beforeAutospacing="0" w:afterAutospacing="0" w:line="240" w:lineRule="auto"/>
              <w:ind w:firstLine="2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Кількість наданих платних послуг</w:t>
            </w:r>
          </w:p>
        </w:tc>
        <w:tc>
          <w:tcPr>
            <w:tcW w:w="1266" w:type="dxa"/>
            <w:vAlign w:val="center"/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95263</w:t>
            </w:r>
          </w:p>
        </w:tc>
        <w:tc>
          <w:tcPr>
            <w:tcW w:w="1382" w:type="dxa"/>
            <w:gridSpan w:val="2"/>
            <w:vAlign w:val="center"/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108403</w:t>
            </w:r>
          </w:p>
        </w:tc>
      </w:tr>
      <w:tr>
        <w:tblPrEx>
          <w:tblW w:w="9776" w:type="dxa"/>
          <w:jc w:val="center"/>
          <w:tblLayout w:type="fixed"/>
          <w:tblLook w:val="01E0"/>
        </w:tblPrEx>
        <w:trPr>
          <w:trHeight w:val="274"/>
          <w:jc w:val="center"/>
        </w:trPr>
        <w:tc>
          <w:tcPr>
            <w:tcW w:w="694" w:type="dxa"/>
            <w:vAlign w:val="center"/>
          </w:tcPr>
          <w:p>
            <w:pPr>
              <w:spacing w:beforeAutospacing="0" w:afterAutospacing="0" w:line="240" w:lineRule="auto"/>
              <w:ind w:firstLine="36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017" w:type="dxa"/>
          </w:tcPr>
          <w:p>
            <w:pPr>
              <w:spacing w:beforeAutospacing="0" w:afterAutospacing="0" w:line="240" w:lineRule="auto"/>
              <w:ind w:firstLine="2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Кількість осіб пільгових категорій </w:t>
            </w:r>
          </w:p>
        </w:tc>
        <w:tc>
          <w:tcPr>
            <w:tcW w:w="1266" w:type="dxa"/>
            <w:vAlign w:val="center"/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осіб</w:t>
            </w:r>
          </w:p>
        </w:tc>
        <w:tc>
          <w:tcPr>
            <w:tcW w:w="1417" w:type="dxa"/>
            <w:gridSpan w:val="2"/>
            <w:vAlign w:val="center"/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7587</w:t>
            </w:r>
          </w:p>
        </w:tc>
        <w:tc>
          <w:tcPr>
            <w:tcW w:w="1382" w:type="dxa"/>
            <w:gridSpan w:val="2"/>
            <w:vAlign w:val="center"/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1790</w:t>
            </w:r>
          </w:p>
        </w:tc>
      </w:tr>
      <w:tr>
        <w:tblPrEx>
          <w:tblW w:w="9776" w:type="dxa"/>
          <w:jc w:val="center"/>
          <w:tblLayout w:type="fixed"/>
          <w:tblLook w:val="01E0"/>
        </w:tblPrEx>
        <w:trPr>
          <w:trHeight w:val="550"/>
          <w:jc w:val="center"/>
        </w:trPr>
        <w:tc>
          <w:tcPr>
            <w:tcW w:w="694" w:type="dxa"/>
            <w:vAlign w:val="center"/>
          </w:tcPr>
          <w:p>
            <w:pPr>
              <w:spacing w:beforeAutospacing="0" w:afterAutospacing="0" w:line="240" w:lineRule="auto"/>
              <w:ind w:firstLine="36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017" w:type="dxa"/>
          </w:tcPr>
          <w:p>
            <w:pPr>
              <w:spacing w:beforeAutospacing="0" w:afterAutospacing="0" w:line="240" w:lineRule="auto"/>
              <w:ind w:firstLine="2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Загальна сума наданих послуг пільговій категорії населення</w:t>
            </w:r>
          </w:p>
        </w:tc>
        <w:tc>
          <w:tcPr>
            <w:tcW w:w="1266" w:type="dxa"/>
            <w:vAlign w:val="center"/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тис. грн.</w:t>
            </w:r>
          </w:p>
        </w:tc>
        <w:tc>
          <w:tcPr>
            <w:tcW w:w="1417" w:type="dxa"/>
            <w:gridSpan w:val="2"/>
            <w:vAlign w:val="center"/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2736,3</w:t>
            </w:r>
          </w:p>
        </w:tc>
        <w:tc>
          <w:tcPr>
            <w:tcW w:w="1382" w:type="dxa"/>
            <w:gridSpan w:val="2"/>
            <w:vAlign w:val="center"/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1000,0</w:t>
            </w:r>
          </w:p>
        </w:tc>
      </w:tr>
      <w:tr>
        <w:tblPrEx>
          <w:tblW w:w="9776" w:type="dxa"/>
          <w:jc w:val="center"/>
          <w:tblLayout w:type="fixed"/>
          <w:tblLook w:val="01E0"/>
        </w:tblPrEx>
        <w:trPr>
          <w:trHeight w:val="274"/>
          <w:jc w:val="center"/>
        </w:trPr>
        <w:tc>
          <w:tcPr>
            <w:tcW w:w="694" w:type="dxa"/>
            <w:vAlign w:val="center"/>
          </w:tcPr>
          <w:p>
            <w:pPr>
              <w:spacing w:beforeAutospacing="0" w:afterAutospacing="0" w:line="240" w:lineRule="auto"/>
              <w:ind w:hanging="2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9.</w:t>
            </w:r>
          </w:p>
        </w:tc>
        <w:tc>
          <w:tcPr>
            <w:tcW w:w="5017" w:type="dxa"/>
          </w:tcPr>
          <w:p>
            <w:pPr>
              <w:spacing w:beforeAutospacing="0" w:afterAutospacing="0" w:line="240" w:lineRule="auto"/>
              <w:ind w:firstLine="29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Освіта</w:t>
            </w:r>
          </w:p>
        </w:tc>
        <w:tc>
          <w:tcPr>
            <w:tcW w:w="1266" w:type="dxa"/>
            <w:vAlign w:val="center"/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gridSpan w:val="2"/>
            <w:vAlign w:val="center"/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82" w:type="dxa"/>
            <w:gridSpan w:val="2"/>
            <w:vAlign w:val="center"/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W w:w="9776" w:type="dxa"/>
          <w:jc w:val="center"/>
          <w:tblLayout w:type="fixed"/>
          <w:tblLook w:val="01E0"/>
        </w:tblPrEx>
        <w:trPr>
          <w:trHeight w:val="537"/>
          <w:jc w:val="center"/>
        </w:trPr>
        <w:tc>
          <w:tcPr>
            <w:tcW w:w="694" w:type="dxa"/>
            <w:vAlign w:val="center"/>
          </w:tcPr>
          <w:p>
            <w:pPr>
              <w:spacing w:beforeAutospacing="0" w:afterAutospacing="0" w:line="240" w:lineRule="auto"/>
              <w:ind w:hanging="144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  9.1</w:t>
            </w:r>
          </w:p>
        </w:tc>
        <w:tc>
          <w:tcPr>
            <w:tcW w:w="5017" w:type="dxa"/>
          </w:tcPr>
          <w:p>
            <w:pPr>
              <w:spacing w:beforeAutospacing="0" w:afterAutospacing="0" w:line="240" w:lineRule="auto"/>
              <w:ind w:firstLine="29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Загальноосвітні навчальні заклади (усіх форм власності) – всього</w:t>
            </w:r>
          </w:p>
        </w:tc>
        <w:tc>
          <w:tcPr>
            <w:tcW w:w="1266" w:type="dxa"/>
            <w:vAlign w:val="center"/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1382" w:type="dxa"/>
            <w:gridSpan w:val="2"/>
            <w:vAlign w:val="center"/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</w:tr>
      <w:tr>
        <w:tblPrEx>
          <w:tblW w:w="9776" w:type="dxa"/>
          <w:jc w:val="center"/>
          <w:tblLayout w:type="fixed"/>
          <w:tblLook w:val="01E0"/>
        </w:tblPrEx>
        <w:trPr>
          <w:trHeight w:val="274"/>
          <w:jc w:val="center"/>
        </w:trPr>
        <w:tc>
          <w:tcPr>
            <w:tcW w:w="694" w:type="dxa"/>
            <w:vAlign w:val="center"/>
          </w:tcPr>
          <w:p>
            <w:pPr>
              <w:spacing w:beforeAutospacing="0" w:afterAutospacing="0" w:line="240" w:lineRule="auto"/>
              <w:ind w:firstLine="36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017" w:type="dxa"/>
          </w:tcPr>
          <w:p>
            <w:pPr>
              <w:spacing w:beforeAutospacing="0" w:afterAutospacing="0" w:line="240" w:lineRule="auto"/>
              <w:ind w:firstLine="2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Кількість місць у загальноосвітніх закладах</w:t>
            </w:r>
          </w:p>
        </w:tc>
        <w:tc>
          <w:tcPr>
            <w:tcW w:w="1266" w:type="dxa"/>
            <w:vAlign w:val="center"/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місць</w:t>
            </w:r>
          </w:p>
        </w:tc>
        <w:tc>
          <w:tcPr>
            <w:tcW w:w="1417" w:type="dxa"/>
            <w:gridSpan w:val="2"/>
            <w:vAlign w:val="center"/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14 484</w:t>
            </w:r>
          </w:p>
        </w:tc>
        <w:tc>
          <w:tcPr>
            <w:tcW w:w="1382" w:type="dxa"/>
            <w:gridSpan w:val="2"/>
            <w:vAlign w:val="center"/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15444</w:t>
            </w:r>
          </w:p>
        </w:tc>
      </w:tr>
      <w:tr>
        <w:tblPrEx>
          <w:tblW w:w="9776" w:type="dxa"/>
          <w:jc w:val="center"/>
          <w:tblLayout w:type="fixed"/>
          <w:tblLook w:val="01E0"/>
        </w:tblPrEx>
        <w:trPr>
          <w:trHeight w:val="274"/>
          <w:jc w:val="center"/>
        </w:trPr>
        <w:tc>
          <w:tcPr>
            <w:tcW w:w="694" w:type="dxa"/>
            <w:vAlign w:val="center"/>
          </w:tcPr>
          <w:p>
            <w:pPr>
              <w:spacing w:beforeAutospacing="0" w:afterAutospacing="0" w:line="240" w:lineRule="auto"/>
              <w:ind w:firstLine="36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017" w:type="dxa"/>
          </w:tcPr>
          <w:p>
            <w:pPr>
              <w:spacing w:beforeAutospacing="0" w:afterAutospacing="0" w:line="240" w:lineRule="auto"/>
              <w:ind w:firstLine="2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Кількість учнів у загальноосвітніх закладах</w:t>
            </w:r>
          </w:p>
        </w:tc>
        <w:tc>
          <w:tcPr>
            <w:tcW w:w="1266" w:type="dxa"/>
            <w:vAlign w:val="center"/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осіб</w:t>
            </w:r>
          </w:p>
        </w:tc>
        <w:tc>
          <w:tcPr>
            <w:tcW w:w="1417" w:type="dxa"/>
            <w:gridSpan w:val="2"/>
            <w:vAlign w:val="center"/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18 067</w:t>
            </w:r>
          </w:p>
        </w:tc>
        <w:tc>
          <w:tcPr>
            <w:tcW w:w="1382" w:type="dxa"/>
            <w:gridSpan w:val="2"/>
            <w:vAlign w:val="center"/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19 091</w:t>
            </w:r>
          </w:p>
        </w:tc>
      </w:tr>
      <w:tr>
        <w:tblPrEx>
          <w:tblW w:w="9776" w:type="dxa"/>
          <w:jc w:val="center"/>
          <w:tblLayout w:type="fixed"/>
          <w:tblLook w:val="01E0"/>
        </w:tblPrEx>
        <w:trPr>
          <w:trHeight w:val="550"/>
          <w:jc w:val="center"/>
        </w:trPr>
        <w:tc>
          <w:tcPr>
            <w:tcW w:w="694" w:type="dxa"/>
            <w:vAlign w:val="center"/>
          </w:tcPr>
          <w:p>
            <w:pPr>
              <w:spacing w:beforeAutospacing="0" w:afterAutospacing="0" w:line="240" w:lineRule="auto"/>
              <w:ind w:firstLine="36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017" w:type="dxa"/>
          </w:tcPr>
          <w:p>
            <w:pPr>
              <w:spacing w:beforeAutospacing="0" w:afterAutospacing="0" w:line="240" w:lineRule="auto"/>
              <w:ind w:firstLine="2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тому числі загальноосвітні заклади комунальної власності</w:t>
            </w:r>
          </w:p>
        </w:tc>
        <w:tc>
          <w:tcPr>
            <w:tcW w:w="1266" w:type="dxa"/>
            <w:vAlign w:val="center"/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1382" w:type="dxa"/>
            <w:gridSpan w:val="2"/>
            <w:vAlign w:val="center"/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</w:tr>
      <w:tr>
        <w:tblPrEx>
          <w:tblW w:w="9776" w:type="dxa"/>
          <w:jc w:val="center"/>
          <w:tblLayout w:type="fixed"/>
          <w:tblLook w:val="01E0"/>
        </w:tblPrEx>
        <w:trPr>
          <w:trHeight w:val="550"/>
          <w:jc w:val="center"/>
        </w:trPr>
        <w:tc>
          <w:tcPr>
            <w:tcW w:w="694" w:type="dxa"/>
            <w:vAlign w:val="center"/>
          </w:tcPr>
          <w:p>
            <w:pPr>
              <w:spacing w:beforeAutospacing="0" w:afterAutospacing="0" w:line="240" w:lineRule="auto"/>
              <w:ind w:firstLine="36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017" w:type="dxa"/>
          </w:tcPr>
          <w:p>
            <w:pPr>
              <w:spacing w:beforeAutospacing="0" w:afterAutospacing="0" w:line="240" w:lineRule="auto"/>
              <w:ind w:firstLine="2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Кількість учнів у загальноосвітніх закладах (комунальних)</w:t>
            </w:r>
          </w:p>
        </w:tc>
        <w:tc>
          <w:tcPr>
            <w:tcW w:w="1266" w:type="dxa"/>
            <w:vAlign w:val="center"/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осіб</w:t>
            </w:r>
          </w:p>
        </w:tc>
        <w:tc>
          <w:tcPr>
            <w:tcW w:w="1417" w:type="dxa"/>
            <w:gridSpan w:val="2"/>
            <w:vAlign w:val="center"/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17 330</w:t>
            </w:r>
          </w:p>
        </w:tc>
        <w:tc>
          <w:tcPr>
            <w:tcW w:w="1382" w:type="dxa"/>
            <w:gridSpan w:val="2"/>
            <w:vAlign w:val="center"/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18 321</w:t>
            </w:r>
          </w:p>
        </w:tc>
      </w:tr>
      <w:tr>
        <w:tblPrEx>
          <w:tblW w:w="9776" w:type="dxa"/>
          <w:jc w:val="center"/>
          <w:tblLayout w:type="fixed"/>
          <w:tblLook w:val="01E0"/>
        </w:tblPrEx>
        <w:trPr>
          <w:trHeight w:val="274"/>
          <w:jc w:val="center"/>
        </w:trPr>
        <w:tc>
          <w:tcPr>
            <w:tcW w:w="694" w:type="dxa"/>
            <w:vAlign w:val="center"/>
          </w:tcPr>
          <w:p>
            <w:pPr>
              <w:spacing w:beforeAutospacing="0" w:afterAutospacing="0" w:line="240" w:lineRule="auto"/>
              <w:ind w:firstLine="36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017" w:type="dxa"/>
          </w:tcPr>
          <w:p>
            <w:pPr>
              <w:spacing w:beforeAutospacing="0" w:afterAutospacing="0" w:line="240" w:lineRule="auto"/>
              <w:ind w:firstLine="2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Кількість учнів у приватних закладах</w:t>
            </w:r>
          </w:p>
        </w:tc>
        <w:tc>
          <w:tcPr>
            <w:tcW w:w="1266" w:type="dxa"/>
            <w:vAlign w:val="center"/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осіб</w:t>
            </w:r>
          </w:p>
        </w:tc>
        <w:tc>
          <w:tcPr>
            <w:tcW w:w="1417" w:type="dxa"/>
            <w:gridSpan w:val="2"/>
            <w:vAlign w:val="center"/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737</w:t>
            </w:r>
          </w:p>
        </w:tc>
        <w:tc>
          <w:tcPr>
            <w:tcW w:w="1382" w:type="dxa"/>
            <w:gridSpan w:val="2"/>
            <w:vAlign w:val="center"/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>770</w:t>
            </w:r>
          </w:p>
        </w:tc>
      </w:tr>
      <w:tr>
        <w:tblPrEx>
          <w:tblW w:w="9776" w:type="dxa"/>
          <w:jc w:val="center"/>
          <w:tblLayout w:type="fixed"/>
          <w:tblLook w:val="01E0"/>
        </w:tblPrEx>
        <w:trPr>
          <w:trHeight w:val="537"/>
          <w:jc w:val="center"/>
        </w:trPr>
        <w:tc>
          <w:tcPr>
            <w:tcW w:w="694" w:type="dxa"/>
            <w:vAlign w:val="center"/>
          </w:tcPr>
          <w:p>
            <w:pPr>
              <w:spacing w:beforeAutospacing="0" w:afterAutospacing="0" w:line="240" w:lineRule="auto"/>
              <w:rPr>
                <w:rFonts w:ascii="Times New Roman" w:hAnsi="Times New Roman"/>
                <w:b/>
                <w:bCs/>
                <w:lang w:val="ru-RU"/>
              </w:rPr>
            </w:pPr>
            <w:r>
              <w:rPr>
                <w:rFonts w:ascii="Times New Roman" w:hAnsi="Times New Roman"/>
                <w:b/>
                <w:bCs/>
                <w:lang w:val="ru-RU"/>
              </w:rPr>
              <w:t>9.2</w:t>
            </w:r>
          </w:p>
        </w:tc>
        <w:tc>
          <w:tcPr>
            <w:tcW w:w="5017" w:type="dxa"/>
          </w:tcPr>
          <w:p>
            <w:pPr>
              <w:spacing w:beforeAutospacing="0" w:afterAutospacing="0" w:line="240" w:lineRule="auto"/>
              <w:ind w:firstLine="29"/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 Заклади дошкільної освіти (усіх форм власності) – всього</w:t>
            </w:r>
          </w:p>
        </w:tc>
        <w:tc>
          <w:tcPr>
            <w:tcW w:w="1266" w:type="dxa"/>
            <w:vAlign w:val="center"/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3</w:t>
            </w: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382" w:type="dxa"/>
            <w:gridSpan w:val="2"/>
            <w:vAlign w:val="center"/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3</w:t>
            </w:r>
            <w:r>
              <w:rPr>
                <w:rFonts w:ascii="Times New Roman" w:hAnsi="Times New Roman"/>
              </w:rPr>
              <w:t>3</w:t>
            </w:r>
          </w:p>
        </w:tc>
      </w:tr>
      <w:tr>
        <w:tblPrEx>
          <w:tblW w:w="9776" w:type="dxa"/>
          <w:jc w:val="center"/>
          <w:tblLayout w:type="fixed"/>
          <w:tblLook w:val="01E0"/>
        </w:tblPrEx>
        <w:trPr>
          <w:trHeight w:val="274"/>
          <w:jc w:val="center"/>
        </w:trPr>
        <w:tc>
          <w:tcPr>
            <w:tcW w:w="694" w:type="dxa"/>
            <w:vAlign w:val="center"/>
          </w:tcPr>
          <w:p>
            <w:pPr>
              <w:spacing w:beforeAutospacing="0" w:afterAutospacing="0" w:line="240" w:lineRule="auto"/>
              <w:ind w:firstLine="36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017" w:type="dxa"/>
          </w:tcPr>
          <w:p>
            <w:pPr>
              <w:spacing w:beforeAutospacing="0" w:afterAutospacing="0" w:line="240" w:lineRule="auto"/>
              <w:ind w:firstLine="2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Кількість місць </w:t>
            </w:r>
          </w:p>
        </w:tc>
        <w:tc>
          <w:tcPr>
            <w:tcW w:w="1266" w:type="dxa"/>
            <w:vAlign w:val="center"/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місць</w:t>
            </w:r>
          </w:p>
        </w:tc>
        <w:tc>
          <w:tcPr>
            <w:tcW w:w="1417" w:type="dxa"/>
            <w:gridSpan w:val="2"/>
            <w:vAlign w:val="center"/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5329</w:t>
            </w:r>
          </w:p>
        </w:tc>
        <w:tc>
          <w:tcPr>
            <w:tcW w:w="1382" w:type="dxa"/>
            <w:gridSpan w:val="2"/>
            <w:vAlign w:val="center"/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5359</w:t>
            </w:r>
          </w:p>
        </w:tc>
      </w:tr>
      <w:tr>
        <w:tblPrEx>
          <w:tblW w:w="9776" w:type="dxa"/>
          <w:jc w:val="center"/>
          <w:tblLayout w:type="fixed"/>
          <w:tblLook w:val="01E0"/>
        </w:tblPrEx>
        <w:trPr>
          <w:trHeight w:val="274"/>
          <w:jc w:val="center"/>
        </w:trPr>
        <w:tc>
          <w:tcPr>
            <w:tcW w:w="694" w:type="dxa"/>
            <w:vAlign w:val="center"/>
          </w:tcPr>
          <w:p>
            <w:pPr>
              <w:spacing w:beforeAutospacing="0" w:afterAutospacing="0" w:line="240" w:lineRule="auto"/>
              <w:ind w:firstLine="36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017" w:type="dxa"/>
          </w:tcPr>
          <w:p>
            <w:pPr>
              <w:spacing w:beforeAutospacing="0" w:afterAutospacing="0" w:line="240" w:lineRule="auto"/>
              <w:ind w:firstLine="2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Кількість дітей </w:t>
            </w:r>
          </w:p>
        </w:tc>
        <w:tc>
          <w:tcPr>
            <w:tcW w:w="1266" w:type="dxa"/>
            <w:vAlign w:val="center"/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осіб</w:t>
            </w:r>
          </w:p>
        </w:tc>
        <w:tc>
          <w:tcPr>
            <w:tcW w:w="1417" w:type="dxa"/>
            <w:gridSpan w:val="2"/>
            <w:vAlign w:val="center"/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4807</w:t>
            </w:r>
          </w:p>
        </w:tc>
        <w:tc>
          <w:tcPr>
            <w:tcW w:w="1382" w:type="dxa"/>
            <w:gridSpan w:val="2"/>
            <w:vAlign w:val="center"/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>5030</w:t>
            </w:r>
          </w:p>
        </w:tc>
      </w:tr>
      <w:tr>
        <w:tblPrEx>
          <w:tblW w:w="9776" w:type="dxa"/>
          <w:jc w:val="center"/>
          <w:tblLayout w:type="fixed"/>
          <w:tblLook w:val="01E0"/>
        </w:tblPrEx>
        <w:trPr>
          <w:trHeight w:val="274"/>
          <w:jc w:val="center"/>
        </w:trPr>
        <w:tc>
          <w:tcPr>
            <w:tcW w:w="694" w:type="dxa"/>
            <w:vAlign w:val="center"/>
          </w:tcPr>
          <w:p>
            <w:pPr>
              <w:spacing w:beforeAutospacing="0" w:afterAutospacing="0" w:line="240" w:lineRule="auto"/>
              <w:ind w:firstLine="36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017" w:type="dxa"/>
          </w:tcPr>
          <w:p>
            <w:pPr>
              <w:spacing w:beforeAutospacing="0" w:afterAutospacing="0" w:line="240" w:lineRule="auto"/>
              <w:ind w:firstLine="2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тому числі:</w:t>
            </w:r>
          </w:p>
        </w:tc>
        <w:tc>
          <w:tcPr>
            <w:tcW w:w="1266" w:type="dxa"/>
            <w:vAlign w:val="center"/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gridSpan w:val="2"/>
            <w:vAlign w:val="center"/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82" w:type="dxa"/>
            <w:gridSpan w:val="2"/>
            <w:vAlign w:val="center"/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W w:w="9776" w:type="dxa"/>
          <w:jc w:val="center"/>
          <w:tblLayout w:type="fixed"/>
          <w:tblLook w:val="01E0"/>
        </w:tblPrEx>
        <w:trPr>
          <w:trHeight w:val="550"/>
          <w:jc w:val="center"/>
        </w:trPr>
        <w:tc>
          <w:tcPr>
            <w:tcW w:w="694" w:type="dxa"/>
            <w:vAlign w:val="center"/>
          </w:tcPr>
          <w:p>
            <w:pPr>
              <w:spacing w:beforeAutospacing="0" w:afterAutospacing="0" w:line="240" w:lineRule="auto"/>
              <w:ind w:firstLine="36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017" w:type="dxa"/>
          </w:tcPr>
          <w:p>
            <w:pPr>
              <w:spacing w:beforeAutospacing="0" w:afterAutospacing="0" w:line="240" w:lineRule="auto"/>
              <w:ind w:firstLine="2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- заклади дошкільної освіти комунальної власності</w:t>
            </w:r>
          </w:p>
        </w:tc>
        <w:tc>
          <w:tcPr>
            <w:tcW w:w="1266" w:type="dxa"/>
            <w:vAlign w:val="center"/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23</w:t>
            </w:r>
          </w:p>
        </w:tc>
        <w:tc>
          <w:tcPr>
            <w:tcW w:w="1382" w:type="dxa"/>
            <w:gridSpan w:val="2"/>
            <w:vAlign w:val="center"/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23</w:t>
            </w:r>
          </w:p>
        </w:tc>
      </w:tr>
      <w:tr>
        <w:tblPrEx>
          <w:tblW w:w="9776" w:type="dxa"/>
          <w:jc w:val="center"/>
          <w:tblLayout w:type="fixed"/>
          <w:tblLook w:val="01E0"/>
        </w:tblPrEx>
        <w:trPr>
          <w:trHeight w:val="550"/>
          <w:jc w:val="center"/>
        </w:trPr>
        <w:tc>
          <w:tcPr>
            <w:tcW w:w="694" w:type="dxa"/>
            <w:vAlign w:val="center"/>
          </w:tcPr>
          <w:p>
            <w:pPr>
              <w:spacing w:beforeAutospacing="0" w:afterAutospacing="0" w:line="240" w:lineRule="auto"/>
              <w:ind w:firstLine="36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017" w:type="dxa"/>
          </w:tcPr>
          <w:p>
            <w:pPr>
              <w:spacing w:beforeAutospacing="0" w:afterAutospacing="0" w:line="240" w:lineRule="auto"/>
              <w:ind w:firstLine="2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Кількість місць в цих закладах дошкільної освіти</w:t>
            </w:r>
          </w:p>
        </w:tc>
        <w:tc>
          <w:tcPr>
            <w:tcW w:w="1266" w:type="dxa"/>
            <w:vAlign w:val="center"/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місць</w:t>
            </w:r>
          </w:p>
        </w:tc>
        <w:tc>
          <w:tcPr>
            <w:tcW w:w="1417" w:type="dxa"/>
            <w:gridSpan w:val="2"/>
            <w:vAlign w:val="center"/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4760</w:t>
            </w:r>
          </w:p>
        </w:tc>
        <w:tc>
          <w:tcPr>
            <w:tcW w:w="1382" w:type="dxa"/>
            <w:gridSpan w:val="2"/>
            <w:vAlign w:val="center"/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4760</w:t>
            </w:r>
          </w:p>
        </w:tc>
      </w:tr>
      <w:tr>
        <w:tblPrEx>
          <w:tblW w:w="9776" w:type="dxa"/>
          <w:jc w:val="center"/>
          <w:tblLayout w:type="fixed"/>
          <w:tblLook w:val="01E0"/>
        </w:tblPrEx>
        <w:trPr>
          <w:trHeight w:val="550"/>
          <w:jc w:val="center"/>
        </w:trPr>
        <w:tc>
          <w:tcPr>
            <w:tcW w:w="694" w:type="dxa"/>
            <w:vAlign w:val="center"/>
          </w:tcPr>
          <w:p>
            <w:pPr>
              <w:spacing w:beforeAutospacing="0" w:afterAutospacing="0" w:line="240" w:lineRule="auto"/>
              <w:ind w:firstLine="36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017" w:type="dxa"/>
          </w:tcPr>
          <w:p>
            <w:pPr>
              <w:spacing w:beforeAutospacing="0" w:afterAutospacing="0" w:line="240" w:lineRule="auto"/>
              <w:ind w:firstLine="2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Кількість дітей в цих закладах дошкільної освіти</w:t>
            </w:r>
          </w:p>
        </w:tc>
        <w:tc>
          <w:tcPr>
            <w:tcW w:w="1266" w:type="dxa"/>
            <w:vAlign w:val="center"/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осіб</w:t>
            </w:r>
          </w:p>
        </w:tc>
        <w:tc>
          <w:tcPr>
            <w:tcW w:w="1417" w:type="dxa"/>
            <w:gridSpan w:val="2"/>
            <w:vAlign w:val="center"/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4479</w:t>
            </w:r>
          </w:p>
        </w:tc>
        <w:tc>
          <w:tcPr>
            <w:tcW w:w="1382" w:type="dxa"/>
            <w:gridSpan w:val="2"/>
            <w:vAlign w:val="center"/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highlight w:val="yellow"/>
              </w:rPr>
            </w:pPr>
            <w:r>
              <w:rPr>
                <w:rFonts w:ascii="Times New Roman" w:hAnsi="Times New Roman"/>
              </w:rPr>
              <w:t>5000</w:t>
            </w:r>
          </w:p>
        </w:tc>
      </w:tr>
      <w:tr>
        <w:tblPrEx>
          <w:tblW w:w="9776" w:type="dxa"/>
          <w:jc w:val="center"/>
          <w:tblLayout w:type="fixed"/>
          <w:tblLook w:val="01E0"/>
        </w:tblPrEx>
        <w:trPr>
          <w:trHeight w:val="262"/>
          <w:jc w:val="center"/>
        </w:trPr>
        <w:tc>
          <w:tcPr>
            <w:tcW w:w="694" w:type="dxa"/>
            <w:vAlign w:val="center"/>
          </w:tcPr>
          <w:p>
            <w:pPr>
              <w:spacing w:beforeAutospacing="0" w:afterAutospacing="0" w:line="240" w:lineRule="auto"/>
              <w:ind w:firstLine="36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017" w:type="dxa"/>
          </w:tcPr>
          <w:p>
            <w:pPr>
              <w:spacing w:beforeAutospacing="0" w:afterAutospacing="0" w:line="240" w:lineRule="auto"/>
              <w:ind w:firstLine="2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- приватні заклади дошкільної освіти</w:t>
            </w:r>
          </w:p>
        </w:tc>
        <w:tc>
          <w:tcPr>
            <w:tcW w:w="1266" w:type="dxa"/>
            <w:vAlign w:val="center"/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1382" w:type="dxa"/>
            <w:gridSpan w:val="2"/>
            <w:vAlign w:val="center"/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</w:tr>
      <w:tr>
        <w:tblPrEx>
          <w:tblW w:w="9776" w:type="dxa"/>
          <w:jc w:val="center"/>
          <w:tblLayout w:type="fixed"/>
          <w:tblLook w:val="01E0"/>
        </w:tblPrEx>
        <w:trPr>
          <w:trHeight w:val="550"/>
          <w:jc w:val="center"/>
        </w:trPr>
        <w:tc>
          <w:tcPr>
            <w:tcW w:w="694" w:type="dxa"/>
            <w:vAlign w:val="center"/>
          </w:tcPr>
          <w:p>
            <w:pPr>
              <w:spacing w:beforeAutospacing="0" w:afterAutospacing="0" w:line="240" w:lineRule="auto"/>
              <w:ind w:firstLine="36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017" w:type="dxa"/>
          </w:tcPr>
          <w:p>
            <w:pPr>
              <w:spacing w:beforeAutospacing="0" w:afterAutospacing="0" w:line="240" w:lineRule="auto"/>
              <w:ind w:firstLine="2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Кількість дітей в приватних закладах дошкільної освіти</w:t>
            </w:r>
          </w:p>
        </w:tc>
        <w:tc>
          <w:tcPr>
            <w:tcW w:w="1266" w:type="dxa"/>
            <w:vAlign w:val="center"/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осіб</w:t>
            </w:r>
          </w:p>
        </w:tc>
        <w:tc>
          <w:tcPr>
            <w:tcW w:w="1417" w:type="dxa"/>
            <w:gridSpan w:val="2"/>
            <w:vAlign w:val="center"/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328</w:t>
            </w:r>
          </w:p>
        </w:tc>
        <w:tc>
          <w:tcPr>
            <w:tcW w:w="1382" w:type="dxa"/>
            <w:gridSpan w:val="2"/>
            <w:vAlign w:val="center"/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380</w:t>
            </w:r>
          </w:p>
        </w:tc>
      </w:tr>
      <w:tr>
        <w:tblPrEx>
          <w:tblW w:w="9776" w:type="dxa"/>
          <w:jc w:val="center"/>
          <w:tblLayout w:type="fixed"/>
          <w:tblLook w:val="01E0"/>
        </w:tblPrEx>
        <w:trPr>
          <w:trHeight w:val="550"/>
          <w:jc w:val="center"/>
        </w:trPr>
        <w:tc>
          <w:tcPr>
            <w:tcW w:w="694" w:type="dxa"/>
            <w:vAlign w:val="center"/>
          </w:tcPr>
          <w:p>
            <w:pPr>
              <w:spacing w:beforeAutospacing="0" w:afterAutospacing="0" w:line="240" w:lineRule="auto"/>
              <w:ind w:firstLine="22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9.3</w:t>
            </w:r>
          </w:p>
        </w:tc>
        <w:tc>
          <w:tcPr>
            <w:tcW w:w="5017" w:type="dxa"/>
          </w:tcPr>
          <w:p>
            <w:pPr>
              <w:spacing w:beforeAutospacing="0" w:afterAutospacing="0" w:line="240" w:lineRule="auto"/>
              <w:ind w:firstLine="2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Вищі учбові заклади (включаючи коледжі І-І</w:t>
            </w:r>
            <w:r>
              <w:rPr>
                <w:rFonts w:ascii="Times New Roman" w:hAnsi="Times New Roman"/>
                <w:b/>
                <w:lang w:val="en-US"/>
              </w:rPr>
              <w:t>V</w:t>
            </w:r>
            <w:r>
              <w:rPr>
                <w:rFonts w:ascii="Times New Roman" w:hAnsi="Times New Roman"/>
                <w:b/>
              </w:rPr>
              <w:t xml:space="preserve"> рівнів акредитації)</w:t>
            </w:r>
          </w:p>
        </w:tc>
        <w:tc>
          <w:tcPr>
            <w:tcW w:w="1266" w:type="dxa"/>
            <w:vAlign w:val="center"/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1382" w:type="dxa"/>
            <w:gridSpan w:val="2"/>
            <w:vAlign w:val="center"/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</w:t>
            </w:r>
          </w:p>
        </w:tc>
      </w:tr>
      <w:tr>
        <w:tblPrEx>
          <w:tblW w:w="9776" w:type="dxa"/>
          <w:jc w:val="center"/>
          <w:tblLayout w:type="fixed"/>
          <w:tblLook w:val="01E0"/>
        </w:tblPrEx>
        <w:trPr>
          <w:trHeight w:val="274"/>
          <w:jc w:val="center"/>
        </w:trPr>
        <w:tc>
          <w:tcPr>
            <w:tcW w:w="694" w:type="dxa"/>
            <w:vAlign w:val="center"/>
          </w:tcPr>
          <w:p>
            <w:pPr>
              <w:spacing w:beforeAutospacing="0" w:afterAutospacing="0" w:line="240" w:lineRule="auto"/>
              <w:ind w:firstLine="22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9.4</w:t>
            </w:r>
          </w:p>
        </w:tc>
        <w:tc>
          <w:tcPr>
            <w:tcW w:w="5017" w:type="dxa"/>
          </w:tcPr>
          <w:p>
            <w:pPr>
              <w:spacing w:beforeAutospacing="0" w:afterAutospacing="0" w:line="240" w:lineRule="auto"/>
              <w:ind w:firstLine="2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Професійно-технічні навчальні заклади</w:t>
            </w:r>
          </w:p>
        </w:tc>
        <w:tc>
          <w:tcPr>
            <w:tcW w:w="1266" w:type="dxa"/>
            <w:vAlign w:val="center"/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382" w:type="dxa"/>
            <w:gridSpan w:val="2"/>
            <w:vAlign w:val="center"/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>
        <w:tblPrEx>
          <w:tblW w:w="9776" w:type="dxa"/>
          <w:jc w:val="center"/>
          <w:tblLayout w:type="fixed"/>
          <w:tblLook w:val="01E0"/>
        </w:tblPrEx>
        <w:trPr>
          <w:trHeight w:val="274"/>
          <w:jc w:val="center"/>
        </w:trPr>
        <w:tc>
          <w:tcPr>
            <w:tcW w:w="694" w:type="dxa"/>
            <w:vAlign w:val="center"/>
          </w:tcPr>
          <w:p>
            <w:pPr>
              <w:spacing w:beforeAutospacing="0" w:afterAutospacing="0" w:line="240" w:lineRule="auto"/>
              <w:ind w:firstLine="22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lang w:val="ru-RU"/>
              </w:rPr>
              <w:t>9.5</w:t>
            </w:r>
          </w:p>
        </w:tc>
        <w:tc>
          <w:tcPr>
            <w:tcW w:w="5017" w:type="dxa"/>
          </w:tcPr>
          <w:p>
            <w:pPr>
              <w:spacing w:beforeAutospacing="0" w:afterAutospacing="0" w:line="240" w:lineRule="auto"/>
              <w:ind w:firstLine="29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Позашкільні навчальні заклади</w:t>
            </w:r>
          </w:p>
        </w:tc>
        <w:tc>
          <w:tcPr>
            <w:tcW w:w="1266" w:type="dxa"/>
            <w:vAlign w:val="center"/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1382" w:type="dxa"/>
            <w:gridSpan w:val="2"/>
            <w:vAlign w:val="center"/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</w:tr>
      <w:tr>
        <w:tblPrEx>
          <w:tblW w:w="9776" w:type="dxa"/>
          <w:jc w:val="center"/>
          <w:tblLayout w:type="fixed"/>
          <w:tblLook w:val="01E0"/>
        </w:tblPrEx>
        <w:trPr>
          <w:trHeight w:val="278"/>
          <w:jc w:val="center"/>
        </w:trPr>
        <w:tc>
          <w:tcPr>
            <w:tcW w:w="694" w:type="dxa"/>
            <w:vAlign w:val="center"/>
          </w:tcPr>
          <w:p>
            <w:pPr>
              <w:spacing w:beforeAutospacing="0" w:afterAutospacing="0" w:line="240" w:lineRule="auto"/>
              <w:ind w:firstLine="360"/>
              <w:rPr>
                <w:rFonts w:ascii="Times New Roman" w:hAnsi="Times New Roman"/>
                <w:b/>
                <w:bCs/>
                <w:lang w:val="ru-RU"/>
              </w:rPr>
            </w:pPr>
          </w:p>
        </w:tc>
        <w:tc>
          <w:tcPr>
            <w:tcW w:w="5017" w:type="dxa"/>
          </w:tcPr>
          <w:p>
            <w:pPr>
              <w:spacing w:before="20" w:beforeAutospacing="0" w:afterAutospacing="0" w:line="240" w:lineRule="auto"/>
              <w:ind w:firstLine="2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тому числі позашкільні навчальні заклади комунальної власності</w:t>
            </w:r>
          </w:p>
        </w:tc>
        <w:tc>
          <w:tcPr>
            <w:tcW w:w="1266" w:type="dxa"/>
            <w:vAlign w:val="center"/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382" w:type="dxa"/>
            <w:gridSpan w:val="2"/>
            <w:vAlign w:val="center"/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</w:tr>
      <w:tr>
        <w:tblPrEx>
          <w:tblW w:w="9776" w:type="dxa"/>
          <w:jc w:val="center"/>
          <w:tblLayout w:type="fixed"/>
          <w:tblLook w:val="01E0"/>
        </w:tblPrEx>
        <w:trPr>
          <w:trHeight w:val="278"/>
          <w:jc w:val="center"/>
        </w:trPr>
        <w:tc>
          <w:tcPr>
            <w:tcW w:w="694" w:type="dxa"/>
            <w:vAlign w:val="center"/>
          </w:tcPr>
          <w:p>
            <w:pPr>
              <w:spacing w:beforeAutospacing="0" w:afterAutospacing="0" w:line="240" w:lineRule="auto"/>
              <w:ind w:hanging="2"/>
              <w:rPr>
                <w:rFonts w:ascii="Times New Roman" w:hAnsi="Times New Roman"/>
                <w:b/>
                <w:bCs/>
                <w:lang w:val="ru-RU"/>
              </w:rPr>
            </w:pPr>
            <w:r>
              <w:rPr>
                <w:rFonts w:ascii="Times New Roman" w:hAnsi="Times New Roman"/>
                <w:b/>
                <w:bCs/>
                <w:lang w:val="ru-RU"/>
              </w:rPr>
              <w:t>10.</w:t>
            </w:r>
          </w:p>
        </w:tc>
        <w:tc>
          <w:tcPr>
            <w:tcW w:w="5017" w:type="dxa"/>
          </w:tcPr>
          <w:p>
            <w:pPr>
              <w:spacing w:before="20" w:beforeAutospacing="0" w:afterAutospacing="0" w:line="240" w:lineRule="auto"/>
              <w:ind w:firstLine="29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Культура</w:t>
            </w:r>
          </w:p>
        </w:tc>
        <w:tc>
          <w:tcPr>
            <w:tcW w:w="1266" w:type="dxa"/>
            <w:vAlign w:val="center"/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gridSpan w:val="2"/>
            <w:vAlign w:val="center"/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82" w:type="dxa"/>
            <w:gridSpan w:val="2"/>
            <w:vAlign w:val="center"/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W w:w="9776" w:type="dxa"/>
          <w:jc w:val="center"/>
          <w:tblLayout w:type="fixed"/>
          <w:tblLook w:val="01E0"/>
        </w:tblPrEx>
        <w:trPr>
          <w:trHeight w:val="278"/>
          <w:jc w:val="center"/>
        </w:trPr>
        <w:tc>
          <w:tcPr>
            <w:tcW w:w="694" w:type="dxa"/>
            <w:vAlign w:val="center"/>
          </w:tcPr>
          <w:p>
            <w:pPr>
              <w:spacing w:beforeAutospacing="0" w:afterAutospacing="0" w:line="240" w:lineRule="auto"/>
              <w:ind w:hanging="2"/>
              <w:rPr>
                <w:rFonts w:ascii="Times New Roman" w:hAnsi="Times New Roman"/>
                <w:b/>
                <w:bCs/>
                <w:lang w:val="ru-RU"/>
              </w:rPr>
            </w:pPr>
          </w:p>
        </w:tc>
        <w:tc>
          <w:tcPr>
            <w:tcW w:w="5017" w:type="dxa"/>
          </w:tcPr>
          <w:p>
            <w:pPr>
              <w:spacing w:before="20" w:beforeAutospacing="0" w:afterAutospacing="0" w:line="240" w:lineRule="auto"/>
              <w:ind w:firstLine="2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Культурний центр</w:t>
            </w:r>
          </w:p>
        </w:tc>
        <w:tc>
          <w:tcPr>
            <w:tcW w:w="1266" w:type="dxa"/>
            <w:vAlign w:val="center"/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382" w:type="dxa"/>
            <w:gridSpan w:val="2"/>
            <w:vAlign w:val="center"/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>
        <w:tblPrEx>
          <w:tblW w:w="9776" w:type="dxa"/>
          <w:jc w:val="center"/>
          <w:tblLayout w:type="fixed"/>
          <w:tblLook w:val="01E0"/>
        </w:tblPrEx>
        <w:trPr>
          <w:trHeight w:val="278"/>
          <w:jc w:val="center"/>
        </w:trPr>
        <w:tc>
          <w:tcPr>
            <w:tcW w:w="694" w:type="dxa"/>
            <w:vAlign w:val="center"/>
          </w:tcPr>
          <w:p>
            <w:pPr>
              <w:spacing w:beforeAutospacing="0" w:afterAutospacing="0" w:line="240" w:lineRule="auto"/>
              <w:ind w:hanging="2"/>
              <w:rPr>
                <w:rFonts w:ascii="Times New Roman" w:hAnsi="Times New Roman"/>
                <w:b/>
                <w:bCs/>
                <w:lang w:val="ru-RU"/>
              </w:rPr>
            </w:pPr>
          </w:p>
        </w:tc>
        <w:tc>
          <w:tcPr>
            <w:tcW w:w="5017" w:type="dxa"/>
          </w:tcPr>
          <w:p>
            <w:pPr>
              <w:spacing w:before="20" w:beforeAutospacing="0" w:afterAutospacing="0" w:line="240" w:lineRule="auto"/>
              <w:ind w:firstLine="2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Клуб</w:t>
            </w:r>
          </w:p>
        </w:tc>
        <w:tc>
          <w:tcPr>
            <w:tcW w:w="1266" w:type="dxa"/>
            <w:vAlign w:val="center"/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382" w:type="dxa"/>
            <w:gridSpan w:val="2"/>
            <w:vAlign w:val="center"/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  <w:tr>
        <w:tblPrEx>
          <w:tblW w:w="9776" w:type="dxa"/>
          <w:jc w:val="center"/>
          <w:tblLayout w:type="fixed"/>
          <w:tblLook w:val="01E0"/>
        </w:tblPrEx>
        <w:trPr>
          <w:trHeight w:val="278"/>
          <w:jc w:val="center"/>
        </w:trPr>
        <w:tc>
          <w:tcPr>
            <w:tcW w:w="694" w:type="dxa"/>
            <w:vAlign w:val="center"/>
          </w:tcPr>
          <w:p>
            <w:pPr>
              <w:spacing w:beforeAutospacing="0" w:afterAutospacing="0" w:line="240" w:lineRule="auto"/>
              <w:ind w:hanging="2"/>
              <w:rPr>
                <w:rFonts w:ascii="Times New Roman" w:hAnsi="Times New Roman"/>
                <w:b/>
                <w:bCs/>
                <w:lang w:val="ru-RU"/>
              </w:rPr>
            </w:pPr>
          </w:p>
        </w:tc>
        <w:tc>
          <w:tcPr>
            <w:tcW w:w="5017" w:type="dxa"/>
          </w:tcPr>
          <w:p>
            <w:pPr>
              <w:spacing w:before="20" w:beforeAutospacing="0" w:afterAutospacing="0" w:line="240" w:lineRule="auto"/>
              <w:ind w:firstLine="2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Музей</w:t>
            </w:r>
          </w:p>
        </w:tc>
        <w:tc>
          <w:tcPr>
            <w:tcW w:w="1266" w:type="dxa"/>
            <w:vAlign w:val="center"/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382" w:type="dxa"/>
            <w:gridSpan w:val="2"/>
            <w:vAlign w:val="center"/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>
        <w:tblPrEx>
          <w:tblW w:w="9776" w:type="dxa"/>
          <w:jc w:val="center"/>
          <w:tblLayout w:type="fixed"/>
          <w:tblLook w:val="01E0"/>
        </w:tblPrEx>
        <w:trPr>
          <w:trHeight w:val="278"/>
          <w:jc w:val="center"/>
        </w:trPr>
        <w:tc>
          <w:tcPr>
            <w:tcW w:w="694" w:type="dxa"/>
            <w:vAlign w:val="center"/>
          </w:tcPr>
          <w:p>
            <w:pPr>
              <w:spacing w:beforeAutospacing="0" w:afterAutospacing="0" w:line="240" w:lineRule="auto"/>
              <w:ind w:hanging="2"/>
              <w:rPr>
                <w:rFonts w:ascii="Times New Roman" w:hAnsi="Times New Roman"/>
                <w:b/>
                <w:bCs/>
                <w:lang w:val="ru-RU"/>
              </w:rPr>
            </w:pPr>
          </w:p>
        </w:tc>
        <w:tc>
          <w:tcPr>
            <w:tcW w:w="5017" w:type="dxa"/>
          </w:tcPr>
          <w:p>
            <w:pPr>
              <w:spacing w:beforeAutospacing="0" w:afterAutospacing="0" w:line="240" w:lineRule="auto"/>
              <w:ind w:firstLine="2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Дитяча музична школа</w:t>
            </w:r>
          </w:p>
        </w:tc>
        <w:tc>
          <w:tcPr>
            <w:tcW w:w="1266" w:type="dxa"/>
            <w:vAlign w:val="center"/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382" w:type="dxa"/>
            <w:gridSpan w:val="2"/>
            <w:vAlign w:val="center"/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>
        <w:tblPrEx>
          <w:tblW w:w="9776" w:type="dxa"/>
          <w:jc w:val="center"/>
          <w:tblLayout w:type="fixed"/>
          <w:tblLook w:val="01E0"/>
        </w:tblPrEx>
        <w:trPr>
          <w:trHeight w:val="274"/>
          <w:jc w:val="center"/>
        </w:trPr>
        <w:tc>
          <w:tcPr>
            <w:tcW w:w="694" w:type="dxa"/>
            <w:vAlign w:val="center"/>
          </w:tcPr>
          <w:p>
            <w:pPr>
              <w:spacing w:beforeAutospacing="0" w:afterAutospacing="0" w:line="240" w:lineRule="auto"/>
              <w:ind w:firstLine="36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017" w:type="dxa"/>
          </w:tcPr>
          <w:p>
            <w:pPr>
              <w:spacing w:beforeAutospacing="0" w:afterAutospacing="0" w:line="240" w:lineRule="auto"/>
              <w:ind w:firstLine="2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Школа мистецтв</w:t>
            </w:r>
          </w:p>
        </w:tc>
        <w:tc>
          <w:tcPr>
            <w:tcW w:w="1266" w:type="dxa"/>
            <w:vAlign w:val="center"/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1382" w:type="dxa"/>
            <w:gridSpan w:val="2"/>
            <w:vAlign w:val="center"/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</w:t>
            </w:r>
          </w:p>
        </w:tc>
      </w:tr>
      <w:tr>
        <w:tblPrEx>
          <w:tblW w:w="9776" w:type="dxa"/>
          <w:jc w:val="center"/>
          <w:tblLayout w:type="fixed"/>
          <w:tblLook w:val="01E0"/>
        </w:tblPrEx>
        <w:trPr>
          <w:trHeight w:val="274"/>
          <w:jc w:val="center"/>
        </w:trPr>
        <w:tc>
          <w:tcPr>
            <w:tcW w:w="694" w:type="dxa"/>
            <w:vAlign w:val="center"/>
          </w:tcPr>
          <w:p>
            <w:pPr>
              <w:spacing w:beforeAutospacing="0" w:afterAutospacing="0" w:line="240" w:lineRule="auto"/>
              <w:ind w:firstLine="36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017" w:type="dxa"/>
          </w:tcPr>
          <w:p>
            <w:pPr>
              <w:spacing w:beforeAutospacing="0" w:afterAutospacing="0" w:line="240" w:lineRule="auto"/>
              <w:ind w:firstLine="2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Бібліотеки</w:t>
            </w:r>
          </w:p>
        </w:tc>
        <w:tc>
          <w:tcPr>
            <w:tcW w:w="1266" w:type="dxa"/>
            <w:vAlign w:val="center"/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5</w:t>
            </w:r>
          </w:p>
        </w:tc>
        <w:tc>
          <w:tcPr>
            <w:tcW w:w="1382" w:type="dxa"/>
            <w:gridSpan w:val="2"/>
            <w:vAlign w:val="center"/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5</w:t>
            </w:r>
          </w:p>
        </w:tc>
      </w:tr>
      <w:tr>
        <w:tblPrEx>
          <w:tblW w:w="9776" w:type="dxa"/>
          <w:jc w:val="center"/>
          <w:tblLayout w:type="fixed"/>
          <w:tblLook w:val="01E0"/>
        </w:tblPrEx>
        <w:trPr>
          <w:trHeight w:val="274"/>
          <w:jc w:val="center"/>
        </w:trPr>
        <w:tc>
          <w:tcPr>
            <w:tcW w:w="694" w:type="dxa"/>
            <w:vAlign w:val="center"/>
          </w:tcPr>
          <w:p>
            <w:pPr>
              <w:spacing w:beforeAutospacing="0" w:afterAutospacing="0" w:line="240" w:lineRule="auto"/>
              <w:ind w:firstLine="36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017" w:type="dxa"/>
          </w:tcPr>
          <w:p>
            <w:pPr>
              <w:spacing w:beforeAutospacing="0" w:afterAutospacing="0" w:line="240" w:lineRule="auto"/>
              <w:ind w:firstLine="2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Комунальні заклади клубного типу</w:t>
            </w:r>
          </w:p>
        </w:tc>
        <w:tc>
          <w:tcPr>
            <w:tcW w:w="1266" w:type="dxa"/>
            <w:vAlign w:val="center"/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1382" w:type="dxa"/>
            <w:gridSpan w:val="2"/>
            <w:vAlign w:val="center"/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</w:t>
            </w:r>
          </w:p>
        </w:tc>
      </w:tr>
      <w:tr>
        <w:tblPrEx>
          <w:tblW w:w="9776" w:type="dxa"/>
          <w:jc w:val="center"/>
          <w:tblLayout w:type="fixed"/>
          <w:tblLook w:val="01E0"/>
        </w:tblPrEx>
        <w:trPr>
          <w:trHeight w:val="274"/>
          <w:jc w:val="center"/>
        </w:trPr>
        <w:tc>
          <w:tcPr>
            <w:tcW w:w="694" w:type="dxa"/>
            <w:vAlign w:val="center"/>
          </w:tcPr>
          <w:p>
            <w:pPr>
              <w:spacing w:beforeAutospacing="0" w:afterAutospacing="0" w:line="240" w:lineRule="auto"/>
              <w:ind w:firstLine="36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017" w:type="dxa"/>
          </w:tcPr>
          <w:p>
            <w:pPr>
              <w:spacing w:beforeAutospacing="0" w:afterAutospacing="0" w:line="240" w:lineRule="auto"/>
              <w:ind w:firstLine="2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Будинки культури</w:t>
            </w:r>
          </w:p>
        </w:tc>
        <w:tc>
          <w:tcPr>
            <w:tcW w:w="1266" w:type="dxa"/>
            <w:vAlign w:val="center"/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</w:t>
            </w:r>
          </w:p>
        </w:tc>
        <w:tc>
          <w:tcPr>
            <w:tcW w:w="1382" w:type="dxa"/>
            <w:gridSpan w:val="2"/>
            <w:vAlign w:val="center"/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</w:t>
            </w:r>
          </w:p>
        </w:tc>
      </w:tr>
      <w:tr>
        <w:tblPrEx>
          <w:tblW w:w="9776" w:type="dxa"/>
          <w:jc w:val="center"/>
          <w:tblLayout w:type="fixed"/>
          <w:tblLook w:val="01E0"/>
        </w:tblPrEx>
        <w:trPr>
          <w:trHeight w:val="262"/>
          <w:jc w:val="center"/>
        </w:trPr>
        <w:tc>
          <w:tcPr>
            <w:tcW w:w="694" w:type="dxa"/>
            <w:vAlign w:val="center"/>
          </w:tcPr>
          <w:p>
            <w:pPr>
              <w:spacing w:beforeAutospacing="0" w:afterAutospacing="0" w:line="240" w:lineRule="auto"/>
              <w:ind w:hanging="2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11.</w:t>
            </w:r>
          </w:p>
        </w:tc>
        <w:tc>
          <w:tcPr>
            <w:tcW w:w="5017" w:type="dxa"/>
          </w:tcPr>
          <w:p>
            <w:pPr>
              <w:spacing w:beforeAutospacing="0" w:afterAutospacing="0" w:line="240" w:lineRule="auto"/>
              <w:ind w:firstLine="29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Фізична культура і спорт</w:t>
            </w:r>
          </w:p>
        </w:tc>
        <w:tc>
          <w:tcPr>
            <w:tcW w:w="1266" w:type="dxa"/>
            <w:vAlign w:val="center"/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gridSpan w:val="2"/>
            <w:vAlign w:val="center"/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382" w:type="dxa"/>
            <w:gridSpan w:val="2"/>
            <w:vAlign w:val="center"/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lang w:val="ru-RU"/>
              </w:rPr>
            </w:pPr>
          </w:p>
        </w:tc>
      </w:tr>
      <w:tr>
        <w:tblPrEx>
          <w:tblW w:w="9776" w:type="dxa"/>
          <w:jc w:val="center"/>
          <w:tblLayout w:type="fixed"/>
          <w:tblLook w:val="01E0"/>
        </w:tblPrEx>
        <w:trPr>
          <w:trHeight w:val="274"/>
          <w:jc w:val="center"/>
        </w:trPr>
        <w:tc>
          <w:tcPr>
            <w:tcW w:w="694" w:type="dxa"/>
            <w:vAlign w:val="center"/>
          </w:tcPr>
          <w:p>
            <w:pPr>
              <w:spacing w:beforeAutospacing="0" w:afterAutospacing="0" w:line="240" w:lineRule="auto"/>
              <w:ind w:firstLine="36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017" w:type="dxa"/>
          </w:tcPr>
          <w:p>
            <w:pPr>
              <w:spacing w:beforeAutospacing="0" w:afterAutospacing="0" w:line="240" w:lineRule="auto"/>
              <w:ind w:firstLine="2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Дитячо-юнацькі спортивні школи</w:t>
            </w:r>
          </w:p>
        </w:tc>
        <w:tc>
          <w:tcPr>
            <w:tcW w:w="1266" w:type="dxa"/>
            <w:vAlign w:val="center"/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3</w:t>
            </w:r>
          </w:p>
        </w:tc>
        <w:tc>
          <w:tcPr>
            <w:tcW w:w="1382" w:type="dxa"/>
            <w:gridSpan w:val="2"/>
            <w:vAlign w:val="center"/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3</w:t>
            </w:r>
          </w:p>
        </w:tc>
      </w:tr>
      <w:tr>
        <w:tblPrEx>
          <w:tblW w:w="9776" w:type="dxa"/>
          <w:jc w:val="center"/>
          <w:tblLayout w:type="fixed"/>
          <w:tblLook w:val="01E0"/>
        </w:tblPrEx>
        <w:trPr>
          <w:trHeight w:val="274"/>
          <w:jc w:val="center"/>
        </w:trPr>
        <w:tc>
          <w:tcPr>
            <w:tcW w:w="694" w:type="dxa"/>
            <w:vAlign w:val="center"/>
          </w:tcPr>
          <w:p>
            <w:pPr>
              <w:spacing w:beforeAutospacing="0" w:afterAutospacing="0" w:line="240" w:lineRule="auto"/>
              <w:ind w:firstLine="36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017" w:type="dxa"/>
          </w:tcPr>
          <w:p>
            <w:pPr>
              <w:spacing w:beforeAutospacing="0" w:afterAutospacing="0" w:line="240" w:lineRule="auto"/>
              <w:ind w:firstLine="2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Спортзали</w:t>
            </w:r>
          </w:p>
        </w:tc>
        <w:tc>
          <w:tcPr>
            <w:tcW w:w="1266" w:type="dxa"/>
            <w:vAlign w:val="center"/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17</w:t>
            </w:r>
          </w:p>
        </w:tc>
        <w:tc>
          <w:tcPr>
            <w:tcW w:w="1382" w:type="dxa"/>
            <w:gridSpan w:val="2"/>
            <w:vAlign w:val="center"/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17</w:t>
            </w:r>
          </w:p>
        </w:tc>
      </w:tr>
      <w:tr>
        <w:tblPrEx>
          <w:tblW w:w="9776" w:type="dxa"/>
          <w:jc w:val="center"/>
          <w:tblLayout w:type="fixed"/>
          <w:tblLook w:val="01E0"/>
        </w:tblPrEx>
        <w:trPr>
          <w:trHeight w:val="274"/>
          <w:jc w:val="center"/>
        </w:trPr>
        <w:tc>
          <w:tcPr>
            <w:tcW w:w="694" w:type="dxa"/>
            <w:vAlign w:val="center"/>
          </w:tcPr>
          <w:p>
            <w:pPr>
              <w:spacing w:beforeAutospacing="0" w:afterAutospacing="0" w:line="240" w:lineRule="auto"/>
              <w:ind w:firstLine="36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017" w:type="dxa"/>
          </w:tcPr>
          <w:p>
            <w:pPr>
              <w:spacing w:beforeAutospacing="0" w:afterAutospacing="0" w:line="240" w:lineRule="auto"/>
              <w:ind w:firstLine="2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Стадіони</w:t>
            </w:r>
          </w:p>
        </w:tc>
        <w:tc>
          <w:tcPr>
            <w:tcW w:w="1266" w:type="dxa"/>
            <w:vAlign w:val="center"/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1382" w:type="dxa"/>
            <w:gridSpan w:val="2"/>
            <w:vAlign w:val="center"/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</w:t>
            </w:r>
          </w:p>
        </w:tc>
      </w:tr>
      <w:tr>
        <w:tblPrEx>
          <w:tblW w:w="9776" w:type="dxa"/>
          <w:jc w:val="center"/>
          <w:tblLayout w:type="fixed"/>
          <w:tblLook w:val="01E0"/>
        </w:tblPrEx>
        <w:trPr>
          <w:trHeight w:val="274"/>
          <w:jc w:val="center"/>
        </w:trPr>
        <w:tc>
          <w:tcPr>
            <w:tcW w:w="694" w:type="dxa"/>
            <w:vAlign w:val="center"/>
          </w:tcPr>
          <w:p>
            <w:pPr>
              <w:spacing w:beforeAutospacing="0" w:afterAutospacing="0" w:line="240" w:lineRule="auto"/>
              <w:ind w:firstLine="36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017" w:type="dxa"/>
          </w:tcPr>
          <w:p>
            <w:pPr>
              <w:spacing w:beforeAutospacing="0" w:afterAutospacing="0" w:line="240" w:lineRule="auto"/>
              <w:ind w:firstLine="2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Спортмайданчики</w:t>
            </w:r>
          </w:p>
        </w:tc>
        <w:tc>
          <w:tcPr>
            <w:tcW w:w="1266" w:type="dxa"/>
            <w:vAlign w:val="center"/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47</w:t>
            </w:r>
          </w:p>
        </w:tc>
        <w:tc>
          <w:tcPr>
            <w:tcW w:w="1382" w:type="dxa"/>
            <w:gridSpan w:val="2"/>
            <w:vAlign w:val="center"/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47</w:t>
            </w:r>
          </w:p>
        </w:tc>
      </w:tr>
      <w:tr>
        <w:tblPrEx>
          <w:tblW w:w="9776" w:type="dxa"/>
          <w:jc w:val="center"/>
          <w:tblLayout w:type="fixed"/>
          <w:tblLook w:val="01E0"/>
        </w:tblPrEx>
        <w:trPr>
          <w:trHeight w:val="274"/>
          <w:jc w:val="center"/>
        </w:trPr>
        <w:tc>
          <w:tcPr>
            <w:tcW w:w="694" w:type="dxa"/>
            <w:vAlign w:val="center"/>
          </w:tcPr>
          <w:p>
            <w:pPr>
              <w:spacing w:beforeAutospacing="0" w:afterAutospacing="0" w:line="240" w:lineRule="auto"/>
              <w:ind w:firstLine="36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017" w:type="dxa"/>
          </w:tcPr>
          <w:p>
            <w:pPr>
              <w:spacing w:beforeAutospacing="0" w:afterAutospacing="0" w:line="240" w:lineRule="auto"/>
              <w:ind w:firstLine="2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Басейни</w:t>
            </w:r>
          </w:p>
        </w:tc>
        <w:tc>
          <w:tcPr>
            <w:tcW w:w="1266" w:type="dxa"/>
            <w:vAlign w:val="center"/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</w:t>
            </w:r>
          </w:p>
        </w:tc>
        <w:tc>
          <w:tcPr>
            <w:tcW w:w="1382" w:type="dxa"/>
            <w:gridSpan w:val="2"/>
            <w:vAlign w:val="center"/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</w:t>
            </w:r>
          </w:p>
        </w:tc>
      </w:tr>
      <w:tr>
        <w:tblPrEx>
          <w:tblW w:w="9776" w:type="dxa"/>
          <w:jc w:val="center"/>
          <w:tblLayout w:type="fixed"/>
          <w:tblLook w:val="01E0"/>
        </w:tblPrEx>
        <w:trPr>
          <w:trHeight w:val="262"/>
          <w:jc w:val="center"/>
        </w:trPr>
        <w:tc>
          <w:tcPr>
            <w:tcW w:w="694" w:type="dxa"/>
            <w:vAlign w:val="center"/>
          </w:tcPr>
          <w:p>
            <w:pPr>
              <w:spacing w:beforeAutospacing="0" w:afterAutospacing="0" w:line="240" w:lineRule="auto"/>
              <w:ind w:firstLine="36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017" w:type="dxa"/>
          </w:tcPr>
          <w:p>
            <w:pPr>
              <w:spacing w:beforeAutospacing="0" w:afterAutospacing="0" w:line="240" w:lineRule="auto"/>
              <w:ind w:firstLine="2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Інші  спортивні об</w:t>
            </w:r>
            <w:r>
              <w:rPr>
                <w:rFonts w:ascii="Times New Roman" w:hAnsi="Times New Roman"/>
                <w:lang w:val="en-US"/>
              </w:rPr>
              <w:t>’</w:t>
            </w:r>
            <w:r>
              <w:rPr>
                <w:rFonts w:ascii="Times New Roman" w:hAnsi="Times New Roman"/>
              </w:rPr>
              <w:t>єкти</w:t>
            </w:r>
          </w:p>
        </w:tc>
        <w:tc>
          <w:tcPr>
            <w:tcW w:w="1266" w:type="dxa"/>
            <w:vAlign w:val="center"/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53</w:t>
            </w:r>
          </w:p>
        </w:tc>
        <w:tc>
          <w:tcPr>
            <w:tcW w:w="1382" w:type="dxa"/>
            <w:gridSpan w:val="2"/>
            <w:vAlign w:val="center"/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53</w:t>
            </w:r>
          </w:p>
        </w:tc>
      </w:tr>
      <w:tr>
        <w:tblPrEx>
          <w:tblW w:w="9776" w:type="dxa"/>
          <w:jc w:val="center"/>
          <w:tblLayout w:type="fixed"/>
          <w:tblLook w:val="01E0"/>
        </w:tblPrEx>
        <w:trPr>
          <w:trHeight w:val="274"/>
          <w:jc w:val="center"/>
        </w:trPr>
        <w:tc>
          <w:tcPr>
            <w:tcW w:w="694" w:type="dxa"/>
            <w:vAlign w:val="center"/>
          </w:tcPr>
          <w:p>
            <w:pPr>
              <w:spacing w:beforeAutospacing="0" w:afterAutospacing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12.</w:t>
            </w:r>
          </w:p>
        </w:tc>
        <w:tc>
          <w:tcPr>
            <w:tcW w:w="5017" w:type="dxa"/>
          </w:tcPr>
          <w:p>
            <w:pPr>
              <w:spacing w:beforeAutospacing="0" w:afterAutospacing="0" w:line="240" w:lineRule="auto"/>
              <w:ind w:firstLine="29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Зайнятість населення </w:t>
            </w:r>
          </w:p>
        </w:tc>
        <w:tc>
          <w:tcPr>
            <w:tcW w:w="1266" w:type="dxa"/>
            <w:vAlign w:val="center"/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gridSpan w:val="2"/>
            <w:vAlign w:val="center"/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382" w:type="dxa"/>
            <w:gridSpan w:val="2"/>
            <w:vAlign w:val="center"/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>
        <w:tblPrEx>
          <w:tblW w:w="9776" w:type="dxa"/>
          <w:jc w:val="center"/>
          <w:tblLayout w:type="fixed"/>
          <w:tblLook w:val="01E0"/>
        </w:tblPrEx>
        <w:trPr>
          <w:trHeight w:val="550"/>
          <w:jc w:val="center"/>
        </w:trPr>
        <w:tc>
          <w:tcPr>
            <w:tcW w:w="694" w:type="dxa"/>
            <w:vAlign w:val="center"/>
          </w:tcPr>
          <w:p>
            <w:pPr>
              <w:spacing w:beforeAutospacing="0" w:afterAutospacing="0" w:line="240" w:lineRule="auto"/>
              <w:ind w:firstLine="36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017" w:type="dxa"/>
            <w:vAlign w:val="center"/>
          </w:tcPr>
          <w:p>
            <w:pPr>
              <w:spacing w:beforeAutospacing="0" w:afterAutospacing="0" w:line="240" w:lineRule="auto"/>
              <w:ind w:firstLine="2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Кількість безробітних, які скористалося послугами центру зайнятості</w:t>
            </w:r>
          </w:p>
        </w:tc>
        <w:tc>
          <w:tcPr>
            <w:tcW w:w="1266" w:type="dxa"/>
            <w:vAlign w:val="center"/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осіб</w:t>
            </w:r>
          </w:p>
        </w:tc>
        <w:tc>
          <w:tcPr>
            <w:tcW w:w="1417" w:type="dxa"/>
            <w:gridSpan w:val="2"/>
            <w:vAlign w:val="center"/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2000</w:t>
            </w:r>
          </w:p>
        </w:tc>
        <w:tc>
          <w:tcPr>
            <w:tcW w:w="1382" w:type="dxa"/>
            <w:gridSpan w:val="2"/>
            <w:vAlign w:val="center"/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2050</w:t>
            </w:r>
          </w:p>
        </w:tc>
      </w:tr>
      <w:tr>
        <w:tblPrEx>
          <w:tblW w:w="9776" w:type="dxa"/>
          <w:jc w:val="center"/>
          <w:tblLayout w:type="fixed"/>
          <w:tblLook w:val="01E0"/>
        </w:tblPrEx>
        <w:trPr>
          <w:trHeight w:val="429"/>
          <w:jc w:val="center"/>
        </w:trPr>
        <w:tc>
          <w:tcPr>
            <w:tcW w:w="694" w:type="dxa"/>
            <w:vAlign w:val="center"/>
          </w:tcPr>
          <w:p>
            <w:pPr>
              <w:spacing w:beforeAutospacing="0" w:afterAutospacing="0" w:line="240" w:lineRule="auto"/>
              <w:ind w:firstLine="36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017" w:type="dxa"/>
            <w:vAlign w:val="center"/>
          </w:tcPr>
          <w:p>
            <w:pPr>
              <w:spacing w:beforeAutospacing="0" w:afterAutospacing="0" w:line="240" w:lineRule="auto"/>
              <w:ind w:firstLine="2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Кількість працевлаштованих безробітних, за направленням центру зайнятості</w:t>
            </w:r>
          </w:p>
        </w:tc>
        <w:tc>
          <w:tcPr>
            <w:tcW w:w="1266" w:type="dxa"/>
            <w:vAlign w:val="center"/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осіб</w:t>
            </w:r>
          </w:p>
        </w:tc>
        <w:tc>
          <w:tcPr>
            <w:tcW w:w="1417" w:type="dxa"/>
            <w:gridSpan w:val="2"/>
            <w:vAlign w:val="center"/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280</w:t>
            </w:r>
          </w:p>
        </w:tc>
        <w:tc>
          <w:tcPr>
            <w:tcW w:w="1382" w:type="dxa"/>
            <w:gridSpan w:val="2"/>
            <w:vAlign w:val="center"/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290</w:t>
            </w:r>
          </w:p>
        </w:tc>
      </w:tr>
      <w:tr>
        <w:tblPrEx>
          <w:tblW w:w="9776" w:type="dxa"/>
          <w:jc w:val="center"/>
          <w:tblLayout w:type="fixed"/>
          <w:tblLook w:val="01E0"/>
        </w:tblPrEx>
        <w:trPr>
          <w:trHeight w:val="707"/>
          <w:jc w:val="center"/>
        </w:trPr>
        <w:tc>
          <w:tcPr>
            <w:tcW w:w="694" w:type="dxa"/>
            <w:vAlign w:val="center"/>
          </w:tcPr>
          <w:p>
            <w:pPr>
              <w:spacing w:beforeAutospacing="0" w:afterAutospacing="0" w:line="240" w:lineRule="auto"/>
              <w:ind w:firstLine="36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017" w:type="dxa"/>
            <w:vAlign w:val="center"/>
          </w:tcPr>
          <w:p>
            <w:pPr>
              <w:spacing w:beforeAutospacing="0" w:afterAutospacing="0" w:line="240" w:lineRule="auto"/>
              <w:ind w:firstLine="2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Кількість безробітних мешканців, які перебувають на обліку центрі зайнятості на кінець року</w:t>
            </w:r>
          </w:p>
        </w:tc>
        <w:tc>
          <w:tcPr>
            <w:tcW w:w="1266" w:type="dxa"/>
            <w:vAlign w:val="center"/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осіб</w:t>
            </w:r>
          </w:p>
        </w:tc>
        <w:tc>
          <w:tcPr>
            <w:tcW w:w="1417" w:type="dxa"/>
            <w:gridSpan w:val="2"/>
            <w:vAlign w:val="center"/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220</w:t>
            </w:r>
          </w:p>
        </w:tc>
        <w:tc>
          <w:tcPr>
            <w:tcW w:w="1382" w:type="dxa"/>
            <w:gridSpan w:val="2"/>
            <w:vAlign w:val="center"/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250</w:t>
            </w:r>
          </w:p>
        </w:tc>
      </w:tr>
      <w:tr>
        <w:tblPrEx>
          <w:tblW w:w="9776" w:type="dxa"/>
          <w:jc w:val="center"/>
          <w:tblLayout w:type="fixed"/>
          <w:tblLook w:val="01E0"/>
        </w:tblPrEx>
        <w:trPr>
          <w:trHeight w:val="1651"/>
          <w:jc w:val="center"/>
        </w:trPr>
        <w:tc>
          <w:tcPr>
            <w:tcW w:w="694" w:type="dxa"/>
            <w:vAlign w:val="center"/>
          </w:tcPr>
          <w:p>
            <w:pPr>
              <w:spacing w:beforeAutospacing="0" w:afterAutospacing="0" w:line="240" w:lineRule="auto"/>
              <w:ind w:firstLine="360"/>
              <w:rPr>
                <w:rFonts w:ascii="Times New Roman" w:hAnsi="Times New Roman"/>
                <w:b/>
                <w:bCs/>
                <w:u w:val="single"/>
              </w:rPr>
            </w:pPr>
          </w:p>
        </w:tc>
        <w:tc>
          <w:tcPr>
            <w:tcW w:w="5017" w:type="dxa"/>
            <w:vAlign w:val="center"/>
          </w:tcPr>
          <w:p>
            <w:pPr>
              <w:spacing w:beforeAutospacing="0" w:afterAutospacing="0" w:line="240" w:lineRule="auto"/>
              <w:ind w:firstLine="2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Кількість мешканців, які за рахунок коштів Фонду загальнообов’язкового державного соціального страхування на випадок безробіття та шляхом стажування на виробництві  проходили професійне навчання, перенавчання та підвищення кваліфікації</w:t>
            </w:r>
          </w:p>
        </w:tc>
        <w:tc>
          <w:tcPr>
            <w:tcW w:w="1266" w:type="dxa"/>
            <w:vAlign w:val="center"/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осіб</w:t>
            </w:r>
          </w:p>
        </w:tc>
        <w:tc>
          <w:tcPr>
            <w:tcW w:w="1417" w:type="dxa"/>
            <w:gridSpan w:val="2"/>
            <w:vAlign w:val="center"/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</w:t>
            </w:r>
          </w:p>
        </w:tc>
        <w:tc>
          <w:tcPr>
            <w:tcW w:w="1382" w:type="dxa"/>
            <w:gridSpan w:val="2"/>
            <w:vAlign w:val="center"/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</w:t>
            </w:r>
          </w:p>
        </w:tc>
      </w:tr>
      <w:tr>
        <w:tblPrEx>
          <w:tblW w:w="9776" w:type="dxa"/>
          <w:jc w:val="center"/>
          <w:tblLayout w:type="fixed"/>
          <w:tblLook w:val="01E0"/>
        </w:tblPrEx>
        <w:trPr>
          <w:trHeight w:val="550"/>
          <w:jc w:val="center"/>
        </w:trPr>
        <w:tc>
          <w:tcPr>
            <w:tcW w:w="694" w:type="dxa"/>
            <w:vAlign w:val="center"/>
          </w:tcPr>
          <w:p>
            <w:pPr>
              <w:spacing w:beforeAutospacing="0" w:afterAutospacing="0" w:line="240" w:lineRule="auto"/>
              <w:ind w:firstLine="360"/>
              <w:rPr>
                <w:rFonts w:ascii="Times New Roman" w:hAnsi="Times New Roman"/>
                <w:b/>
                <w:bCs/>
                <w:u w:val="single"/>
              </w:rPr>
            </w:pPr>
          </w:p>
        </w:tc>
        <w:tc>
          <w:tcPr>
            <w:tcW w:w="5017" w:type="dxa"/>
            <w:vAlign w:val="center"/>
          </w:tcPr>
          <w:p>
            <w:pPr>
              <w:spacing w:beforeAutospacing="0" w:afterAutospacing="0" w:line="240" w:lineRule="auto"/>
              <w:ind w:firstLine="2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Кількість мешканців, які отримували допомогу по безробіттю</w:t>
            </w:r>
          </w:p>
        </w:tc>
        <w:tc>
          <w:tcPr>
            <w:tcW w:w="1266" w:type="dxa"/>
            <w:vAlign w:val="center"/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осіб</w:t>
            </w:r>
          </w:p>
        </w:tc>
        <w:tc>
          <w:tcPr>
            <w:tcW w:w="1417" w:type="dxa"/>
            <w:gridSpan w:val="2"/>
            <w:vAlign w:val="center"/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1450</w:t>
            </w:r>
          </w:p>
        </w:tc>
        <w:tc>
          <w:tcPr>
            <w:tcW w:w="1382" w:type="dxa"/>
            <w:gridSpan w:val="2"/>
            <w:vAlign w:val="center"/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1500</w:t>
            </w:r>
          </w:p>
        </w:tc>
      </w:tr>
      <w:tr>
        <w:tblPrEx>
          <w:tblW w:w="9776" w:type="dxa"/>
          <w:jc w:val="center"/>
          <w:tblLayout w:type="fixed"/>
          <w:tblLook w:val="01E0"/>
        </w:tblPrEx>
        <w:trPr>
          <w:trHeight w:val="274"/>
          <w:jc w:val="center"/>
        </w:trPr>
        <w:tc>
          <w:tcPr>
            <w:tcW w:w="694" w:type="dxa"/>
            <w:vAlign w:val="center"/>
          </w:tcPr>
          <w:p>
            <w:pPr>
              <w:spacing w:beforeAutospacing="0" w:afterAutospacing="0" w:line="240" w:lineRule="auto"/>
              <w:ind w:firstLine="360"/>
              <w:rPr>
                <w:rFonts w:ascii="Times New Roman" w:hAnsi="Times New Roman"/>
                <w:b/>
                <w:bCs/>
                <w:u w:val="single"/>
              </w:rPr>
            </w:pPr>
          </w:p>
        </w:tc>
        <w:tc>
          <w:tcPr>
            <w:tcW w:w="5017" w:type="dxa"/>
            <w:vAlign w:val="center"/>
          </w:tcPr>
          <w:p>
            <w:pPr>
              <w:spacing w:beforeAutospacing="0" w:afterAutospacing="0" w:line="240" w:lineRule="auto"/>
              <w:ind w:firstLine="2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Сума виплаченої допомоги по безробіттю</w:t>
            </w:r>
          </w:p>
        </w:tc>
        <w:tc>
          <w:tcPr>
            <w:tcW w:w="1266" w:type="dxa"/>
            <w:vAlign w:val="center"/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тис. грн.</w:t>
            </w:r>
          </w:p>
        </w:tc>
        <w:tc>
          <w:tcPr>
            <w:tcW w:w="1417" w:type="dxa"/>
            <w:gridSpan w:val="2"/>
            <w:vAlign w:val="center"/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11200</w:t>
            </w:r>
          </w:p>
        </w:tc>
        <w:tc>
          <w:tcPr>
            <w:tcW w:w="1382" w:type="dxa"/>
            <w:gridSpan w:val="2"/>
            <w:vAlign w:val="center"/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12000</w:t>
            </w:r>
          </w:p>
        </w:tc>
      </w:tr>
      <w:tr>
        <w:tblPrEx>
          <w:tblW w:w="9776" w:type="dxa"/>
          <w:jc w:val="center"/>
          <w:tblLayout w:type="fixed"/>
          <w:tblLook w:val="01E0"/>
        </w:tblPrEx>
        <w:trPr>
          <w:trHeight w:val="825"/>
          <w:jc w:val="center"/>
        </w:trPr>
        <w:tc>
          <w:tcPr>
            <w:tcW w:w="694" w:type="dxa"/>
            <w:vAlign w:val="center"/>
          </w:tcPr>
          <w:p>
            <w:pPr>
              <w:spacing w:beforeAutospacing="0" w:afterAutospacing="0" w:line="240" w:lineRule="auto"/>
              <w:ind w:firstLine="360"/>
              <w:rPr>
                <w:rFonts w:ascii="Times New Roman" w:hAnsi="Times New Roman"/>
                <w:b/>
                <w:bCs/>
                <w:u w:val="single"/>
              </w:rPr>
            </w:pPr>
          </w:p>
        </w:tc>
        <w:tc>
          <w:tcPr>
            <w:tcW w:w="5017" w:type="dxa"/>
            <w:vAlign w:val="center"/>
          </w:tcPr>
          <w:p>
            <w:pPr>
              <w:spacing w:beforeAutospacing="0" w:afterAutospacing="0" w:line="240" w:lineRule="auto"/>
              <w:ind w:firstLine="2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Кількість проведених профінформаційних та профконсультаційних групових та масових заходів для населення та роботодавців</w:t>
            </w:r>
          </w:p>
        </w:tc>
        <w:tc>
          <w:tcPr>
            <w:tcW w:w="1266" w:type="dxa"/>
            <w:vAlign w:val="center"/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кількість</w:t>
            </w:r>
          </w:p>
        </w:tc>
        <w:tc>
          <w:tcPr>
            <w:tcW w:w="1417" w:type="dxa"/>
            <w:gridSpan w:val="2"/>
            <w:vAlign w:val="center"/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288</w:t>
            </w:r>
          </w:p>
        </w:tc>
        <w:tc>
          <w:tcPr>
            <w:tcW w:w="1382" w:type="dxa"/>
            <w:gridSpan w:val="2"/>
            <w:vAlign w:val="center"/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295</w:t>
            </w:r>
          </w:p>
        </w:tc>
      </w:tr>
      <w:tr>
        <w:tblPrEx>
          <w:tblW w:w="9776" w:type="dxa"/>
          <w:jc w:val="center"/>
          <w:tblLayout w:type="fixed"/>
          <w:tblLook w:val="01E0"/>
        </w:tblPrEx>
        <w:trPr>
          <w:trHeight w:val="307"/>
          <w:jc w:val="center"/>
        </w:trPr>
        <w:tc>
          <w:tcPr>
            <w:tcW w:w="694" w:type="dxa"/>
            <w:vAlign w:val="center"/>
          </w:tcPr>
          <w:p>
            <w:pPr>
              <w:spacing w:beforeAutospacing="0" w:afterAutospacing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017" w:type="dxa"/>
          </w:tcPr>
          <w:p>
            <w:pPr>
              <w:spacing w:beforeAutospacing="0" w:afterAutospacing="0" w:line="240" w:lineRule="auto"/>
              <w:ind w:firstLine="29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Кількість працевлаштованих осіб з інвалідністю </w:t>
            </w:r>
          </w:p>
        </w:tc>
        <w:tc>
          <w:tcPr>
            <w:tcW w:w="1266" w:type="dxa"/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осіб</w:t>
            </w:r>
          </w:p>
        </w:tc>
        <w:tc>
          <w:tcPr>
            <w:tcW w:w="1417" w:type="dxa"/>
            <w:gridSpan w:val="2"/>
            <w:vAlign w:val="center"/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21</w:t>
            </w:r>
          </w:p>
        </w:tc>
        <w:tc>
          <w:tcPr>
            <w:tcW w:w="1382" w:type="dxa"/>
            <w:gridSpan w:val="2"/>
            <w:vAlign w:val="center"/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25</w:t>
            </w:r>
          </w:p>
        </w:tc>
      </w:tr>
      <w:tr>
        <w:tblPrEx>
          <w:tblW w:w="9776" w:type="dxa"/>
          <w:jc w:val="center"/>
          <w:tblLayout w:type="fixed"/>
          <w:tblLook w:val="01E0"/>
        </w:tblPrEx>
        <w:trPr>
          <w:trHeight w:val="307"/>
          <w:jc w:val="center"/>
        </w:trPr>
        <w:tc>
          <w:tcPr>
            <w:tcW w:w="694" w:type="dxa"/>
            <w:vAlign w:val="center"/>
          </w:tcPr>
          <w:p>
            <w:pPr>
              <w:spacing w:beforeAutospacing="0" w:afterAutospacing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017" w:type="dxa"/>
          </w:tcPr>
          <w:p>
            <w:pPr>
              <w:spacing w:beforeAutospacing="0" w:afterAutospacing="0" w:line="240" w:lineRule="auto"/>
              <w:ind w:firstLine="29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Кількість працевлаштованих учасників війни</w:t>
            </w:r>
          </w:p>
        </w:tc>
        <w:tc>
          <w:tcPr>
            <w:tcW w:w="1266" w:type="dxa"/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осіб</w:t>
            </w:r>
          </w:p>
        </w:tc>
        <w:tc>
          <w:tcPr>
            <w:tcW w:w="1417" w:type="dxa"/>
            <w:gridSpan w:val="2"/>
            <w:vAlign w:val="center"/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1382" w:type="dxa"/>
            <w:gridSpan w:val="2"/>
            <w:vAlign w:val="center"/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5</w:t>
            </w:r>
          </w:p>
        </w:tc>
      </w:tr>
      <w:tr>
        <w:tblPrEx>
          <w:tblW w:w="9776" w:type="dxa"/>
          <w:jc w:val="center"/>
          <w:tblLayout w:type="fixed"/>
          <w:tblLook w:val="01E0"/>
        </w:tblPrEx>
        <w:trPr>
          <w:trHeight w:val="307"/>
          <w:jc w:val="center"/>
        </w:trPr>
        <w:tc>
          <w:tcPr>
            <w:tcW w:w="694" w:type="dxa"/>
            <w:vAlign w:val="center"/>
          </w:tcPr>
          <w:p>
            <w:pPr>
              <w:spacing w:beforeAutospacing="0" w:afterAutospacing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017" w:type="dxa"/>
          </w:tcPr>
          <w:p>
            <w:pPr>
              <w:spacing w:beforeAutospacing="0" w:afterAutospacing="0" w:line="240" w:lineRule="auto"/>
              <w:ind w:firstLine="29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Кількість ВПО, які перебувають на обліку</w:t>
            </w:r>
          </w:p>
        </w:tc>
        <w:tc>
          <w:tcPr>
            <w:tcW w:w="1266" w:type="dxa"/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осіб</w:t>
            </w:r>
          </w:p>
        </w:tc>
        <w:tc>
          <w:tcPr>
            <w:tcW w:w="1417" w:type="dxa"/>
            <w:gridSpan w:val="2"/>
            <w:vAlign w:val="center"/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4</w:t>
            </w:r>
          </w:p>
        </w:tc>
        <w:tc>
          <w:tcPr>
            <w:tcW w:w="1382" w:type="dxa"/>
            <w:gridSpan w:val="2"/>
            <w:vAlign w:val="center"/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8</w:t>
            </w:r>
          </w:p>
        </w:tc>
      </w:tr>
      <w:tr>
        <w:tblPrEx>
          <w:tblW w:w="9776" w:type="dxa"/>
          <w:jc w:val="center"/>
          <w:tblLayout w:type="fixed"/>
          <w:tblLook w:val="01E0"/>
        </w:tblPrEx>
        <w:trPr>
          <w:trHeight w:val="307"/>
          <w:jc w:val="center"/>
        </w:trPr>
        <w:tc>
          <w:tcPr>
            <w:tcW w:w="694" w:type="dxa"/>
            <w:vAlign w:val="center"/>
          </w:tcPr>
          <w:p>
            <w:pPr>
              <w:spacing w:beforeAutospacing="0" w:afterAutospacing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017" w:type="dxa"/>
          </w:tcPr>
          <w:p>
            <w:pPr>
              <w:spacing w:beforeAutospacing="0" w:afterAutospacing="0" w:line="240" w:lineRule="auto"/>
              <w:ind w:firstLine="29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Кількість працевлаштованих ВПО</w:t>
            </w:r>
          </w:p>
        </w:tc>
        <w:tc>
          <w:tcPr>
            <w:tcW w:w="1266" w:type="dxa"/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осіб</w:t>
            </w:r>
          </w:p>
        </w:tc>
        <w:tc>
          <w:tcPr>
            <w:tcW w:w="1417" w:type="dxa"/>
            <w:gridSpan w:val="2"/>
            <w:vAlign w:val="center"/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70</w:t>
            </w:r>
          </w:p>
        </w:tc>
        <w:tc>
          <w:tcPr>
            <w:tcW w:w="1382" w:type="dxa"/>
            <w:gridSpan w:val="2"/>
            <w:vAlign w:val="center"/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75</w:t>
            </w:r>
          </w:p>
        </w:tc>
      </w:tr>
      <w:tr>
        <w:tblPrEx>
          <w:tblW w:w="9776" w:type="dxa"/>
          <w:jc w:val="center"/>
          <w:tblLayout w:type="fixed"/>
          <w:tblLook w:val="01E0"/>
        </w:tblPrEx>
        <w:trPr>
          <w:trHeight w:val="307"/>
          <w:jc w:val="center"/>
        </w:trPr>
        <w:tc>
          <w:tcPr>
            <w:tcW w:w="694" w:type="dxa"/>
            <w:vAlign w:val="center"/>
          </w:tcPr>
          <w:p>
            <w:pPr>
              <w:spacing w:beforeAutospacing="0" w:afterAutospacing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017" w:type="dxa"/>
          </w:tcPr>
          <w:p>
            <w:pPr>
              <w:spacing w:beforeAutospacing="0" w:afterAutospacing="0" w:line="240" w:lineRule="auto"/>
              <w:ind w:firstLine="29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Надання компенсації витрат на оплату праці за працевлаштування ВПО</w:t>
            </w:r>
          </w:p>
        </w:tc>
        <w:tc>
          <w:tcPr>
            <w:tcW w:w="1266" w:type="dxa"/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тис. грн.</w:t>
            </w:r>
          </w:p>
        </w:tc>
        <w:tc>
          <w:tcPr>
            <w:tcW w:w="1417" w:type="dxa"/>
            <w:gridSpan w:val="2"/>
            <w:vAlign w:val="center"/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650,0</w:t>
            </w:r>
          </w:p>
        </w:tc>
        <w:tc>
          <w:tcPr>
            <w:tcW w:w="1382" w:type="dxa"/>
            <w:gridSpan w:val="2"/>
            <w:vAlign w:val="center"/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700,0</w:t>
            </w:r>
          </w:p>
        </w:tc>
      </w:tr>
      <w:tr>
        <w:tblPrEx>
          <w:tblW w:w="9776" w:type="dxa"/>
          <w:jc w:val="center"/>
          <w:tblLayout w:type="fixed"/>
          <w:tblLook w:val="01E0"/>
        </w:tblPrEx>
        <w:trPr>
          <w:trHeight w:val="307"/>
          <w:jc w:val="center"/>
        </w:trPr>
        <w:tc>
          <w:tcPr>
            <w:tcW w:w="694" w:type="dxa"/>
            <w:vAlign w:val="center"/>
          </w:tcPr>
          <w:p>
            <w:pPr>
              <w:spacing w:beforeAutospacing="0" w:afterAutospacing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13.</w:t>
            </w:r>
          </w:p>
        </w:tc>
        <w:tc>
          <w:tcPr>
            <w:tcW w:w="5017" w:type="dxa"/>
          </w:tcPr>
          <w:p>
            <w:pPr>
              <w:spacing w:beforeAutospacing="0" w:afterAutospacing="0" w:line="240" w:lineRule="auto"/>
              <w:ind w:firstLine="29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Підприємництво </w:t>
            </w:r>
          </w:p>
        </w:tc>
        <w:tc>
          <w:tcPr>
            <w:tcW w:w="1266" w:type="dxa"/>
            <w:vAlign w:val="center"/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gridSpan w:val="2"/>
            <w:vAlign w:val="center"/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382" w:type="dxa"/>
            <w:gridSpan w:val="2"/>
            <w:vAlign w:val="center"/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>
        <w:tblPrEx>
          <w:tblW w:w="9776" w:type="dxa"/>
          <w:jc w:val="center"/>
          <w:tblLayout w:type="fixed"/>
          <w:tblLook w:val="01E0"/>
        </w:tblPrEx>
        <w:trPr>
          <w:trHeight w:val="825"/>
          <w:jc w:val="center"/>
        </w:trPr>
        <w:tc>
          <w:tcPr>
            <w:tcW w:w="694" w:type="dxa"/>
            <w:vAlign w:val="center"/>
          </w:tcPr>
          <w:p>
            <w:pPr>
              <w:spacing w:beforeAutospacing="0" w:afterAutospacing="0" w:line="240" w:lineRule="auto"/>
              <w:ind w:firstLine="36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017" w:type="dxa"/>
          </w:tcPr>
          <w:p>
            <w:pPr>
              <w:spacing w:beforeAutospacing="0" w:afterAutospacing="0" w:line="240" w:lineRule="auto"/>
              <w:ind w:firstLine="2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Кількість суб'єктів підприємницької діяльності,   всього (за даними ГУ ДФС у Київській області)</w:t>
            </w:r>
          </w:p>
        </w:tc>
        <w:tc>
          <w:tcPr>
            <w:tcW w:w="1266" w:type="dxa"/>
            <w:vAlign w:val="center"/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17 419</w:t>
            </w:r>
          </w:p>
        </w:tc>
        <w:tc>
          <w:tcPr>
            <w:tcW w:w="1382" w:type="dxa"/>
            <w:gridSpan w:val="2"/>
            <w:vAlign w:val="center"/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17 500</w:t>
            </w:r>
          </w:p>
        </w:tc>
      </w:tr>
      <w:tr>
        <w:tblPrEx>
          <w:tblW w:w="9776" w:type="dxa"/>
          <w:jc w:val="center"/>
          <w:tblLayout w:type="fixed"/>
          <w:tblLook w:val="01E0"/>
        </w:tblPrEx>
        <w:trPr>
          <w:trHeight w:val="274"/>
          <w:jc w:val="center"/>
        </w:trPr>
        <w:tc>
          <w:tcPr>
            <w:tcW w:w="694" w:type="dxa"/>
            <w:vAlign w:val="center"/>
          </w:tcPr>
          <w:p>
            <w:pPr>
              <w:spacing w:beforeAutospacing="0" w:afterAutospacing="0" w:line="240" w:lineRule="auto"/>
              <w:ind w:firstLine="36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017" w:type="dxa"/>
          </w:tcPr>
          <w:p>
            <w:pPr>
              <w:spacing w:beforeAutospacing="0" w:afterAutospacing="0" w:line="240" w:lineRule="auto"/>
              <w:ind w:firstLine="2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 них:</w:t>
            </w:r>
          </w:p>
        </w:tc>
        <w:tc>
          <w:tcPr>
            <w:tcW w:w="1266" w:type="dxa"/>
            <w:vAlign w:val="center"/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gridSpan w:val="2"/>
            <w:vAlign w:val="center"/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color w:val="000000" w:themeColor="text1"/>
              </w:rPr>
            </w:pPr>
          </w:p>
        </w:tc>
        <w:tc>
          <w:tcPr>
            <w:tcW w:w="1382" w:type="dxa"/>
            <w:gridSpan w:val="2"/>
            <w:vAlign w:val="center"/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color w:val="000000" w:themeColor="text1"/>
              </w:rPr>
            </w:pPr>
          </w:p>
        </w:tc>
      </w:tr>
      <w:tr>
        <w:tblPrEx>
          <w:tblW w:w="9776" w:type="dxa"/>
          <w:jc w:val="center"/>
          <w:tblLayout w:type="fixed"/>
          <w:tblLook w:val="01E0"/>
        </w:tblPrEx>
        <w:trPr>
          <w:trHeight w:val="550"/>
          <w:jc w:val="center"/>
        </w:trPr>
        <w:tc>
          <w:tcPr>
            <w:tcW w:w="694" w:type="dxa"/>
            <w:vAlign w:val="center"/>
          </w:tcPr>
          <w:p>
            <w:pPr>
              <w:spacing w:beforeAutospacing="0" w:afterAutospacing="0" w:line="240" w:lineRule="auto"/>
              <w:ind w:firstLine="36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017" w:type="dxa"/>
          </w:tcPr>
          <w:p>
            <w:pPr>
              <w:spacing w:beforeAutospacing="0" w:afterAutospacing="0" w:line="240" w:lineRule="auto"/>
              <w:ind w:firstLine="2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суб'єктів підприємницької діяльності – юридичних осіб</w:t>
            </w:r>
          </w:p>
        </w:tc>
        <w:tc>
          <w:tcPr>
            <w:tcW w:w="1266" w:type="dxa"/>
            <w:vAlign w:val="center"/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lang w:val="ru-RU"/>
              </w:rPr>
              <w:t>7 379</w:t>
            </w:r>
          </w:p>
        </w:tc>
        <w:tc>
          <w:tcPr>
            <w:tcW w:w="1382" w:type="dxa"/>
            <w:gridSpan w:val="2"/>
            <w:vAlign w:val="center"/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7 400</w:t>
            </w:r>
          </w:p>
        </w:tc>
      </w:tr>
      <w:tr>
        <w:tblPrEx>
          <w:tblW w:w="9776" w:type="dxa"/>
          <w:jc w:val="center"/>
          <w:tblLayout w:type="fixed"/>
          <w:tblLook w:val="01E0"/>
        </w:tblPrEx>
        <w:trPr>
          <w:trHeight w:val="550"/>
          <w:jc w:val="center"/>
        </w:trPr>
        <w:tc>
          <w:tcPr>
            <w:tcW w:w="694" w:type="dxa"/>
            <w:vAlign w:val="center"/>
          </w:tcPr>
          <w:p>
            <w:pPr>
              <w:spacing w:beforeAutospacing="0" w:afterAutospacing="0" w:line="240" w:lineRule="auto"/>
              <w:ind w:firstLine="36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017" w:type="dxa"/>
          </w:tcPr>
          <w:p>
            <w:pPr>
              <w:spacing w:beforeAutospacing="0" w:afterAutospacing="0" w:line="240" w:lineRule="auto"/>
              <w:ind w:firstLine="2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суб'єктів підприємницької діяльності – фізичних осіб</w:t>
            </w:r>
          </w:p>
        </w:tc>
        <w:tc>
          <w:tcPr>
            <w:tcW w:w="1266" w:type="dxa"/>
            <w:vAlign w:val="center"/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lang w:val="ru-RU"/>
              </w:rPr>
              <w:t>10 040</w:t>
            </w:r>
          </w:p>
        </w:tc>
        <w:tc>
          <w:tcPr>
            <w:tcW w:w="1382" w:type="dxa"/>
            <w:gridSpan w:val="2"/>
            <w:vAlign w:val="center"/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10 100</w:t>
            </w:r>
          </w:p>
        </w:tc>
      </w:tr>
      <w:tr>
        <w:tblPrEx>
          <w:tblW w:w="9776" w:type="dxa"/>
          <w:jc w:val="center"/>
          <w:tblLayout w:type="fixed"/>
          <w:tblLook w:val="01E0"/>
        </w:tblPrEx>
        <w:trPr>
          <w:trHeight w:val="274"/>
          <w:jc w:val="center"/>
        </w:trPr>
        <w:tc>
          <w:tcPr>
            <w:tcW w:w="694" w:type="dxa"/>
            <w:vAlign w:val="center"/>
          </w:tcPr>
          <w:p>
            <w:pPr>
              <w:spacing w:beforeAutospacing="0" w:afterAutospacing="0" w:line="240" w:lineRule="auto"/>
              <w:ind w:hanging="2"/>
              <w:rPr>
                <w:rFonts w:ascii="Times New Roman" w:hAnsi="Times New Roman"/>
                <w:b/>
                <w:bCs/>
              </w:rPr>
            </w:pPr>
            <w:bookmarkStart w:id="2" w:name="_Hlk154065741"/>
            <w:r>
              <w:rPr>
                <w:rFonts w:ascii="Times New Roman" w:hAnsi="Times New Roman"/>
                <w:b/>
                <w:bCs/>
              </w:rPr>
              <w:t>14.</w:t>
            </w:r>
          </w:p>
        </w:tc>
        <w:tc>
          <w:tcPr>
            <w:tcW w:w="5017" w:type="dxa"/>
          </w:tcPr>
          <w:p>
            <w:pPr>
              <w:spacing w:beforeAutospacing="0" w:afterAutospacing="0" w:line="240" w:lineRule="auto"/>
              <w:ind w:firstLine="29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Центр обслуговування «Прозорий офіс»</w:t>
            </w:r>
          </w:p>
        </w:tc>
        <w:tc>
          <w:tcPr>
            <w:tcW w:w="1266" w:type="dxa"/>
            <w:vAlign w:val="center"/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gridSpan w:val="2"/>
            <w:vAlign w:val="center"/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82" w:type="dxa"/>
            <w:gridSpan w:val="2"/>
            <w:vAlign w:val="center"/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W w:w="9776" w:type="dxa"/>
          <w:jc w:val="center"/>
          <w:tblLayout w:type="fixed"/>
          <w:tblLook w:val="01E0"/>
        </w:tblPrEx>
        <w:trPr>
          <w:trHeight w:val="274"/>
          <w:jc w:val="center"/>
        </w:trPr>
        <w:tc>
          <w:tcPr>
            <w:tcW w:w="694" w:type="dxa"/>
            <w:vAlign w:val="center"/>
          </w:tcPr>
          <w:p>
            <w:pPr>
              <w:spacing w:beforeAutospacing="0" w:afterAutospacing="0" w:line="240" w:lineRule="auto"/>
              <w:ind w:hanging="2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017" w:type="dxa"/>
          </w:tcPr>
          <w:p>
            <w:pPr>
              <w:spacing w:beforeAutospacing="0" w:afterAutospacing="0" w:line="240" w:lineRule="auto"/>
              <w:ind w:firstLine="2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Кількість наданих адміністративних послуг</w:t>
            </w:r>
          </w:p>
        </w:tc>
        <w:tc>
          <w:tcPr>
            <w:tcW w:w="1266" w:type="dxa"/>
            <w:vAlign w:val="center"/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42250</w:t>
            </w:r>
          </w:p>
        </w:tc>
        <w:tc>
          <w:tcPr>
            <w:tcW w:w="1382" w:type="dxa"/>
            <w:gridSpan w:val="2"/>
            <w:vAlign w:val="center"/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46500</w:t>
            </w:r>
          </w:p>
        </w:tc>
      </w:tr>
      <w:tr>
        <w:tblPrEx>
          <w:tblW w:w="9776" w:type="dxa"/>
          <w:jc w:val="center"/>
          <w:tblLayout w:type="fixed"/>
          <w:tblLook w:val="01E0"/>
        </w:tblPrEx>
        <w:trPr>
          <w:trHeight w:val="537"/>
          <w:jc w:val="center"/>
        </w:trPr>
        <w:tc>
          <w:tcPr>
            <w:tcW w:w="694" w:type="dxa"/>
            <w:vAlign w:val="center"/>
          </w:tcPr>
          <w:p>
            <w:pPr>
              <w:spacing w:beforeAutospacing="0" w:afterAutospacing="0" w:line="240" w:lineRule="auto"/>
              <w:ind w:hanging="2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017" w:type="dxa"/>
          </w:tcPr>
          <w:p>
            <w:pPr>
              <w:spacing w:beforeAutospacing="0" w:afterAutospacing="0" w:line="240" w:lineRule="auto"/>
              <w:ind w:firstLine="2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Кількість видів послуг, які фактично можна отримати в ЦНАП</w:t>
            </w:r>
          </w:p>
        </w:tc>
        <w:tc>
          <w:tcPr>
            <w:tcW w:w="1266" w:type="dxa"/>
            <w:vAlign w:val="center"/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278</w:t>
            </w:r>
          </w:p>
        </w:tc>
        <w:tc>
          <w:tcPr>
            <w:tcW w:w="1382" w:type="dxa"/>
            <w:gridSpan w:val="2"/>
            <w:vAlign w:val="center"/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278</w:t>
            </w:r>
          </w:p>
        </w:tc>
      </w:tr>
      <w:tr>
        <w:tblPrEx>
          <w:tblW w:w="9776" w:type="dxa"/>
          <w:jc w:val="center"/>
          <w:tblLayout w:type="fixed"/>
          <w:tblLook w:val="01E0"/>
        </w:tblPrEx>
        <w:trPr>
          <w:trHeight w:val="281"/>
          <w:jc w:val="center"/>
        </w:trPr>
        <w:tc>
          <w:tcPr>
            <w:tcW w:w="694" w:type="dxa"/>
            <w:vAlign w:val="center"/>
          </w:tcPr>
          <w:p>
            <w:pPr>
              <w:spacing w:beforeAutospacing="0" w:afterAutospacing="0" w:line="240" w:lineRule="auto"/>
              <w:ind w:hanging="2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017" w:type="dxa"/>
          </w:tcPr>
          <w:p>
            <w:pPr>
              <w:spacing w:beforeAutospacing="0" w:afterAutospacing="0" w:line="240" w:lineRule="auto"/>
              <w:ind w:firstLine="2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тому числі електронних послуг </w:t>
            </w:r>
          </w:p>
        </w:tc>
        <w:tc>
          <w:tcPr>
            <w:tcW w:w="1266" w:type="dxa"/>
            <w:vAlign w:val="center"/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1382" w:type="dxa"/>
            <w:gridSpan w:val="2"/>
            <w:vAlign w:val="center"/>
          </w:tcPr>
          <w:p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</w:tr>
    </w:tbl>
    <w:p>
      <w:pPr>
        <w:ind w:firstLine="360"/>
        <w:jc w:val="both"/>
        <w:rPr>
          <w:rFonts w:ascii="Times New Roman" w:hAnsi="Times New Roman"/>
          <w:sz w:val="28"/>
          <w:szCs w:val="28"/>
          <w:lang w:val="ru-RU"/>
        </w:rPr>
      </w:pPr>
      <w:bookmarkEnd w:id="2"/>
    </w:p>
    <w:p>
      <w:pPr>
        <w:rPr>
          <w:rFonts w:ascii="Times New Roman" w:hAnsi="Times New Roman"/>
          <w:sz w:val="28"/>
          <w:szCs w:val="28"/>
          <w:lang w:val="ru-RU"/>
        </w:rPr>
      </w:pPr>
    </w:p>
    <w:p>
      <w:pPr>
        <w:rPr>
          <w:rFonts w:ascii="Times New Roman" w:hAnsi="Times New Roman"/>
          <w:sz w:val="28"/>
          <w:szCs w:val="28"/>
          <w:lang w:val="ru-RU"/>
        </w:rPr>
      </w:pPr>
    </w:p>
    <w:p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Міський голова                                                                               Ігор САПОЖКО  </w:t>
      </w:r>
      <w:permEnd w:id="1"/>
    </w:p>
    <w:sectPr>
      <w:headerReference w:type="default" r:id="rId4"/>
      <w:footerReference w:type="default" r:id="rId5"/>
      <w:type w:val="nextPage"/>
      <w:pgSz w:w="11906" w:h="16838" w:code="0"/>
      <w:pgMar w:top="1135" w:right="707" w:bottom="993" w:left="1701" w:header="708" w:footer="708" w:gutter="0"/>
      <w:cols w:space="708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fldChar w:fldCharType="begin"/>
    </w:r>
    <w:r>
      <w:rPr>
        <w:rFonts w:ascii="Times New Roman" w:hAnsi="Times New Roman"/>
        <w:sz w:val="24"/>
        <w:szCs w:val="24"/>
      </w:rPr>
      <w:instrText>PAGE   \* MERGEFORMAT</w:instrText>
    </w:r>
    <w:r>
      <w:rPr>
        <w:rFonts w:ascii="Times New Roman" w:hAnsi="Times New Roman"/>
        <w:sz w:val="24"/>
        <w:szCs w:val="24"/>
      </w:rPr>
      <w:fldChar w:fldCharType="separate"/>
    </w:r>
    <w:r>
      <w:rPr>
        <w:rFonts w:ascii="Times New Roman" w:hAnsi="Times New Roman"/>
        <w:sz w:val="24"/>
        <w:szCs w:val="24"/>
        <w:lang w:val="ru-RU"/>
      </w:rPr>
      <w:t>#</w:t>
    </w:r>
    <w:r>
      <w:rPr>
        <w:rFonts w:ascii="Times New Roman" w:hAnsi="Times New Roman"/>
        <w:sz w:val="24"/>
        <w:szCs w:val="24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tabs>
        <w:tab w:val="center" w:pos="4819"/>
        <w:tab w:val="right" w:pos="9639"/>
      </w:tabs>
      <w:spacing w:beforeAutospacing="0" w:after="0" w:afterAutospacing="0" w:line="240" w:lineRule="auto"/>
      <w:jc w:val="right"/>
      <w:rPr>
        <w:rFonts w:ascii="Antiqua" w:hAnsi="Antiqua"/>
        <w:color w:val="7F7F7F"/>
        <w:sz w:val="28"/>
        <w:szCs w:val="20"/>
        <w:lang w:val="hr-HR" w:eastAsia="ru-RU"/>
      </w:rPr>
    </w:pPr>
    <w:r>
      <w:rPr>
        <w:rFonts w:ascii="Antiqua" w:hAnsi="Antiqua"/>
        <w:color w:val="7F7F7F" w:themeColor="text1" w:themeTint="80"/>
        <w:sz w:val="28"/>
        <w:szCs w:val="20"/>
        <w:lang w:val="hr-HR" w:eastAsia="ru-RU"/>
      </w:rPr>
      <w:t>Продовження додатку</w:t>
    </w:r>
  </w:p>
  <w:p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k/t9lXyFGLgmamfeStZFzK4SbTicim4qBUmLavphnNlhVU5MMrsJf6bbZAWELuXnktIE+GtXPf2L&#10;BJRSPqwDXQ==&#10;" w:salt="cJtTuPtkUaEcpA0Xvybh+g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/>
        <w:sz w:val="22"/>
        <w:szCs w:val="22"/>
        <w:lang w:val="uk-UA" w:eastAsia="uk-UA" w:bidi="ar-SA"/>
      </w:rPr>
    </w:rPrDefault>
    <w:pPrDefault>
      <w:pPr>
        <w:keepNext w:val="0"/>
        <w:keepLines w:val="0"/>
        <w:pageBreakBefore w:val="0"/>
        <w:widowControl/>
        <w:suppressLineNumbers w:val="0"/>
        <w:shd w:val="clear" w:color="auto" w:fill="auto"/>
        <w:suppressAutoHyphens w:val="0"/>
        <w:bidi w:val="0"/>
        <w:spacing w:before="0" w:beforeAutospacing="0" w:after="200" w:afterAutospacing="0" w:line="276" w:lineRule="auto"/>
        <w:ind w:left="0" w:right="0" w:firstLine="0"/>
        <w:contextualSpacing w:val="0"/>
        <w:jc w:val="left"/>
        <w:outlineLvl w:val="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</w:style>
  <w:style w:type="paragraph" w:styleId="Header">
    <w:name w:val="header"/>
    <w:basedOn w:val="Normal"/>
    <w:link w:val="a"/>
    <w:pPr>
      <w:tabs>
        <w:tab w:val="center" w:pos="4677"/>
        <w:tab w:val="right" w:pos="9355"/>
      </w:tabs>
      <w:spacing w:beforeAutospacing="0" w:after="0" w:afterAutospacing="0" w:line="240" w:lineRule="auto"/>
    </w:pPr>
  </w:style>
  <w:style w:type="paragraph" w:styleId="Footer">
    <w:name w:val="footer"/>
    <w:basedOn w:val="Normal"/>
    <w:link w:val="a0"/>
    <w:pPr>
      <w:tabs>
        <w:tab w:val="center" w:pos="4677"/>
        <w:tab w:val="right" w:pos="9355"/>
      </w:tabs>
      <w:spacing w:beforeAutospacing="0" w:after="0" w:afterAutospacing="0" w:line="240" w:lineRule="auto"/>
    </w:pPr>
  </w:style>
  <w:style w:type="paragraph" w:customStyle="1" w:styleId="docdata">
    <w:name w:val="docdata"/>
    <w:basedOn w:val="Normal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FootnoteText">
    <w:name w:val="footnote text"/>
    <w:link w:val="FootnoteTextChar"/>
    <w:semiHidden/>
    <w:pPr>
      <w:spacing w:beforeAutospacing="0" w:after="0" w:afterAutospacing="0" w:line="240" w:lineRule="auto"/>
    </w:pPr>
    <w:rPr>
      <w:sz w:val="20"/>
      <w:szCs w:val="20"/>
    </w:rPr>
  </w:style>
  <w:style w:type="paragraph" w:styleId="EndnoteText">
    <w:name w:val="endnote text"/>
    <w:link w:val="EndnoteTextChar"/>
    <w:semiHidden/>
    <w:pPr>
      <w:spacing w:beforeAutospacing="0" w:after="0" w:afterAutospacing="0" w:line="240" w:lineRule="auto"/>
    </w:pPr>
    <w:rPr>
      <w:sz w:val="20"/>
      <w:szCs w:val="20"/>
    </w:rPr>
  </w:style>
  <w:style w:type="character" w:styleId="LineNumber">
    <w:name w:val="line number"/>
    <w:basedOn w:val="DefaultParagraphFont"/>
    <w:semiHidden/>
  </w:style>
  <w:style w:type="character" w:styleId="Hyperlink">
    <w:name w:val="Hyperlink"/>
    <w:rPr>
      <w:color w:val="0000FF"/>
      <w:u w:val="single"/>
    </w:rPr>
  </w:style>
  <w:style w:type="character" w:customStyle="1" w:styleId="a">
    <w:name w:val="Верхний колонтитул Знак"/>
    <w:basedOn w:val="DefaultParagraphFont"/>
    <w:link w:val="Header"/>
  </w:style>
  <w:style w:type="character" w:customStyle="1" w:styleId="a0">
    <w:name w:val="Нижний колонтитул Знак"/>
    <w:basedOn w:val="DefaultParagraphFont"/>
    <w:link w:val="Footer"/>
  </w:style>
  <w:style w:type="character" w:styleId="FootnoteReference">
    <w:name w:val="footnote reference"/>
    <w:semiHidden/>
    <w:rPr>
      <w:vertAlign w:val="superscript"/>
    </w:rPr>
  </w:style>
  <w:style w:type="character" w:customStyle="1" w:styleId="FootnoteTextChar">
    <w:name w:val="Footnote Text Char"/>
    <w:link w:val="FootnoteText"/>
    <w:semiHidden/>
    <w:rPr>
      <w:sz w:val="20"/>
      <w:szCs w:val="20"/>
    </w:rPr>
  </w:style>
  <w:style w:type="character" w:styleId="EndnoteReference">
    <w:name w:val="endnote reference"/>
    <w:semiHidden/>
    <w:rPr>
      <w:vertAlign w:val="superscript"/>
    </w:rPr>
  </w:style>
  <w:style w:type="character" w:customStyle="1" w:styleId="EndnoteTextChar">
    <w:name w:val="Endnote Text Char"/>
    <w:link w:val="EndnoteText"/>
    <w:semiHidden/>
    <w:rPr>
      <w:sz w:val="20"/>
      <w:szCs w:val="20"/>
    </w:rPr>
  </w:style>
  <w:style w:type="table" w:styleId="TableSimple1">
    <w:name w:val="Table Simple 1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0</Pages>
  <Words>0</Words>
  <Characters>0</Characters>
  <Application>Microsoft Office Word</Application>
  <DocSecurity>8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21.0001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ASKOD</cp:lastModifiedBy>
  <cp:revision>13</cp:revision>
  <dcterms:created xsi:type="dcterms:W3CDTF">2022-09-28T09:53:00Z</dcterms:created>
  <dcterms:modified xsi:type="dcterms:W3CDTF">2024-01-08T12:33:03Z</dcterms:modified>
</cp:coreProperties>
</file>