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2334E" w:rsidP="004B03DE" w14:paraId="103035B5" w14:textId="77777777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 </w:t>
      </w:r>
    </w:p>
    <w:p w:rsidR="00F26DCD" w:rsidP="004B03DE" w14:paraId="51A1D4EA" w14:textId="77777777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6E7B70">
        <w:rPr>
          <w:rFonts w:ascii="Times New Roman" w:hAnsi="Times New Roman" w:cs="Times New Roman"/>
          <w:sz w:val="28"/>
          <w:szCs w:val="28"/>
          <w:lang w:val="uk-UA"/>
        </w:rPr>
        <w:t xml:space="preserve">озпорядження </w:t>
      </w:r>
    </w:p>
    <w:p w:rsidR="004B03DE" w:rsidP="004B03DE" w14:paraId="21898AC9" w14:textId="4871E32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міського голови 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20.07.2023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109-ОД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C33FDA" w:rsidRPr="00C33FDA" w:rsidP="00C33FDA" w14:paraId="1BC3C9E7" w14:textId="77777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permStart w:id="1" w:edGrp="everyone"/>
      <w:r w:rsidRPr="00C33FDA">
        <w:rPr>
          <w:rFonts w:ascii="Times New Roman" w:hAnsi="Times New Roman"/>
          <w:b/>
          <w:sz w:val="28"/>
          <w:szCs w:val="28"/>
          <w:lang w:val="uk-UA"/>
        </w:rPr>
        <w:t xml:space="preserve">Склад інвентаризаційної комісії </w:t>
      </w:r>
    </w:p>
    <w:p w:rsidR="00C33FDA" w:rsidRPr="00C33FDA" w:rsidP="00EB5863" w14:paraId="54754410" w14:textId="7777777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33FDA">
        <w:rPr>
          <w:rFonts w:ascii="Times New Roman" w:hAnsi="Times New Roman"/>
          <w:sz w:val="28"/>
          <w:szCs w:val="28"/>
          <w:lang w:val="uk-UA"/>
        </w:rPr>
        <w:t>Голова комісії:</w:t>
      </w:r>
    </w:p>
    <w:p w:rsidR="00C33FDA" w:rsidRPr="00EB5863" w:rsidP="00EB5863" w14:paraId="31C10809" w14:textId="7777777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B5863">
        <w:rPr>
          <w:rFonts w:ascii="Times New Roman" w:hAnsi="Times New Roman"/>
          <w:sz w:val="28"/>
          <w:szCs w:val="28"/>
          <w:lang w:val="uk-UA"/>
        </w:rPr>
        <w:t>Ленчицька Людмила Анатоліївна - керуючий справами виконавчого комітету.</w:t>
      </w:r>
    </w:p>
    <w:p w:rsidR="00C33FDA" w:rsidRPr="00EB5863" w:rsidP="00C33FDA" w14:paraId="555DFC2A" w14:textId="77777777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33FDA" w:rsidRPr="00046FD1" w:rsidP="00EB5863" w14:paraId="119FA842" w14:textId="777777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6FD1">
        <w:rPr>
          <w:rFonts w:ascii="Times New Roman" w:hAnsi="Times New Roman"/>
          <w:sz w:val="28"/>
          <w:szCs w:val="28"/>
        </w:rPr>
        <w:t xml:space="preserve">Члени </w:t>
      </w:r>
      <w:r w:rsidRPr="00046FD1">
        <w:rPr>
          <w:rFonts w:ascii="Times New Roman" w:hAnsi="Times New Roman"/>
          <w:sz w:val="28"/>
          <w:szCs w:val="28"/>
        </w:rPr>
        <w:t>комі</w:t>
      </w:r>
      <w:r w:rsidRPr="00046FD1">
        <w:rPr>
          <w:rFonts w:ascii="Times New Roman" w:hAnsi="Times New Roman"/>
          <w:sz w:val="28"/>
          <w:szCs w:val="28"/>
        </w:rPr>
        <w:t>с</w:t>
      </w:r>
      <w:r w:rsidRPr="00046FD1">
        <w:rPr>
          <w:rFonts w:ascii="Times New Roman" w:hAnsi="Times New Roman"/>
          <w:sz w:val="28"/>
          <w:szCs w:val="28"/>
        </w:rPr>
        <w:t>ії</w:t>
      </w:r>
      <w:r w:rsidRPr="00046FD1">
        <w:rPr>
          <w:rFonts w:ascii="Times New Roman" w:hAnsi="Times New Roman"/>
          <w:sz w:val="28"/>
          <w:szCs w:val="28"/>
        </w:rPr>
        <w:t>:</w:t>
      </w:r>
    </w:p>
    <w:p w:rsidR="00C33FDA" w:rsidP="00C33FDA" w14:paraId="3506AD04" w14:textId="777777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Каращенко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Наталія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Володимирівна</w:t>
      </w:r>
      <w:r w:rsidRPr="00046FD1">
        <w:rPr>
          <w:rFonts w:ascii="Times New Roman" w:hAnsi="Times New Roman"/>
          <w:sz w:val="28"/>
          <w:szCs w:val="28"/>
        </w:rPr>
        <w:t xml:space="preserve"> – </w:t>
      </w:r>
      <w:r w:rsidRPr="00046FD1">
        <w:rPr>
          <w:rFonts w:ascii="Times New Roman" w:hAnsi="Times New Roman"/>
          <w:sz w:val="28"/>
          <w:szCs w:val="28"/>
        </w:rPr>
        <w:t>головний</w:t>
      </w:r>
      <w:r w:rsidRPr="00046FD1">
        <w:rPr>
          <w:rFonts w:ascii="Times New Roman" w:hAnsi="Times New Roman"/>
          <w:sz w:val="28"/>
          <w:szCs w:val="28"/>
        </w:rPr>
        <w:t xml:space="preserve"> </w:t>
      </w:r>
      <w:r w:rsidRPr="00046FD1">
        <w:rPr>
          <w:rFonts w:ascii="Times New Roman" w:hAnsi="Times New Roman"/>
          <w:sz w:val="28"/>
          <w:szCs w:val="28"/>
        </w:rPr>
        <w:t>спеціалі</w:t>
      </w:r>
      <w:r w:rsidRPr="00046FD1">
        <w:rPr>
          <w:rFonts w:ascii="Times New Roman" w:hAnsi="Times New Roman"/>
          <w:sz w:val="28"/>
          <w:szCs w:val="28"/>
        </w:rPr>
        <w:t>ст</w:t>
      </w:r>
      <w:r w:rsidRPr="00046FD1">
        <w:rPr>
          <w:rFonts w:ascii="Times New Roman" w:hAnsi="Times New Roman"/>
          <w:sz w:val="28"/>
          <w:szCs w:val="28"/>
        </w:rPr>
        <w:t xml:space="preserve"> </w:t>
      </w:r>
      <w:r w:rsidRPr="00046FD1">
        <w:rPr>
          <w:rFonts w:ascii="Times New Roman" w:hAnsi="Times New Roman"/>
          <w:color w:val="000000"/>
          <w:sz w:val="28"/>
          <w:szCs w:val="28"/>
          <w:lang w:eastAsia="uk-UA" w:bidi="uk-UA"/>
        </w:rPr>
        <w:t>відділу</w:t>
      </w:r>
      <w:r w:rsidRPr="00046FD1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r w:rsidRPr="00046FD1">
        <w:rPr>
          <w:rFonts w:ascii="Times New Roman" w:hAnsi="Times New Roman"/>
          <w:color w:val="000000"/>
          <w:sz w:val="28"/>
          <w:szCs w:val="28"/>
          <w:lang w:eastAsia="uk-UA" w:bidi="uk-UA"/>
        </w:rPr>
        <w:t>обліку</w:t>
      </w:r>
      <w:r w:rsidRPr="00046FD1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та </w:t>
      </w:r>
      <w:r w:rsidRPr="00046FD1">
        <w:rPr>
          <w:rFonts w:ascii="Times New Roman" w:hAnsi="Times New Roman"/>
          <w:color w:val="000000"/>
          <w:sz w:val="28"/>
          <w:szCs w:val="28"/>
          <w:lang w:eastAsia="uk-UA" w:bidi="uk-UA"/>
        </w:rPr>
        <w:t>звітності</w:t>
      </w:r>
      <w:r w:rsidRPr="00046FD1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r>
        <w:rPr>
          <w:rFonts w:ascii="Times New Roman" w:hAnsi="Times New Roman"/>
          <w:sz w:val="28"/>
          <w:szCs w:val="28"/>
        </w:rPr>
        <w:t>управління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46FD1">
        <w:rPr>
          <w:rFonts w:ascii="Times New Roman" w:hAnsi="Times New Roman"/>
          <w:sz w:val="28"/>
          <w:szCs w:val="28"/>
        </w:rPr>
        <w:t>централізованого</w:t>
      </w:r>
      <w:r w:rsidRPr="00046FD1">
        <w:rPr>
          <w:rFonts w:ascii="Times New Roman" w:hAnsi="Times New Roman"/>
          <w:sz w:val="28"/>
          <w:szCs w:val="28"/>
        </w:rPr>
        <w:t xml:space="preserve"> </w:t>
      </w:r>
      <w:r w:rsidRPr="00046FD1">
        <w:rPr>
          <w:rFonts w:ascii="Times New Roman" w:hAnsi="Times New Roman"/>
          <w:sz w:val="28"/>
          <w:szCs w:val="28"/>
        </w:rPr>
        <w:t>бухгалтерського</w:t>
      </w:r>
      <w:r w:rsidRPr="00046FD1">
        <w:rPr>
          <w:rFonts w:ascii="Times New Roman" w:hAnsi="Times New Roman"/>
          <w:sz w:val="28"/>
          <w:szCs w:val="28"/>
        </w:rPr>
        <w:t xml:space="preserve"> </w:t>
      </w:r>
      <w:r w:rsidRPr="00046FD1">
        <w:rPr>
          <w:rFonts w:ascii="Times New Roman" w:hAnsi="Times New Roman"/>
          <w:sz w:val="28"/>
          <w:szCs w:val="28"/>
        </w:rPr>
        <w:t>обліку</w:t>
      </w:r>
      <w:r w:rsidRPr="00046FD1">
        <w:rPr>
          <w:rFonts w:ascii="Times New Roman" w:hAnsi="Times New Roman"/>
          <w:sz w:val="28"/>
          <w:szCs w:val="28"/>
        </w:rPr>
        <w:t>;</w:t>
      </w:r>
    </w:p>
    <w:p w:rsidR="00C33FDA" w:rsidRPr="00046FD1" w:rsidP="00C33FDA" w14:paraId="5C283F67" w14:textId="777777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Краснікова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Олена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Анатоліївна</w:t>
      </w:r>
      <w:r w:rsidRPr="00046FD1">
        <w:rPr>
          <w:rFonts w:ascii="Times New Roman" w:hAnsi="Times New Roman"/>
          <w:sz w:val="28"/>
          <w:szCs w:val="28"/>
        </w:rPr>
        <w:t xml:space="preserve"> – начальник </w:t>
      </w:r>
      <w:r w:rsidRPr="00046FD1">
        <w:rPr>
          <w:rFonts w:ascii="Times New Roman" w:hAnsi="Times New Roman"/>
          <w:sz w:val="28"/>
          <w:szCs w:val="28"/>
        </w:rPr>
        <w:t>управління</w:t>
      </w:r>
      <w:r w:rsidRPr="00046FD1">
        <w:rPr>
          <w:rFonts w:ascii="Times New Roman" w:hAnsi="Times New Roman"/>
          <w:sz w:val="28"/>
          <w:szCs w:val="28"/>
        </w:rPr>
        <w:t xml:space="preserve"> </w:t>
      </w:r>
      <w:r w:rsidRPr="00046FD1">
        <w:rPr>
          <w:rFonts w:ascii="Times New Roman" w:hAnsi="Times New Roman"/>
          <w:sz w:val="28"/>
          <w:szCs w:val="28"/>
        </w:rPr>
        <w:t>централізованого</w:t>
      </w:r>
      <w:r w:rsidRPr="00046FD1">
        <w:rPr>
          <w:rFonts w:ascii="Times New Roman" w:hAnsi="Times New Roman"/>
          <w:sz w:val="28"/>
          <w:szCs w:val="28"/>
        </w:rPr>
        <w:t xml:space="preserve"> </w:t>
      </w:r>
      <w:r w:rsidRPr="00046FD1">
        <w:rPr>
          <w:rFonts w:ascii="Times New Roman" w:hAnsi="Times New Roman"/>
          <w:sz w:val="28"/>
          <w:szCs w:val="28"/>
        </w:rPr>
        <w:t>бухгалтерського</w:t>
      </w:r>
      <w:r w:rsidRPr="00046FD1">
        <w:rPr>
          <w:rFonts w:ascii="Times New Roman" w:hAnsi="Times New Roman"/>
          <w:sz w:val="28"/>
          <w:szCs w:val="28"/>
        </w:rPr>
        <w:t xml:space="preserve"> </w:t>
      </w:r>
      <w:r w:rsidRPr="00046FD1">
        <w:rPr>
          <w:rFonts w:ascii="Times New Roman" w:hAnsi="Times New Roman"/>
          <w:sz w:val="28"/>
          <w:szCs w:val="28"/>
        </w:rPr>
        <w:t>обл</w:t>
      </w:r>
      <w:r w:rsidRPr="00046FD1">
        <w:rPr>
          <w:rFonts w:ascii="Times New Roman" w:hAnsi="Times New Roman"/>
          <w:sz w:val="28"/>
          <w:szCs w:val="28"/>
        </w:rPr>
        <w:t>іку</w:t>
      </w:r>
      <w:r w:rsidRPr="00046FD1">
        <w:rPr>
          <w:rFonts w:ascii="Times New Roman" w:hAnsi="Times New Roman"/>
          <w:sz w:val="28"/>
          <w:szCs w:val="28"/>
        </w:rPr>
        <w:t>;</w:t>
      </w:r>
    </w:p>
    <w:p w:rsidR="00C33FDA" w:rsidRPr="00046FD1" w:rsidP="00C33FDA" w14:paraId="0F15412A" w14:textId="777777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Музика</w:t>
      </w:r>
      <w:r>
        <w:rPr>
          <w:rFonts w:ascii="Times New Roman" w:hAnsi="Times New Roman"/>
          <w:sz w:val="28"/>
          <w:szCs w:val="28"/>
        </w:rPr>
        <w:t xml:space="preserve"> Людмила </w:t>
      </w:r>
      <w:r>
        <w:rPr>
          <w:rFonts w:ascii="Times New Roman" w:hAnsi="Times New Roman"/>
          <w:sz w:val="28"/>
          <w:szCs w:val="28"/>
        </w:rPr>
        <w:t>Олегівна</w:t>
      </w:r>
      <w:r w:rsidRPr="00046FD1">
        <w:rPr>
          <w:rFonts w:ascii="Times New Roman" w:hAnsi="Times New Roman"/>
          <w:sz w:val="28"/>
          <w:szCs w:val="28"/>
        </w:rPr>
        <w:t xml:space="preserve"> -  </w:t>
      </w:r>
      <w:r w:rsidRPr="00046FD1">
        <w:rPr>
          <w:rFonts w:ascii="Times New Roman" w:hAnsi="Times New Roman"/>
          <w:sz w:val="28"/>
          <w:szCs w:val="28"/>
        </w:rPr>
        <w:t>головний</w:t>
      </w:r>
      <w:r w:rsidRPr="00046FD1">
        <w:rPr>
          <w:rFonts w:ascii="Times New Roman" w:hAnsi="Times New Roman"/>
          <w:sz w:val="28"/>
          <w:szCs w:val="28"/>
        </w:rPr>
        <w:t xml:space="preserve"> </w:t>
      </w:r>
      <w:r w:rsidRPr="00046FD1">
        <w:rPr>
          <w:rFonts w:ascii="Times New Roman" w:hAnsi="Times New Roman"/>
          <w:sz w:val="28"/>
          <w:szCs w:val="28"/>
        </w:rPr>
        <w:t>спеціалі</w:t>
      </w:r>
      <w:r w:rsidRPr="00046FD1">
        <w:rPr>
          <w:rFonts w:ascii="Times New Roman" w:hAnsi="Times New Roman"/>
          <w:sz w:val="28"/>
          <w:szCs w:val="28"/>
        </w:rPr>
        <w:t>ст</w:t>
      </w:r>
      <w:r w:rsidRPr="00046FD1">
        <w:rPr>
          <w:rFonts w:ascii="Times New Roman" w:hAnsi="Times New Roman"/>
          <w:sz w:val="28"/>
          <w:szCs w:val="28"/>
        </w:rPr>
        <w:t xml:space="preserve"> </w:t>
      </w:r>
      <w:r w:rsidRPr="00046FD1">
        <w:rPr>
          <w:rFonts w:ascii="Times New Roman" w:hAnsi="Times New Roman"/>
          <w:color w:val="000000"/>
          <w:sz w:val="28"/>
          <w:szCs w:val="28"/>
          <w:lang w:eastAsia="uk-UA" w:bidi="uk-UA"/>
        </w:rPr>
        <w:t>відділу</w:t>
      </w:r>
      <w:r w:rsidRPr="00046FD1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r w:rsidRPr="00046FD1">
        <w:rPr>
          <w:rFonts w:ascii="Times New Roman" w:hAnsi="Times New Roman"/>
          <w:color w:val="000000"/>
          <w:sz w:val="28"/>
          <w:szCs w:val="28"/>
          <w:lang w:eastAsia="uk-UA" w:bidi="uk-UA"/>
        </w:rPr>
        <w:t>обліку</w:t>
      </w:r>
      <w:r w:rsidRPr="00046FD1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та </w:t>
      </w:r>
      <w:r w:rsidRPr="00046FD1">
        <w:rPr>
          <w:rFonts w:ascii="Times New Roman" w:hAnsi="Times New Roman"/>
          <w:color w:val="000000"/>
          <w:sz w:val="28"/>
          <w:szCs w:val="28"/>
          <w:lang w:eastAsia="uk-UA" w:bidi="uk-UA"/>
        </w:rPr>
        <w:t>звітності</w:t>
      </w:r>
      <w:r w:rsidRPr="00046FD1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r w:rsidRPr="00046FD1">
        <w:rPr>
          <w:rFonts w:ascii="Times New Roman" w:hAnsi="Times New Roman"/>
          <w:sz w:val="28"/>
          <w:szCs w:val="28"/>
        </w:rPr>
        <w:t>управління</w:t>
      </w:r>
      <w:r w:rsidRPr="00046FD1">
        <w:rPr>
          <w:rFonts w:ascii="Times New Roman" w:hAnsi="Times New Roman"/>
          <w:sz w:val="28"/>
          <w:szCs w:val="28"/>
        </w:rPr>
        <w:t xml:space="preserve"> </w:t>
      </w:r>
      <w:r w:rsidRPr="00046FD1">
        <w:rPr>
          <w:rFonts w:ascii="Times New Roman" w:hAnsi="Times New Roman"/>
          <w:sz w:val="28"/>
          <w:szCs w:val="28"/>
        </w:rPr>
        <w:t>централізованого</w:t>
      </w:r>
      <w:r w:rsidRPr="00046FD1">
        <w:rPr>
          <w:rFonts w:ascii="Times New Roman" w:hAnsi="Times New Roman"/>
          <w:sz w:val="28"/>
          <w:szCs w:val="28"/>
        </w:rPr>
        <w:t xml:space="preserve"> </w:t>
      </w:r>
      <w:r w:rsidRPr="00046FD1">
        <w:rPr>
          <w:rFonts w:ascii="Times New Roman" w:hAnsi="Times New Roman"/>
          <w:sz w:val="28"/>
          <w:szCs w:val="28"/>
        </w:rPr>
        <w:t>бухгалтерського</w:t>
      </w:r>
      <w:r w:rsidRPr="00046FD1">
        <w:rPr>
          <w:rFonts w:ascii="Times New Roman" w:hAnsi="Times New Roman"/>
          <w:sz w:val="28"/>
          <w:szCs w:val="28"/>
        </w:rPr>
        <w:t xml:space="preserve"> </w:t>
      </w:r>
      <w:r w:rsidRPr="00046FD1">
        <w:rPr>
          <w:rFonts w:ascii="Times New Roman" w:hAnsi="Times New Roman"/>
          <w:sz w:val="28"/>
          <w:szCs w:val="28"/>
        </w:rPr>
        <w:t>обліку</w:t>
      </w:r>
      <w:r w:rsidRPr="00046FD1">
        <w:rPr>
          <w:rFonts w:ascii="Times New Roman" w:hAnsi="Times New Roman"/>
          <w:sz w:val="28"/>
          <w:szCs w:val="28"/>
        </w:rPr>
        <w:t>;</w:t>
      </w:r>
    </w:p>
    <w:p w:rsidR="00C33FDA" w:rsidRPr="00F26DCD" w:rsidP="00C33FDA" w14:paraId="3D71AD91" w14:textId="495A8E3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Федун Руслан </w:t>
      </w:r>
      <w:r>
        <w:rPr>
          <w:rFonts w:ascii="Times New Roman" w:hAnsi="Times New Roman"/>
          <w:sz w:val="28"/>
          <w:szCs w:val="28"/>
        </w:rPr>
        <w:t>Миколайович</w:t>
      </w:r>
      <w:r w:rsidRPr="00046FD1">
        <w:rPr>
          <w:rFonts w:ascii="Times New Roman" w:hAnsi="Times New Roman"/>
          <w:sz w:val="28"/>
          <w:szCs w:val="28"/>
        </w:rPr>
        <w:t xml:space="preserve"> – начальник </w:t>
      </w:r>
      <w:r w:rsidRPr="00046FD1">
        <w:rPr>
          <w:rFonts w:ascii="Times New Roman" w:hAnsi="Times New Roman"/>
          <w:sz w:val="28"/>
          <w:szCs w:val="28"/>
        </w:rPr>
        <w:t>від</w:t>
      </w:r>
      <w:r>
        <w:rPr>
          <w:rFonts w:ascii="Times New Roman" w:hAnsi="Times New Roman"/>
          <w:sz w:val="28"/>
          <w:szCs w:val="28"/>
        </w:rPr>
        <w:t>ділу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матеріального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забезпечення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управління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забезпечення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діяльності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виконавчого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комітету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Броварської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міської</w:t>
      </w:r>
      <w:r>
        <w:rPr>
          <w:rFonts w:ascii="Times New Roman" w:hAnsi="Times New Roman"/>
          <w:sz w:val="28"/>
          <w:szCs w:val="28"/>
        </w:rPr>
        <w:t xml:space="preserve"> ради </w:t>
      </w:r>
      <w:r>
        <w:rPr>
          <w:rFonts w:ascii="Times New Roman" w:hAnsi="Times New Roman"/>
          <w:sz w:val="28"/>
          <w:szCs w:val="28"/>
        </w:rPr>
        <w:t>Броварського</w:t>
      </w:r>
      <w:r>
        <w:rPr>
          <w:rFonts w:ascii="Times New Roman" w:hAnsi="Times New Roman"/>
          <w:sz w:val="28"/>
          <w:szCs w:val="28"/>
        </w:rPr>
        <w:t xml:space="preserve"> району </w:t>
      </w:r>
      <w:r>
        <w:rPr>
          <w:rFonts w:ascii="Times New Roman" w:hAnsi="Times New Roman"/>
          <w:sz w:val="28"/>
          <w:szCs w:val="28"/>
        </w:rPr>
        <w:t>Київської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област</w:t>
      </w:r>
      <w:r w:rsidR="00F26DCD">
        <w:rPr>
          <w:rFonts w:ascii="Times New Roman" w:hAnsi="Times New Roman"/>
          <w:sz w:val="28"/>
          <w:szCs w:val="28"/>
        </w:rPr>
        <w:t>і</w:t>
      </w:r>
      <w:r w:rsidR="00F26DCD">
        <w:rPr>
          <w:rFonts w:ascii="Times New Roman" w:hAnsi="Times New Roman"/>
          <w:sz w:val="28"/>
          <w:szCs w:val="28"/>
        </w:rPr>
        <w:t xml:space="preserve"> та </w:t>
      </w:r>
      <w:r w:rsidR="00F26DCD">
        <w:rPr>
          <w:rFonts w:ascii="Times New Roman" w:hAnsi="Times New Roman"/>
          <w:sz w:val="28"/>
          <w:szCs w:val="28"/>
        </w:rPr>
        <w:t>її</w:t>
      </w:r>
      <w:r w:rsidR="00F26DCD">
        <w:rPr>
          <w:rFonts w:ascii="Times New Roman" w:hAnsi="Times New Roman"/>
          <w:sz w:val="28"/>
          <w:szCs w:val="28"/>
        </w:rPr>
        <w:t xml:space="preserve"> </w:t>
      </w:r>
      <w:r w:rsidR="00F26DCD">
        <w:rPr>
          <w:rFonts w:ascii="Times New Roman" w:hAnsi="Times New Roman"/>
          <w:sz w:val="28"/>
          <w:szCs w:val="28"/>
        </w:rPr>
        <w:t>виконавчих</w:t>
      </w:r>
      <w:r w:rsidR="00F26DCD">
        <w:rPr>
          <w:rFonts w:ascii="Times New Roman" w:hAnsi="Times New Roman"/>
          <w:sz w:val="28"/>
          <w:szCs w:val="28"/>
        </w:rPr>
        <w:t xml:space="preserve"> </w:t>
      </w:r>
      <w:r w:rsidR="00F26DCD">
        <w:rPr>
          <w:rFonts w:ascii="Times New Roman" w:hAnsi="Times New Roman"/>
          <w:sz w:val="28"/>
          <w:szCs w:val="28"/>
        </w:rPr>
        <w:t>органі</w:t>
      </w:r>
      <w:r w:rsidR="00F26DCD">
        <w:rPr>
          <w:rFonts w:ascii="Times New Roman" w:hAnsi="Times New Roman"/>
          <w:sz w:val="28"/>
          <w:szCs w:val="28"/>
        </w:rPr>
        <w:t>в</w:t>
      </w:r>
      <w:r w:rsidR="00F26DCD">
        <w:rPr>
          <w:rFonts w:ascii="Times New Roman" w:hAnsi="Times New Roman"/>
          <w:sz w:val="28"/>
          <w:szCs w:val="28"/>
          <w:lang w:val="uk-UA"/>
        </w:rPr>
        <w:t>.</w:t>
      </w:r>
    </w:p>
    <w:p w:rsidR="00C33FDA" w:rsidP="00C33FDA" w14:paraId="4D1C6E30" w14:textId="77777777"/>
    <w:p w:rsidR="00C33FDA" w:rsidP="00C33FDA" w14:paraId="56BC1176" w14:textId="77777777"/>
    <w:p w:rsidR="00C33FDA" w:rsidP="00C33FDA" w14:paraId="07F6B689" w14:textId="77777777"/>
    <w:p w:rsidR="00C33FDA" w:rsidP="00C33FDA" w14:paraId="1EC55101" w14:textId="77777777"/>
    <w:p w:rsidR="00C33FDA" w:rsidP="00F26DCD" w14:paraId="12C165CA" w14:textId="531B9357">
      <w:pPr>
        <w:spacing w:after="0"/>
        <w:jc w:val="both"/>
      </w:pPr>
      <w:r>
        <w:rPr>
          <w:rFonts w:ascii="Times New Roman" w:hAnsi="Times New Roman"/>
          <w:sz w:val="28"/>
          <w:szCs w:val="28"/>
        </w:rPr>
        <w:t>Міський</w:t>
      </w:r>
      <w:r>
        <w:rPr>
          <w:rFonts w:ascii="Times New Roman" w:hAnsi="Times New Roman"/>
          <w:sz w:val="28"/>
          <w:szCs w:val="28"/>
        </w:rPr>
        <w:t xml:space="preserve"> голова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F26DCD">
        <w:rPr>
          <w:rFonts w:ascii="Times New Roman" w:hAnsi="Times New Roman"/>
          <w:sz w:val="28"/>
          <w:szCs w:val="28"/>
          <w:lang w:val="uk-UA"/>
        </w:rPr>
        <w:tab/>
      </w:r>
      <w:r w:rsidR="00F26DCD">
        <w:rPr>
          <w:rFonts w:ascii="Times New Roman" w:hAnsi="Times New Roman"/>
          <w:sz w:val="28"/>
          <w:szCs w:val="28"/>
          <w:lang w:val="uk-UA"/>
        </w:rPr>
        <w:tab/>
      </w:r>
      <w:r w:rsidR="00F26DCD">
        <w:rPr>
          <w:rFonts w:ascii="Times New Roman" w:hAnsi="Times New Roman"/>
          <w:sz w:val="28"/>
          <w:szCs w:val="28"/>
          <w:lang w:val="uk-UA"/>
        </w:rPr>
        <w:tab/>
      </w:r>
      <w:bookmarkStart w:id="2" w:name="_GoBack"/>
      <w:bookmarkEnd w:id="2"/>
      <w:r>
        <w:rPr>
          <w:rFonts w:ascii="Times New Roman" w:hAnsi="Times New Roman"/>
          <w:sz w:val="28"/>
          <w:szCs w:val="28"/>
        </w:rPr>
        <w:t>Ігор</w:t>
      </w:r>
      <w:r>
        <w:rPr>
          <w:rFonts w:ascii="Times New Roman" w:hAnsi="Times New Roman"/>
          <w:sz w:val="28"/>
          <w:szCs w:val="28"/>
        </w:rPr>
        <w:t xml:space="preserve"> САПОЖКО</w:t>
      </w:r>
    </w:p>
    <w:permEnd w:id="1"/>
    <w:p w:rsidR="00A061A3" w:rsidP="00A061A3" w14:paraId="7BDA86B6" w14:textId="206AA25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33FDA" w:rsidR="00C33FDA">
          <w:rPr>
            <w:noProof/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3C7"/>
    <w:rsid w:val="00046FD1"/>
    <w:rsid w:val="0005404E"/>
    <w:rsid w:val="00304983"/>
    <w:rsid w:val="00355818"/>
    <w:rsid w:val="003C3410"/>
    <w:rsid w:val="00455F03"/>
    <w:rsid w:val="004B03DE"/>
    <w:rsid w:val="0053119B"/>
    <w:rsid w:val="006944BA"/>
    <w:rsid w:val="006E7B70"/>
    <w:rsid w:val="0072334E"/>
    <w:rsid w:val="008D075A"/>
    <w:rsid w:val="009925BA"/>
    <w:rsid w:val="009A23C7"/>
    <w:rsid w:val="00A061A3"/>
    <w:rsid w:val="00A57F55"/>
    <w:rsid w:val="00BA1C93"/>
    <w:rsid w:val="00C33FDA"/>
    <w:rsid w:val="00C454E0"/>
    <w:rsid w:val="00DD16FD"/>
    <w:rsid w:val="00E441D0"/>
    <w:rsid w:val="00EB5863"/>
    <w:rsid w:val="00EC64D7"/>
    <w:rsid w:val="00EF217E"/>
    <w:rsid w:val="00F26DC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454E0"/>
  </w:style>
  <w:style w:type="paragraph" w:styleId="BalloonText">
    <w:name w:val="Balloon Text"/>
    <w:basedOn w:val="Normal"/>
    <w:link w:val="a1"/>
    <w:uiPriority w:val="99"/>
    <w:semiHidden/>
    <w:unhideWhenUsed/>
    <w:rsid w:val="00C33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33F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1D0"/>
    <w:rsid w:val="001D2A75"/>
    <w:rsid w:val="001E4C55"/>
    <w:rsid w:val="00355818"/>
    <w:rsid w:val="005244A4"/>
    <w:rsid w:val="006A0BA4"/>
    <w:rsid w:val="00A23416"/>
    <w:rsid w:val="00BB107A"/>
    <w:rsid w:val="00E441D0"/>
    <w:rsid w:val="00EE19B7"/>
    <w:rsid w:val="00FD3BD3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124</Words>
  <Characters>711</Characters>
  <Application>Microsoft Office Word</Application>
  <DocSecurity>8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admin</cp:lastModifiedBy>
  <cp:revision>13</cp:revision>
  <dcterms:created xsi:type="dcterms:W3CDTF">2021-12-31T08:10:00Z</dcterms:created>
  <dcterms:modified xsi:type="dcterms:W3CDTF">2023-07-20T07:35:00Z</dcterms:modified>
</cp:coreProperties>
</file>