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:rsid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C77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9E318A" w:rsidRDefault="00EC5858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15.12.2020 р. №  944</w:t>
      </w: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6953BB" w:rsidRPr="006953BB" w:rsidRDefault="006953BB" w:rsidP="0069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507"/>
        <w:gridCol w:w="10"/>
        <w:gridCol w:w="1565"/>
        <w:gridCol w:w="193"/>
        <w:gridCol w:w="1985"/>
        <w:gridCol w:w="1701"/>
      </w:tblGrid>
      <w:tr w:rsidR="006953BB" w:rsidRPr="006953BB" w:rsidTr="00844989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з/п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Всього п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отреба у фінансу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softHyphen/>
              <w:t>ванні на 20</w:t>
            </w:r>
            <w:r w:rsidR="00D41D5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</w:t>
            </w:r>
            <w:r w:rsidR="00C776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роки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тис.грн.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 у фінансуванні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71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-2025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77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953BB" w:rsidRPr="006953BB" w:rsidTr="00EC5858">
        <w:trPr>
          <w:trHeight w:val="148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53BB" w:rsidRPr="006953BB" w:rsidTr="00844989">
        <w:trPr>
          <w:trHeight w:hRule="exact" w:val="15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Міська програма оформлення прав власності на нерухоме майно територіальної громади м.Бровари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-202</w:t>
            </w:r>
            <w:r w:rsidR="00C776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оки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A031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197,5</w:t>
            </w:r>
            <w:bookmarkStart w:id="0" w:name="_GoBack"/>
            <w:bookmarkEnd w:id="0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79529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147,5</w:t>
            </w:r>
          </w:p>
        </w:tc>
      </w:tr>
      <w:tr w:rsidR="006953BB" w:rsidRPr="006953BB" w:rsidTr="00844989">
        <w:trPr>
          <w:trHeight w:hRule="exact" w:val="14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Мета: здійснення заходів, направлених на оформлення прав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власності територіальної громади м.Бровари на нерухомі об'єкти комунальної власності для розпорядження комунальним майном та забезпечення майнових прав територіальної громади м. Бровари</w:t>
            </w:r>
          </w:p>
        </w:tc>
      </w:tr>
      <w:tr w:rsidR="006953BB" w:rsidRPr="006953BB" w:rsidTr="00EC5858">
        <w:trPr>
          <w:trHeight w:val="62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 1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 технічної документації на нерухомі об'єкти комунальної власності</w:t>
            </w:r>
          </w:p>
        </w:tc>
      </w:tr>
      <w:tr w:rsidR="006953BB" w:rsidRPr="006953BB" w:rsidTr="00844989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4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Проведення інвентаризації об'єктів та виготовлення технічних паспортів</w:t>
            </w:r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 виконання: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844989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Кількість об'єктів,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795297" w:rsidRDefault="0079529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879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0C2C00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0C2C00" w:rsidRDefault="000C2C00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859</w:t>
            </w:r>
          </w:p>
        </w:tc>
      </w:tr>
      <w:tr w:rsidR="006953BB" w:rsidRPr="006953BB" w:rsidTr="00844989">
        <w:trPr>
          <w:trHeight w:hRule="exact" w:val="16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Середня ринкова вартість по інвентаризації об'єктів</w:t>
            </w:r>
            <w:r w:rsidR="008449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виготовленню технічного паспорт</w:t>
            </w:r>
            <w:r w:rsidR="0014498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, </w:t>
            </w:r>
            <w:r w:rsidR="007952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тис.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44989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  <w:r w:rsidR="00844989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2,5</w:t>
            </w:r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Сума всього, тис.грн.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9529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197,5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C2C00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50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79529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  <w:r w:rsidR="000C2C00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147,5</w:t>
            </w:r>
          </w:p>
        </w:tc>
      </w:tr>
      <w:tr w:rsidR="006953BB" w:rsidRPr="00EC5858" w:rsidTr="00EC5858">
        <w:trPr>
          <w:trHeight w:hRule="exact" w:val="1435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0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 2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Оформлення права власності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на нерухоме майно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за територіальною громадою м. Бровари  проводиться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відділом реєстраційних дій Центру обслуговування «Прозорий офіс» Броварської міської ради Київської області безкоштовно.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C5858" w:rsidRDefault="00EC5858" w:rsidP="009E3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68FC" w:rsidRDefault="006953BB" w:rsidP="009E318A">
      <w:pPr>
        <w:spacing w:after="0" w:line="240" w:lineRule="auto"/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І</w:t>
      </w:r>
      <w:r w:rsidR="009E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 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E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АПОЖКО</w:t>
      </w:r>
    </w:p>
    <w:sectPr w:rsidR="006168FC" w:rsidSect="00EC585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5A70"/>
    <w:rsid w:val="00072AAF"/>
    <w:rsid w:val="000C2C00"/>
    <w:rsid w:val="00144981"/>
    <w:rsid w:val="003B5A70"/>
    <w:rsid w:val="005116FE"/>
    <w:rsid w:val="00616657"/>
    <w:rsid w:val="006168FC"/>
    <w:rsid w:val="006953BB"/>
    <w:rsid w:val="00795297"/>
    <w:rsid w:val="007A0317"/>
    <w:rsid w:val="00844989"/>
    <w:rsid w:val="008E24DF"/>
    <w:rsid w:val="009E318A"/>
    <w:rsid w:val="00A808D8"/>
    <w:rsid w:val="00C07585"/>
    <w:rsid w:val="00C77689"/>
    <w:rsid w:val="00CF6719"/>
    <w:rsid w:val="00D41D54"/>
    <w:rsid w:val="00E371C8"/>
    <w:rsid w:val="00EC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D337-C4DF-4E1C-A730-8B8AB945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2020-11-19T09:23:00Z</cp:lastPrinted>
  <dcterms:created xsi:type="dcterms:W3CDTF">2018-11-13T09:26:00Z</dcterms:created>
  <dcterms:modified xsi:type="dcterms:W3CDTF">2020-12-15T09:17:00Z</dcterms:modified>
</cp:coreProperties>
</file>